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2F5E" w:rsidRDefault="377516BD" w14:paraId="73CB4741" w14:textId="60C0626F">
      <w:r w:rsidRPr="2E0F0532">
        <w:rPr>
          <w:rFonts w:ascii="Source Sans Pro" w:hAnsi="Source Sans Pro" w:eastAsia="Source Sans Pro" w:cs="Source Sans Pro"/>
          <w:b/>
          <w:bCs/>
          <w:color w:val="000000" w:themeColor="text1"/>
          <w:sz w:val="24"/>
          <w:szCs w:val="24"/>
        </w:rPr>
        <w:t>Date</w:t>
      </w:r>
      <w:r w:rsidRPr="2E0F0532">
        <w:rPr>
          <w:rFonts w:ascii="Source Sans Pro" w:hAnsi="Source Sans Pro" w:eastAsia="Source Sans Pro" w:cs="Source Sans Pro"/>
          <w:color w:val="000000" w:themeColor="text1"/>
          <w:sz w:val="24"/>
          <w:szCs w:val="24"/>
        </w:rPr>
        <w:t xml:space="preserve"> 05-07-2022 </w:t>
      </w:r>
    </w:p>
    <w:p w:rsidR="00FE2F5E" w:rsidRDefault="377516BD" w14:paraId="06D814DE" w14:textId="6759A8E0">
      <w:r w:rsidRPr="377516BD">
        <w:rPr>
          <w:rFonts w:ascii="Source Sans Pro" w:hAnsi="Source Sans Pro" w:eastAsia="Source Sans Pro" w:cs="Source Sans Pro"/>
          <w:b/>
          <w:bCs/>
          <w:color w:val="000000" w:themeColor="text1"/>
          <w:sz w:val="24"/>
          <w:szCs w:val="24"/>
        </w:rPr>
        <w:t>Attendance</w:t>
      </w:r>
    </w:p>
    <w:p w:rsidRPr="003C578C" w:rsidR="00FE2F5E" w:rsidP="235263B2" w:rsidRDefault="377516BD" w14:paraId="07843205" w14:textId="6BC519A7">
      <w:pPr>
        <w:pStyle w:val="ListParagraph"/>
        <w:numPr>
          <w:ilvl w:val="0"/>
          <w:numId w:val="3"/>
        </w:numPr>
        <w:rPr>
          <w:rFonts w:eastAsiaTheme="minorEastAsia"/>
          <w:lang w:val="fr-FR"/>
        </w:rPr>
      </w:pPr>
      <w:r w:rsidRPr="003C578C">
        <w:rPr>
          <w:rFonts w:ascii="Calibri" w:hAnsi="Calibri" w:eastAsia="Calibri" w:cs="Calibri"/>
          <w:lang w:val="fr-FR"/>
        </w:rPr>
        <w:t>Hervé Danton MECANIC VALLÉE. France.</w:t>
      </w:r>
    </w:p>
    <w:p w:rsidRPr="003C578C" w:rsidR="235263B2" w:rsidP="2E0F0532" w:rsidRDefault="235263B2" w14:paraId="79D48003" w14:textId="580B4EFB">
      <w:pPr>
        <w:pStyle w:val="ListParagraph"/>
        <w:numPr>
          <w:ilvl w:val="0"/>
          <w:numId w:val="3"/>
        </w:numPr>
        <w:rPr>
          <w:lang w:val="fr-FR"/>
        </w:rPr>
      </w:pPr>
      <w:r w:rsidRPr="003C578C">
        <w:rPr>
          <w:rFonts w:eastAsiaTheme="minorEastAsia"/>
          <w:lang w:val="fr-FR"/>
        </w:rPr>
        <w:t>Camille Esquerre MECANIC VALLÉE. France.</w:t>
      </w:r>
    </w:p>
    <w:p w:rsidRPr="004B5E94" w:rsidR="2E0F0532" w:rsidP="2E0F0532" w:rsidRDefault="2E0F0532" w14:paraId="15813987" w14:textId="1A7086C5">
      <w:pPr>
        <w:pStyle w:val="ListParagraph"/>
        <w:numPr>
          <w:ilvl w:val="0"/>
          <w:numId w:val="3"/>
        </w:numPr>
      </w:pPr>
      <w:r w:rsidRPr="748DE03F">
        <w:rPr>
          <w:rFonts w:eastAsiaTheme="minorEastAsia"/>
        </w:rPr>
        <w:t>Nathalie Lavaurs. CMQ. France.</w:t>
      </w:r>
    </w:p>
    <w:p w:rsidR="004B5E94" w:rsidP="2E0F0532" w:rsidRDefault="004B5E94" w14:paraId="69EF03BD" w14:textId="059DE890">
      <w:pPr>
        <w:pStyle w:val="ListParagraph"/>
        <w:numPr>
          <w:ilvl w:val="0"/>
          <w:numId w:val="3"/>
        </w:numPr>
      </w:pPr>
      <w:r>
        <w:rPr>
          <w:rFonts w:eastAsiaTheme="minorEastAsia"/>
        </w:rPr>
        <w:t xml:space="preserve">Yvan Tarbouriech. CMQ. France. </w:t>
      </w:r>
    </w:p>
    <w:p w:rsidR="2E0F0532" w:rsidP="2E0F0532" w:rsidRDefault="2E0F0532" w14:paraId="1AF36481" w14:textId="1432F652">
      <w:pPr>
        <w:pStyle w:val="ListParagraph"/>
        <w:numPr>
          <w:ilvl w:val="0"/>
          <w:numId w:val="3"/>
        </w:numPr>
      </w:pPr>
      <w:r w:rsidRPr="748DE03F">
        <w:rPr>
          <w:rFonts w:ascii="Calibri" w:hAnsi="Calibri" w:eastAsia="Calibri" w:cs="Calibri"/>
        </w:rPr>
        <w:t>Klaus</w:t>
      </w:r>
      <w:r w:rsidR="004B5E94">
        <w:rPr>
          <w:rFonts w:ascii="Calibri" w:hAnsi="Calibri" w:eastAsia="Calibri" w:cs="Calibri"/>
        </w:rPr>
        <w:t>-</w:t>
      </w:r>
      <w:r w:rsidRPr="748DE03F">
        <w:rPr>
          <w:rFonts w:ascii="Calibri" w:hAnsi="Calibri" w:eastAsia="Calibri" w:cs="Calibri"/>
        </w:rPr>
        <w:t>Dieter Rupp. DHBW. Germany.</w:t>
      </w:r>
    </w:p>
    <w:p w:rsidR="00FE2F5E" w:rsidP="2E0F0532" w:rsidRDefault="377516BD" w14:paraId="38B83F6F" w14:textId="56C05FF1">
      <w:pPr>
        <w:pStyle w:val="ListParagraph"/>
        <w:numPr>
          <w:ilvl w:val="0"/>
          <w:numId w:val="3"/>
        </w:numPr>
        <w:rPr>
          <w:rFonts w:eastAsiaTheme="minorEastAsia"/>
        </w:rPr>
      </w:pPr>
      <w:r w:rsidRPr="748DE03F">
        <w:rPr>
          <w:rFonts w:ascii="Calibri" w:hAnsi="Calibri" w:eastAsia="Calibri" w:cs="Calibri"/>
        </w:rPr>
        <w:t>Raimund Hudak. DHBW. Germany.</w:t>
      </w:r>
    </w:p>
    <w:p w:rsidRPr="004B5E94" w:rsidR="2E0F0532" w:rsidP="2E0F0532" w:rsidRDefault="2E0F0532" w14:paraId="518665F4" w14:textId="02205161">
      <w:pPr>
        <w:pStyle w:val="ListParagraph"/>
        <w:numPr>
          <w:ilvl w:val="0"/>
          <w:numId w:val="3"/>
        </w:numPr>
      </w:pPr>
      <w:r w:rsidRPr="748DE03F">
        <w:rPr>
          <w:rFonts w:eastAsiaTheme="minorEastAsia"/>
        </w:rPr>
        <w:t>Lea Schmitt. DHBW. Germany.</w:t>
      </w:r>
    </w:p>
    <w:p w:rsidR="004B5E94" w:rsidP="2E0F0532" w:rsidRDefault="004B5E94" w14:paraId="2CDEA273" w14:textId="4EB2C85F">
      <w:pPr>
        <w:pStyle w:val="ListParagraph"/>
        <w:numPr>
          <w:ilvl w:val="0"/>
          <w:numId w:val="3"/>
        </w:numPr>
      </w:pPr>
      <w:r>
        <w:rPr>
          <w:rFonts w:eastAsiaTheme="minorEastAsia"/>
        </w:rPr>
        <w:t>Jan Stenzel. DHBW. Germany.</w:t>
      </w:r>
    </w:p>
    <w:p w:rsidR="2E0F0532" w:rsidP="2E0F0532" w:rsidRDefault="2E0F0532" w14:paraId="3AEE7A7A" w14:textId="3D39D84A">
      <w:pPr>
        <w:pStyle w:val="ListParagraph"/>
        <w:numPr>
          <w:ilvl w:val="0"/>
          <w:numId w:val="3"/>
        </w:numPr>
      </w:pPr>
      <w:r w:rsidRPr="748DE03F">
        <w:rPr>
          <w:rFonts w:eastAsiaTheme="minorEastAsia"/>
        </w:rPr>
        <w:t>Alexander Schliessman. FORCAM. Germany.</w:t>
      </w:r>
    </w:p>
    <w:p w:rsidRPr="00FE3B1D" w:rsidR="2E0F0532" w:rsidP="2E0F0532" w:rsidRDefault="2E0F0532" w14:paraId="1791C568" w14:textId="3B9F9D8F">
      <w:pPr>
        <w:pStyle w:val="ListParagraph"/>
        <w:numPr>
          <w:ilvl w:val="0"/>
          <w:numId w:val="3"/>
        </w:numPr>
      </w:pPr>
      <w:r w:rsidRPr="00FE3B1D">
        <w:rPr>
          <w:rFonts w:eastAsiaTheme="minorEastAsia"/>
        </w:rPr>
        <w:t xml:space="preserve">Alicia </w:t>
      </w:r>
      <w:r w:rsidRPr="00FE3B1D" w:rsidR="003C578C">
        <w:rPr>
          <w:rFonts w:eastAsiaTheme="minorEastAsia"/>
        </w:rPr>
        <w:t xml:space="preserve">Leonor Sauli </w:t>
      </w:r>
      <w:r w:rsidRPr="00FE3B1D">
        <w:rPr>
          <w:rFonts w:eastAsiaTheme="minorEastAsia"/>
        </w:rPr>
        <w:t xml:space="preserve">Miklavcic. </w:t>
      </w:r>
      <w:r w:rsidRPr="00FE3B1D" w:rsidR="003C578C">
        <w:rPr>
          <w:rFonts w:eastAsiaTheme="minorEastAsia"/>
        </w:rPr>
        <w:t xml:space="preserve">HVC </w:t>
      </w:r>
      <w:r w:rsidRPr="00FE3B1D">
        <w:rPr>
          <w:rFonts w:eastAsiaTheme="minorEastAsia"/>
        </w:rPr>
        <w:t>SKUPNOST. Slovenia.</w:t>
      </w:r>
    </w:p>
    <w:p w:rsidRPr="003C578C" w:rsidR="0083131D" w:rsidP="2E0F0532" w:rsidRDefault="0083131D" w14:paraId="756C4373" w14:textId="2CC7DCA8">
      <w:pPr>
        <w:pStyle w:val="ListParagraph"/>
        <w:numPr>
          <w:ilvl w:val="0"/>
          <w:numId w:val="3"/>
        </w:numPr>
        <w:rPr>
          <w:lang w:val="it-IT"/>
        </w:rPr>
      </w:pPr>
      <w:r>
        <w:rPr>
          <w:rFonts w:eastAsiaTheme="minorEastAsia"/>
          <w:lang w:val="it-IT"/>
        </w:rPr>
        <w:t xml:space="preserve">Samo </w:t>
      </w:r>
      <w:r w:rsidRPr="0083131D">
        <w:rPr>
          <w:rFonts w:eastAsiaTheme="minorEastAsia"/>
          <w:lang w:val="it-IT"/>
        </w:rPr>
        <w:t>Čretnik</w:t>
      </w:r>
      <w:r>
        <w:rPr>
          <w:rFonts w:eastAsiaTheme="minorEastAsia"/>
          <w:lang w:val="it-IT"/>
        </w:rPr>
        <w:t xml:space="preserve">. TSCM. Slovenia. </w:t>
      </w:r>
    </w:p>
    <w:p w:rsidRPr="004B5E94" w:rsidR="2E0F0532" w:rsidP="2E0F0532" w:rsidRDefault="2E0F0532" w14:paraId="3699370E" w14:textId="0CA236CB">
      <w:pPr>
        <w:pStyle w:val="ListParagraph"/>
        <w:numPr>
          <w:ilvl w:val="0"/>
          <w:numId w:val="3"/>
        </w:numPr>
      </w:pPr>
      <w:r w:rsidRPr="748DE03F">
        <w:rPr>
          <w:rFonts w:eastAsiaTheme="minorEastAsia"/>
        </w:rPr>
        <w:t>Anthony Camilleri. KIC. Malta.</w:t>
      </w:r>
    </w:p>
    <w:p w:rsidR="004B5E94" w:rsidP="2E0F0532" w:rsidRDefault="004B5E94" w14:paraId="461CBE45" w14:textId="0EBE8661">
      <w:pPr>
        <w:pStyle w:val="ListParagraph"/>
        <w:numPr>
          <w:ilvl w:val="0"/>
          <w:numId w:val="3"/>
        </w:numPr>
      </w:pPr>
      <w:r>
        <w:rPr>
          <w:rFonts w:eastAsiaTheme="minorEastAsia"/>
        </w:rPr>
        <w:t xml:space="preserve">Jasmina </w:t>
      </w:r>
      <w:r w:rsidRPr="004B5E94">
        <w:rPr>
          <w:rFonts w:eastAsiaTheme="minorEastAsia"/>
        </w:rPr>
        <w:t>Poličnik</w:t>
      </w:r>
      <w:r>
        <w:rPr>
          <w:rFonts w:eastAsiaTheme="minorEastAsia"/>
        </w:rPr>
        <w:t xml:space="preserve">. KIC. Slovenia. </w:t>
      </w:r>
    </w:p>
    <w:p w:rsidRPr="00807A15" w:rsidR="2E0F0532" w:rsidP="2E0F0532" w:rsidRDefault="004B5E94" w14:paraId="0973BD93" w14:textId="354680AF">
      <w:pPr>
        <w:pStyle w:val="ListParagraph"/>
        <w:numPr>
          <w:ilvl w:val="0"/>
          <w:numId w:val="3"/>
        </w:numPr>
      </w:pPr>
      <w:r>
        <w:rPr>
          <w:rFonts w:eastAsiaTheme="minorEastAsia"/>
        </w:rPr>
        <w:t>Elif Ozcam</w:t>
      </w:r>
      <w:r w:rsidRPr="748DE03F" w:rsidR="2E0F0532">
        <w:rPr>
          <w:rFonts w:eastAsiaTheme="minorEastAsia"/>
        </w:rPr>
        <w:t>. GEBKIM VET. Turkey.</w:t>
      </w:r>
    </w:p>
    <w:p w:rsidRPr="00372FE6" w:rsidR="00372FE6" w:rsidP="00372FE6" w:rsidRDefault="00372FE6" w14:paraId="774ADF31" w14:textId="2E8999B9">
      <w:pPr>
        <w:pStyle w:val="ListParagraph"/>
        <w:numPr>
          <w:ilvl w:val="0"/>
          <w:numId w:val="3"/>
        </w:numPr>
        <w:rPr>
          <w:rFonts w:eastAsiaTheme="minorEastAsia"/>
        </w:rPr>
      </w:pPr>
      <w:r>
        <w:rPr>
          <w:rFonts w:ascii="Arial" w:hAnsi="Arial" w:eastAsia="Times New Roman" w:cs="Arial"/>
          <w:color w:val="000000"/>
          <w:sz w:val="19"/>
          <w:szCs w:val="19"/>
        </w:rPr>
        <w:t>Cem Kılınç of GEBKIM OIZ. Turkey.</w:t>
      </w:r>
    </w:p>
    <w:p w:rsidRPr="00372FE6" w:rsidR="005F69B4" w:rsidP="0761DE85" w:rsidRDefault="005F69B4" w14:paraId="5C05509C" w14:textId="2AADF35A">
      <w:pPr>
        <w:pStyle w:val="ListParagraph"/>
        <w:numPr>
          <w:ilvl w:val="0"/>
          <w:numId w:val="3"/>
        </w:numPr>
        <w:rPr>
          <w:rFonts w:eastAsia="ＭＳ 明朝" w:eastAsiaTheme="minorEastAsia"/>
        </w:rPr>
      </w:pPr>
      <w:r w:rsidR="387EB2A3">
        <w:rPr/>
        <w:t>Fir</w:t>
      </w:r>
      <w:r w:rsidR="2E34EC10">
        <w:rPr/>
        <w:t>a</w:t>
      </w:r>
      <w:r w:rsidR="387EB2A3">
        <w:rPr/>
        <w:t>t Arslan Kocaeli Provincial Directorate of National Education. Turkey.</w:t>
      </w:r>
      <w:r w:rsidRPr="0761DE85" w:rsidR="387EB2A3">
        <w:rPr>
          <w:rFonts w:eastAsia="ＭＳ 明朝" w:eastAsiaTheme="minorEastAsia"/>
        </w:rPr>
        <w:t xml:space="preserve"> He had a problem with the connecting flight in Bucharest airport and he could not arrive in San Sebastián. He followed the meeting online. </w:t>
      </w:r>
    </w:p>
    <w:p w:rsidRPr="00164F90" w:rsidR="005F69B4" w:rsidP="005F69B4" w:rsidRDefault="005F69B4" w14:paraId="5DFE4956" w14:textId="77777777">
      <w:pPr>
        <w:pStyle w:val="ListParagraph"/>
        <w:numPr>
          <w:ilvl w:val="0"/>
          <w:numId w:val="3"/>
        </w:numPr>
        <w:rPr>
          <w:rFonts w:eastAsiaTheme="minorEastAsia"/>
        </w:rPr>
      </w:pPr>
      <w:r>
        <w:t xml:space="preserve">Volkan Alparslan Kilic. Kocaeli Provincial Directorate of National Education. Turkey. </w:t>
      </w:r>
      <w:r>
        <w:rPr>
          <w:rFonts w:eastAsiaTheme="minorEastAsia"/>
        </w:rPr>
        <w:t xml:space="preserve">He had a problem with the connecting flight in Bucharest airport and he could not arrive in San Sebastián. He followed the meeting online. </w:t>
      </w:r>
    </w:p>
    <w:p w:rsidRPr="00164F90" w:rsidR="005F69B4" w:rsidP="005F69B4" w:rsidRDefault="005F69B4" w14:paraId="4FAF3945" w14:textId="77777777">
      <w:pPr>
        <w:pStyle w:val="ListParagraph"/>
        <w:numPr>
          <w:ilvl w:val="0"/>
          <w:numId w:val="3"/>
        </w:numPr>
        <w:rPr>
          <w:rFonts w:eastAsiaTheme="minorEastAsia"/>
        </w:rPr>
      </w:pPr>
      <w:r>
        <w:t>Hasan Burcin Mentes</w:t>
      </w:r>
      <w:r>
        <w:tab/>
      </w:r>
      <w:r>
        <w:t xml:space="preserve">Kocaeli Provincial Directorate of National Education. Turkey. </w:t>
      </w:r>
      <w:r>
        <w:rPr>
          <w:rFonts w:eastAsiaTheme="minorEastAsia"/>
        </w:rPr>
        <w:t xml:space="preserve">He had a problem with the connecting flight in Bucharest airport and he could not arrive in San Sebastián. He followed the meeting online. </w:t>
      </w:r>
    </w:p>
    <w:p w:rsidRPr="004B5E94" w:rsidR="2E0F0532" w:rsidP="2E0F0532" w:rsidRDefault="004B5E94" w14:paraId="7A71C275" w14:textId="7B6821CF">
      <w:pPr>
        <w:pStyle w:val="ListParagraph"/>
        <w:numPr>
          <w:ilvl w:val="0"/>
          <w:numId w:val="3"/>
        </w:numPr>
      </w:pPr>
      <w:r>
        <w:rPr>
          <w:rFonts w:eastAsiaTheme="minorEastAsia"/>
        </w:rPr>
        <w:t>Arvid Carlson</w:t>
      </w:r>
      <w:r w:rsidRPr="748DE03F" w:rsidR="2E0F0532">
        <w:rPr>
          <w:rFonts w:eastAsiaTheme="minorEastAsia"/>
        </w:rPr>
        <w:t>. CNG. Sweden.</w:t>
      </w:r>
    </w:p>
    <w:p w:rsidRPr="0083131D" w:rsidR="004B5E94" w:rsidP="2E0F0532" w:rsidRDefault="004B5E94" w14:paraId="64E60B8A" w14:textId="3102BBC9">
      <w:pPr>
        <w:pStyle w:val="ListParagraph"/>
        <w:numPr>
          <w:ilvl w:val="0"/>
          <w:numId w:val="3"/>
        </w:numPr>
      </w:pPr>
      <w:r>
        <w:rPr>
          <w:rFonts w:eastAsiaTheme="minorEastAsia"/>
        </w:rPr>
        <w:t xml:space="preserve">Linus Lööv. CNG. Sweden. </w:t>
      </w:r>
    </w:p>
    <w:p w:rsidR="0083131D" w:rsidP="2E0F0532" w:rsidRDefault="0083131D" w14:paraId="50EAD474" w14:textId="3C7E5E56">
      <w:pPr>
        <w:pStyle w:val="ListParagraph"/>
        <w:numPr>
          <w:ilvl w:val="0"/>
          <w:numId w:val="3"/>
        </w:numPr>
      </w:pPr>
      <w:r>
        <w:rPr>
          <w:rFonts w:eastAsiaTheme="minorEastAsia"/>
        </w:rPr>
        <w:t xml:space="preserve">Mikel Ayani. SIMUMATIK. Sweden. </w:t>
      </w:r>
    </w:p>
    <w:p w:rsidRPr="004B5E94" w:rsidR="004B5E94" w:rsidP="2E0F0532" w:rsidRDefault="004B5E94" w14:paraId="34B10935" w14:textId="4E7E3413">
      <w:pPr>
        <w:pStyle w:val="ListParagraph"/>
        <w:numPr>
          <w:ilvl w:val="0"/>
          <w:numId w:val="3"/>
        </w:numPr>
      </w:pPr>
      <w:r>
        <w:t xml:space="preserve">Camila Padovan. MADE. Italy. </w:t>
      </w:r>
    </w:p>
    <w:p w:rsidRPr="004B5E94" w:rsidR="2E0F0532" w:rsidP="2E0F0532" w:rsidRDefault="2E0F0532" w14:paraId="2EE97354" w14:textId="09D66E12">
      <w:pPr>
        <w:pStyle w:val="ListParagraph"/>
        <w:numPr>
          <w:ilvl w:val="0"/>
          <w:numId w:val="3"/>
        </w:numPr>
      </w:pPr>
      <w:r w:rsidRPr="748DE03F">
        <w:rPr>
          <w:rFonts w:eastAsiaTheme="minorEastAsia"/>
        </w:rPr>
        <w:t>Maria Rossetti. MADE. Italy.</w:t>
      </w:r>
    </w:p>
    <w:p w:rsidRPr="003C578C" w:rsidR="004B5E94" w:rsidP="004B5E94" w:rsidRDefault="004B5E94" w14:paraId="54478C85" w14:textId="77777777">
      <w:pPr>
        <w:pStyle w:val="ListParagraph"/>
        <w:numPr>
          <w:ilvl w:val="0"/>
          <w:numId w:val="3"/>
        </w:numPr>
        <w:rPr>
          <w:rFonts w:eastAsiaTheme="minorEastAsia"/>
          <w:lang w:val="it-IT"/>
        </w:rPr>
      </w:pPr>
      <w:r w:rsidRPr="003C578C">
        <w:rPr>
          <w:rFonts w:ascii="Calibri" w:hAnsi="Calibri" w:eastAsia="Calibri" w:cs="Calibri"/>
          <w:lang w:val="it-IT"/>
        </w:rPr>
        <w:t>Samuel Nazzareno Monaco. AFIL. Italy.</w:t>
      </w:r>
    </w:p>
    <w:p w:rsidRPr="004B5E94" w:rsidR="2E0F0532" w:rsidP="2E0F0532" w:rsidRDefault="2E0F0532" w14:paraId="053729BB" w14:textId="5A82928D">
      <w:pPr>
        <w:pStyle w:val="ListParagraph"/>
        <w:numPr>
          <w:ilvl w:val="0"/>
          <w:numId w:val="3"/>
        </w:numPr>
        <w:rPr>
          <w:lang w:val="it-IT"/>
        </w:rPr>
      </w:pPr>
      <w:r w:rsidRPr="004B5E94">
        <w:rPr>
          <w:rFonts w:eastAsiaTheme="minorEastAsia"/>
          <w:lang w:val="it-IT"/>
        </w:rPr>
        <w:t xml:space="preserve">Richard Gale. </w:t>
      </w:r>
      <w:r w:rsidRPr="004B5E94" w:rsidR="003C578C">
        <w:rPr>
          <w:rFonts w:eastAsiaTheme="minorEastAsia"/>
          <w:lang w:val="it-IT"/>
        </w:rPr>
        <w:t xml:space="preserve">CAMOSUN INNOVATES. </w:t>
      </w:r>
      <w:r w:rsidRPr="004B5E94">
        <w:rPr>
          <w:rFonts w:eastAsiaTheme="minorEastAsia"/>
          <w:lang w:val="it-IT"/>
        </w:rPr>
        <w:t>CAMOSUN COLLEGE. Canada.</w:t>
      </w:r>
    </w:p>
    <w:p w:rsidRPr="003D2893" w:rsidR="2E0F0532" w:rsidP="2E0F0532" w:rsidRDefault="004B5E94" w14:paraId="7D7E7018" w14:textId="35E7CA52">
      <w:pPr>
        <w:pStyle w:val="ListParagraph"/>
        <w:numPr>
          <w:ilvl w:val="0"/>
          <w:numId w:val="3"/>
        </w:numPr>
        <w:rPr>
          <w:lang w:val="es-ES"/>
        </w:rPr>
      </w:pPr>
      <w:r w:rsidRPr="003D2893">
        <w:rPr>
          <w:rFonts w:ascii="Calibri" w:hAnsi="Calibri" w:eastAsia="Calibri" w:cs="Calibri"/>
          <w:lang w:val="es-ES"/>
        </w:rPr>
        <w:t>Alicia Gabán Barrio</w:t>
      </w:r>
      <w:r w:rsidRPr="003D2893" w:rsidR="2E0F0532">
        <w:rPr>
          <w:rFonts w:eastAsiaTheme="minorEastAsia"/>
          <w:lang w:val="es-ES"/>
        </w:rPr>
        <w:t xml:space="preserve">. EARLALL. </w:t>
      </w:r>
      <w:proofErr w:type="spellStart"/>
      <w:r w:rsidRPr="003D2893" w:rsidR="2E0F0532">
        <w:rPr>
          <w:rFonts w:eastAsiaTheme="minorEastAsia"/>
          <w:lang w:val="es-ES"/>
        </w:rPr>
        <w:t>Belgium</w:t>
      </w:r>
      <w:proofErr w:type="spellEnd"/>
      <w:r w:rsidRPr="003D2893" w:rsidR="2E0F0532">
        <w:rPr>
          <w:rFonts w:eastAsiaTheme="minorEastAsia"/>
          <w:lang w:val="es-ES"/>
        </w:rPr>
        <w:t>.</w:t>
      </w:r>
    </w:p>
    <w:p w:rsidR="00FE2F5E" w:rsidP="377516BD" w:rsidRDefault="377516BD" w14:paraId="1F8783F8" w14:textId="54DBD310">
      <w:pPr>
        <w:pStyle w:val="ListParagraph"/>
        <w:numPr>
          <w:ilvl w:val="0"/>
          <w:numId w:val="3"/>
        </w:numPr>
        <w:rPr>
          <w:rFonts w:eastAsiaTheme="minorEastAsia"/>
        </w:rPr>
      </w:pPr>
      <w:r w:rsidRPr="748DE03F">
        <w:rPr>
          <w:rFonts w:ascii="Calibri" w:hAnsi="Calibri" w:eastAsia="Calibri" w:cs="Calibri"/>
        </w:rPr>
        <w:t>Josu Riezu. AFM. Spain.</w:t>
      </w:r>
    </w:p>
    <w:p w:rsidR="2E0F0532" w:rsidP="2E0F0532" w:rsidRDefault="2E0F0532" w14:paraId="31005EDD" w14:textId="04E97E62">
      <w:pPr>
        <w:pStyle w:val="ListParagraph"/>
        <w:numPr>
          <w:ilvl w:val="0"/>
          <w:numId w:val="3"/>
        </w:numPr>
      </w:pPr>
      <w:r w:rsidRPr="2E0F0532">
        <w:rPr>
          <w:rFonts w:eastAsiaTheme="minorEastAsia"/>
        </w:rPr>
        <w:t xml:space="preserve">Leire Solabarrieta. </w:t>
      </w:r>
      <w:r w:rsidR="004B5E94">
        <w:rPr>
          <w:rFonts w:eastAsiaTheme="minorEastAsia"/>
        </w:rPr>
        <w:t>INVEMA-</w:t>
      </w:r>
      <w:r w:rsidRPr="2E0F0532">
        <w:rPr>
          <w:rFonts w:eastAsiaTheme="minorEastAsia"/>
        </w:rPr>
        <w:t>AFM.</w:t>
      </w:r>
    </w:p>
    <w:p w:rsidRPr="0083131D" w:rsidR="2E0F0532" w:rsidP="2E0F0532" w:rsidRDefault="2E0F0532" w14:paraId="63BBDE5E" w14:textId="2C8722E3">
      <w:pPr>
        <w:pStyle w:val="ListParagraph"/>
        <w:numPr>
          <w:ilvl w:val="0"/>
          <w:numId w:val="3"/>
        </w:numPr>
        <w:rPr>
          <w:lang w:val="it-IT"/>
        </w:rPr>
      </w:pPr>
      <w:r w:rsidRPr="0083131D">
        <w:rPr>
          <w:rFonts w:eastAsiaTheme="minorEastAsia"/>
          <w:lang w:val="it-IT"/>
        </w:rPr>
        <w:t xml:space="preserve">Daan Woertel. </w:t>
      </w:r>
      <w:r w:rsidRPr="0083131D" w:rsidR="0083131D">
        <w:rPr>
          <w:rFonts w:eastAsiaTheme="minorEastAsia"/>
          <w:lang w:val="it-IT"/>
        </w:rPr>
        <w:t xml:space="preserve">ROC </w:t>
      </w:r>
      <w:r w:rsidRPr="0083131D">
        <w:rPr>
          <w:rFonts w:eastAsiaTheme="minorEastAsia"/>
          <w:lang w:val="it-IT"/>
        </w:rPr>
        <w:t>Da Vinci. Netherlands.</w:t>
      </w:r>
    </w:p>
    <w:p w:rsidRPr="0083131D" w:rsidR="0083131D" w:rsidP="2E0F0532" w:rsidRDefault="0083131D" w14:paraId="231164BF" w14:textId="53792E57">
      <w:pPr>
        <w:pStyle w:val="ListParagraph"/>
        <w:numPr>
          <w:ilvl w:val="0"/>
          <w:numId w:val="3"/>
        </w:numPr>
        <w:rPr>
          <w:lang w:val="it-IT"/>
        </w:rPr>
      </w:pPr>
      <w:r w:rsidRPr="0083131D">
        <w:rPr>
          <w:lang w:val="fr-FR"/>
        </w:rPr>
        <w:t xml:space="preserve">René Geernaert. </w:t>
      </w:r>
      <w:r w:rsidRPr="0083131D">
        <w:rPr>
          <w:lang w:val="it-IT"/>
        </w:rPr>
        <w:t xml:space="preserve">ROC Da Vinci College. Netherlands. </w:t>
      </w:r>
    </w:p>
    <w:p w:rsidR="0083131D" w:rsidP="2E0F0532" w:rsidRDefault="0083131D" w14:paraId="00FC4A34" w14:textId="09610B68">
      <w:pPr>
        <w:pStyle w:val="ListParagraph"/>
        <w:numPr>
          <w:ilvl w:val="0"/>
          <w:numId w:val="3"/>
        </w:numPr>
        <w:rPr>
          <w:lang w:val="it-IT"/>
        </w:rPr>
      </w:pPr>
      <w:r w:rsidRPr="0083131D">
        <w:rPr>
          <w:lang w:val="it-IT"/>
        </w:rPr>
        <w:t>Mila van Geesink. ROC D</w:t>
      </w:r>
      <w:r>
        <w:rPr>
          <w:lang w:val="it-IT"/>
        </w:rPr>
        <w:t xml:space="preserve">a Vinci College. Netherlands. </w:t>
      </w:r>
    </w:p>
    <w:p w:rsidR="00A205C6" w:rsidP="00A205C6" w:rsidRDefault="00A205C6" w14:paraId="5CBAD236" w14:textId="77777777">
      <w:pPr>
        <w:pStyle w:val="ListParagraph"/>
        <w:numPr>
          <w:ilvl w:val="0"/>
          <w:numId w:val="3"/>
        </w:numPr>
        <w:rPr>
          <w:rFonts w:eastAsiaTheme="minorEastAsia"/>
        </w:rPr>
      </w:pPr>
      <w:r>
        <w:rPr>
          <w:rFonts w:ascii="Calibri" w:hAnsi="Calibri" w:eastAsia="Calibri" w:cs="Calibri"/>
        </w:rPr>
        <w:t>Tamara Wierks. IMR. Ireland.</w:t>
      </w:r>
    </w:p>
    <w:p w:rsidRPr="003D2893" w:rsidR="2E0F0532" w:rsidP="2E0F0532" w:rsidRDefault="2E0F0532" w14:paraId="4D37DD56" w14:textId="57E6AB0D">
      <w:pPr>
        <w:pStyle w:val="ListParagraph"/>
        <w:numPr>
          <w:ilvl w:val="0"/>
          <w:numId w:val="3"/>
        </w:numPr>
        <w:rPr>
          <w:lang w:val="es-ES"/>
        </w:rPr>
      </w:pPr>
      <w:proofErr w:type="spellStart"/>
      <w:r w:rsidRPr="003D2893">
        <w:rPr>
          <w:rFonts w:eastAsiaTheme="minorEastAsia"/>
          <w:lang w:val="es-ES"/>
        </w:rPr>
        <w:t>Liher</w:t>
      </w:r>
      <w:proofErr w:type="spellEnd"/>
      <w:r w:rsidRPr="003D2893">
        <w:rPr>
          <w:rFonts w:eastAsiaTheme="minorEastAsia"/>
          <w:lang w:val="es-ES"/>
        </w:rPr>
        <w:t xml:space="preserve"> </w:t>
      </w:r>
      <w:proofErr w:type="spellStart"/>
      <w:r w:rsidRPr="003D2893">
        <w:rPr>
          <w:rFonts w:eastAsiaTheme="minorEastAsia"/>
          <w:lang w:val="es-ES"/>
        </w:rPr>
        <w:t>Errasti</w:t>
      </w:r>
      <w:proofErr w:type="spellEnd"/>
      <w:r w:rsidRPr="003D2893">
        <w:rPr>
          <w:rFonts w:eastAsiaTheme="minorEastAsia"/>
          <w:lang w:val="es-ES"/>
        </w:rPr>
        <w:t xml:space="preserve">. Miguel Altuna. </w:t>
      </w:r>
      <w:proofErr w:type="spellStart"/>
      <w:r w:rsidRPr="003D2893">
        <w:rPr>
          <w:rFonts w:eastAsiaTheme="minorEastAsia"/>
          <w:lang w:val="es-ES"/>
        </w:rPr>
        <w:t>Spain</w:t>
      </w:r>
      <w:proofErr w:type="spellEnd"/>
      <w:r w:rsidRPr="003D2893">
        <w:rPr>
          <w:rFonts w:eastAsiaTheme="minorEastAsia"/>
          <w:lang w:val="es-ES"/>
        </w:rPr>
        <w:t xml:space="preserve">. </w:t>
      </w:r>
    </w:p>
    <w:p w:rsidRPr="0083131D" w:rsidR="004B5E94" w:rsidP="2E0F0532" w:rsidRDefault="004B5E94" w14:paraId="473CEF4F" w14:textId="56F5DC56">
      <w:pPr>
        <w:pStyle w:val="ListParagraph"/>
        <w:numPr>
          <w:ilvl w:val="0"/>
          <w:numId w:val="3"/>
        </w:numPr>
        <w:rPr>
          <w:lang w:val="pt-PT"/>
        </w:rPr>
      </w:pPr>
      <w:r w:rsidRPr="0083131D">
        <w:rPr>
          <w:rFonts w:eastAsiaTheme="minorEastAsia"/>
          <w:lang w:val="pt-PT"/>
        </w:rPr>
        <w:t>Josu Etcheverry</w:t>
      </w:r>
      <w:r w:rsidRPr="0083131D" w:rsidR="0083131D">
        <w:rPr>
          <w:rFonts w:eastAsiaTheme="minorEastAsia"/>
          <w:lang w:val="pt-PT"/>
        </w:rPr>
        <w:t>. Miguel Altuna. S</w:t>
      </w:r>
      <w:r w:rsidR="0083131D">
        <w:rPr>
          <w:rFonts w:eastAsiaTheme="minorEastAsia"/>
          <w:lang w:val="pt-PT"/>
        </w:rPr>
        <w:t xml:space="preserve">pain. </w:t>
      </w:r>
    </w:p>
    <w:p w:rsidRPr="0083131D" w:rsidR="0083131D" w:rsidP="2E0F0532" w:rsidRDefault="0083131D" w14:paraId="09DFF6FE" w14:textId="77777777">
      <w:pPr>
        <w:pStyle w:val="ListParagraph"/>
        <w:numPr>
          <w:ilvl w:val="0"/>
          <w:numId w:val="3"/>
        </w:numPr>
        <w:rPr>
          <w:lang w:val="pt-PT"/>
        </w:rPr>
      </w:pPr>
      <w:r>
        <w:rPr>
          <w:rFonts w:eastAsiaTheme="minorEastAsia"/>
          <w:lang w:val="pt-PT"/>
        </w:rPr>
        <w:t xml:space="preserve">Pili Alonso. TKNIKA. Spain. </w:t>
      </w:r>
    </w:p>
    <w:p w:rsidRPr="0083131D" w:rsidR="0083131D" w:rsidP="2E0F0532" w:rsidRDefault="0083131D" w14:paraId="76BC8397" w14:textId="77777777">
      <w:pPr>
        <w:pStyle w:val="ListParagraph"/>
        <w:numPr>
          <w:ilvl w:val="0"/>
          <w:numId w:val="3"/>
        </w:numPr>
        <w:rPr>
          <w:lang w:val="pt-PT"/>
        </w:rPr>
      </w:pPr>
      <w:r>
        <w:rPr>
          <w:rFonts w:eastAsiaTheme="minorEastAsia"/>
          <w:lang w:val="pt-PT"/>
        </w:rPr>
        <w:t xml:space="preserve">Eli Arrona. TKNIKA. Spain. </w:t>
      </w:r>
    </w:p>
    <w:p w:rsidRPr="0083131D" w:rsidR="0083131D" w:rsidP="2E0F0532" w:rsidRDefault="0083131D" w14:paraId="4C52E3AD" w14:textId="77777777">
      <w:pPr>
        <w:pStyle w:val="ListParagraph"/>
        <w:numPr>
          <w:ilvl w:val="0"/>
          <w:numId w:val="3"/>
        </w:numPr>
        <w:rPr>
          <w:lang w:val="pt-PT"/>
        </w:rPr>
      </w:pPr>
      <w:r>
        <w:rPr>
          <w:rFonts w:eastAsiaTheme="minorEastAsia"/>
          <w:lang w:val="pt-PT"/>
        </w:rPr>
        <w:t>Juan Carlos Molinero. TKNIKA. Spain.</w:t>
      </w:r>
    </w:p>
    <w:p w:rsidRPr="0083131D" w:rsidR="0083131D" w:rsidP="2E0F0532" w:rsidRDefault="0083131D" w14:paraId="65C97309" w14:textId="77777777">
      <w:pPr>
        <w:pStyle w:val="ListParagraph"/>
        <w:numPr>
          <w:ilvl w:val="0"/>
          <w:numId w:val="3"/>
        </w:numPr>
        <w:rPr>
          <w:lang w:val="pt-PT"/>
        </w:rPr>
      </w:pPr>
      <w:r>
        <w:rPr>
          <w:rFonts w:eastAsiaTheme="minorEastAsia"/>
          <w:lang w:val="pt-PT"/>
        </w:rPr>
        <w:t>Iñigo Mugica. TKNIKA. Spain.</w:t>
      </w:r>
    </w:p>
    <w:p w:rsidRPr="0083131D" w:rsidR="0083131D" w:rsidP="2E0F0532" w:rsidRDefault="0083131D" w14:paraId="1D05F88A" w14:textId="77777777">
      <w:pPr>
        <w:pStyle w:val="ListParagraph"/>
        <w:numPr>
          <w:ilvl w:val="0"/>
          <w:numId w:val="3"/>
        </w:numPr>
        <w:rPr>
          <w:lang w:val="pt-PT"/>
        </w:rPr>
      </w:pPr>
      <w:r>
        <w:rPr>
          <w:rFonts w:eastAsiaTheme="minorEastAsia"/>
          <w:lang w:val="pt-PT"/>
        </w:rPr>
        <w:t>Iñigo Tercero. TKNIKA. Spain.</w:t>
      </w:r>
    </w:p>
    <w:p w:rsidRPr="0083131D" w:rsidR="0083131D" w:rsidP="2E0F0532" w:rsidRDefault="0083131D" w14:paraId="41CCF3A1" w14:textId="77777777">
      <w:pPr>
        <w:pStyle w:val="ListParagraph"/>
        <w:numPr>
          <w:ilvl w:val="0"/>
          <w:numId w:val="3"/>
        </w:numPr>
        <w:rPr>
          <w:lang w:val="pt-PT"/>
        </w:rPr>
      </w:pPr>
      <w:r>
        <w:rPr>
          <w:rFonts w:eastAsiaTheme="minorEastAsia"/>
          <w:lang w:val="pt-PT"/>
        </w:rPr>
        <w:t>Unai Ziarsolo. TKNIKA. Spain.</w:t>
      </w:r>
    </w:p>
    <w:p w:rsidR="2E0F0532" w:rsidP="2E0F0532" w:rsidRDefault="2E0F0532" w14:paraId="6255F428" w14:textId="2AEC4251">
      <w:pPr>
        <w:pStyle w:val="ListParagraph"/>
        <w:numPr>
          <w:ilvl w:val="0"/>
          <w:numId w:val="3"/>
        </w:numPr>
      </w:pPr>
      <w:r w:rsidRPr="748DE03F">
        <w:rPr>
          <w:rFonts w:eastAsiaTheme="minorEastAsia"/>
        </w:rPr>
        <w:t>Susana Espilla. TKNIKA. Spain.</w:t>
      </w:r>
    </w:p>
    <w:p w:rsidRPr="003D2893" w:rsidR="00FE2F5E" w:rsidP="377516BD" w:rsidRDefault="377516BD" w14:paraId="72767F64" w14:textId="27FAC968">
      <w:pPr>
        <w:pStyle w:val="ListParagraph"/>
        <w:numPr>
          <w:ilvl w:val="0"/>
          <w:numId w:val="3"/>
        </w:numPr>
        <w:rPr>
          <w:rFonts w:eastAsiaTheme="minorEastAsia"/>
        </w:rPr>
      </w:pPr>
      <w:r w:rsidRPr="748DE03F">
        <w:rPr>
          <w:rFonts w:ascii="Calibri" w:hAnsi="Calibri" w:eastAsia="Calibri" w:cs="Calibri"/>
        </w:rPr>
        <w:t xml:space="preserve">Iñigo Araiztegui. TKNIKA. Spain. </w:t>
      </w:r>
    </w:p>
    <w:p w:rsidRPr="003D2893" w:rsidR="003D2893" w:rsidP="003D2893" w:rsidRDefault="003D2893" w14:paraId="5B0D567F" w14:textId="77777777">
      <w:pPr>
        <w:rPr>
          <w:rFonts w:eastAsiaTheme="minorEastAsia"/>
        </w:rPr>
      </w:pPr>
    </w:p>
    <w:p w:rsidR="002578D6" w:rsidRDefault="002578D6" w14:paraId="2D390700" w14:textId="5AF7B246">
      <w:pPr>
        <w:rPr>
          <w:rFonts w:ascii="Source Sans Pro" w:hAnsi="Source Sans Pro" w:eastAsia="Source Sans Pro" w:cs="Source Sans Pro"/>
          <w:b/>
          <w:bCs/>
          <w:color w:val="000000" w:themeColor="text1"/>
          <w:sz w:val="24"/>
          <w:szCs w:val="24"/>
        </w:rPr>
      </w:pPr>
      <w:r>
        <w:rPr>
          <w:rFonts w:ascii="Source Sans Pro" w:hAnsi="Source Sans Pro" w:eastAsia="Source Sans Pro" w:cs="Source Sans Pro"/>
          <w:b/>
          <w:bCs/>
          <w:color w:val="000000" w:themeColor="text1"/>
          <w:sz w:val="24"/>
          <w:szCs w:val="24"/>
        </w:rPr>
        <w:t>Venue</w:t>
      </w:r>
    </w:p>
    <w:p w:rsidRPr="002578D6" w:rsidR="002578D6" w:rsidRDefault="002578D6" w14:paraId="6B7F1559" w14:textId="67028387">
      <w:pPr>
        <w:rPr>
          <w:rStyle w:val="normaltextrun"/>
          <w:rFonts w:ascii="Calibri" w:hAnsi="Calibri" w:cs="Calibri"/>
          <w:color w:val="000000"/>
          <w:shd w:val="clear" w:color="auto" w:fill="FFFFFF"/>
          <w:lang w:val="pt-PT"/>
        </w:rPr>
      </w:pPr>
      <w:r w:rsidRPr="002578D6">
        <w:rPr>
          <w:rStyle w:val="normaltextrun"/>
          <w:rFonts w:ascii="Calibri" w:hAnsi="Calibri" w:cs="Calibri"/>
          <w:color w:val="000000"/>
          <w:shd w:val="clear" w:color="auto" w:fill="FFFFFF"/>
          <w:lang w:val="pt-PT"/>
        </w:rPr>
        <w:t xml:space="preserve">Day 1: Tknika. Zamalbide auzoa z/g, Errenteria 20100. </w:t>
      </w:r>
    </w:p>
    <w:p w:rsidRPr="002578D6" w:rsidR="002578D6" w:rsidRDefault="002578D6" w14:paraId="66CE554E" w14:textId="45573664">
      <w:pPr>
        <w:rPr>
          <w:rFonts w:ascii="Source Sans Pro" w:hAnsi="Source Sans Pro" w:eastAsia="Source Sans Pro" w:cs="Source Sans Pro"/>
          <w:color w:val="000000" w:themeColor="text1"/>
          <w:sz w:val="24"/>
          <w:szCs w:val="24"/>
          <w:lang w:val="pt-PT"/>
        </w:rPr>
      </w:pPr>
      <w:r w:rsidRPr="002578D6">
        <w:rPr>
          <w:rStyle w:val="normaltextrun"/>
          <w:rFonts w:ascii="Calibri" w:hAnsi="Calibri" w:cs="Calibri"/>
          <w:color w:val="000000"/>
          <w:shd w:val="clear" w:color="auto" w:fill="FFFFFF"/>
          <w:lang w:val="pt-PT"/>
        </w:rPr>
        <w:t>Day 2: Miguel Altuna LHII, Aumateg</w:t>
      </w:r>
      <w:r>
        <w:rPr>
          <w:rStyle w:val="normaltextrun"/>
          <w:rFonts w:ascii="Calibri" w:hAnsi="Calibri" w:cs="Calibri"/>
          <w:color w:val="000000"/>
          <w:shd w:val="clear" w:color="auto" w:fill="FFFFFF"/>
          <w:lang w:val="pt-PT"/>
        </w:rPr>
        <w:t>ui bidea, Bergara, 20570.</w:t>
      </w:r>
    </w:p>
    <w:p w:rsidR="00FE2F5E" w:rsidRDefault="377516BD" w14:paraId="11BE0C39" w14:textId="6FC68068">
      <w:r w:rsidRPr="377516BD">
        <w:rPr>
          <w:rFonts w:ascii="Source Sans Pro" w:hAnsi="Source Sans Pro" w:eastAsia="Source Sans Pro" w:cs="Source Sans Pro"/>
          <w:b/>
          <w:bCs/>
          <w:color w:val="000000" w:themeColor="text1"/>
          <w:sz w:val="24"/>
          <w:szCs w:val="24"/>
        </w:rPr>
        <w:t>Agenda items:</w:t>
      </w:r>
    </w:p>
    <w:p w:rsidRPr="000B7B43" w:rsidR="00FE2F5E" w:rsidP="2E0F0532" w:rsidRDefault="377516BD" w14:paraId="47E6A080" w14:textId="66FF0DFD">
      <w:pPr>
        <w:pStyle w:val="ListParagraph"/>
        <w:numPr>
          <w:ilvl w:val="0"/>
          <w:numId w:val="6"/>
        </w:numPr>
        <w:rPr>
          <w:rFonts w:eastAsiaTheme="minorEastAsia"/>
          <w:color w:val="000000" w:themeColor="text1"/>
          <w:sz w:val="24"/>
          <w:szCs w:val="24"/>
        </w:rPr>
      </w:pPr>
      <w:r w:rsidRPr="2E0F0532">
        <w:rPr>
          <w:rFonts w:ascii="Source Sans Pro" w:hAnsi="Source Sans Pro" w:eastAsia="Source Sans Pro" w:cs="Source Sans Pro"/>
          <w:sz w:val="24"/>
          <w:szCs w:val="24"/>
        </w:rPr>
        <w:t xml:space="preserve">Agenda. </w:t>
      </w:r>
    </w:p>
    <w:p w:rsidRPr="000B7B43" w:rsidR="000B7B43" w:rsidP="000B7B43" w:rsidRDefault="000B7B43" w14:paraId="61C89AA5" w14:textId="6C48C359">
      <w:pPr>
        <w:rPr>
          <w:rFonts w:eastAsiaTheme="minorEastAsia"/>
          <w:color w:val="000000" w:themeColor="text1"/>
          <w:sz w:val="24"/>
          <w:szCs w:val="24"/>
        </w:rPr>
      </w:pPr>
      <w:r>
        <w:rPr>
          <w:rFonts w:eastAsiaTheme="minorEastAsia"/>
          <w:color w:val="000000" w:themeColor="text1"/>
          <w:sz w:val="24"/>
          <w:szCs w:val="24"/>
        </w:rPr>
        <w:t>Day 1:</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5"/>
        <w:gridCol w:w="1200"/>
        <w:gridCol w:w="1485"/>
        <w:gridCol w:w="1695"/>
        <w:gridCol w:w="2220"/>
      </w:tblGrid>
      <w:tr w:rsidRPr="002578D6" w:rsidR="002578D6" w:rsidTr="002578D6" w14:paraId="2FAF0061" w14:textId="77777777">
        <w:trPr>
          <w:trHeight w:val="1125"/>
        </w:trPr>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051F4200"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Item</w:t>
            </w:r>
            <w:r w:rsidRPr="002578D6">
              <w:rPr>
                <w:rFonts w:ascii="Arial" w:hAnsi="Arial" w:eastAsia="Times New Roman" w:cs="Arial"/>
                <w:color w:val="000000"/>
                <w:lang w:val="es-ES" w:eastAsia="es-ES"/>
              </w:rP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B33B067"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Document</w:t>
            </w:r>
            <w:r w:rsidRPr="002578D6">
              <w:rPr>
                <w:rFonts w:ascii="Arial" w:hAnsi="Arial" w:eastAsia="Times New Roman" w:cs="Arial"/>
                <w:color w:val="000000"/>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29030DF3"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Type</w:t>
            </w:r>
            <w:r w:rsidRPr="002578D6">
              <w:rPr>
                <w:rFonts w:ascii="Arial" w:hAnsi="Arial" w:eastAsia="Times New Roman" w:cs="Arial"/>
                <w:color w:val="000000"/>
                <w:lang w:val="es-ES" w:eastAsia="es-ES"/>
              </w:rPr>
              <w:t> </w:t>
            </w:r>
          </w:p>
          <w:p w:rsidRPr="002578D6" w:rsidR="002578D6" w:rsidP="002578D6" w:rsidRDefault="002578D6" w14:paraId="753AF565"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V: vote</w:t>
            </w:r>
            <w:r w:rsidRPr="002578D6">
              <w:rPr>
                <w:rFonts w:ascii="Arial" w:hAnsi="Arial" w:eastAsia="Times New Roman" w:cs="Arial"/>
                <w:color w:val="000000"/>
                <w:lang w:val="es-ES" w:eastAsia="es-ES"/>
              </w:rPr>
              <w:t> </w:t>
            </w:r>
          </w:p>
          <w:p w:rsidRPr="002578D6" w:rsidR="002578D6" w:rsidP="002578D6" w:rsidRDefault="002578D6" w14:paraId="71E526E3"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D: discuss</w:t>
            </w:r>
            <w:r w:rsidRPr="002578D6">
              <w:rPr>
                <w:rFonts w:ascii="Arial" w:hAnsi="Arial" w:eastAsia="Times New Roman" w:cs="Arial"/>
                <w:color w:val="000000"/>
                <w:lang w:val="es-ES" w:eastAsia="es-ES"/>
              </w:rPr>
              <w:t> </w:t>
            </w:r>
          </w:p>
          <w:p w:rsidRPr="002578D6" w:rsidR="002578D6" w:rsidP="002578D6" w:rsidRDefault="002578D6" w14:paraId="7F11D4C3"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I: inform</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6A1C383F"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Time</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57A6A905"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Responsible</w:t>
            </w:r>
            <w:r w:rsidRPr="002578D6">
              <w:rPr>
                <w:rFonts w:ascii="Arial" w:hAnsi="Arial" w:eastAsia="Times New Roman" w:cs="Arial"/>
                <w:color w:val="000000"/>
                <w:lang w:val="es-ES" w:eastAsia="es-ES"/>
              </w:rPr>
              <w:t> </w:t>
            </w:r>
          </w:p>
        </w:tc>
      </w:tr>
      <w:tr w:rsidRPr="002578D6" w:rsidR="002578D6" w:rsidTr="002578D6" w14:paraId="3EF7AA48"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67AE61BA"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lang w:eastAsia="es-ES"/>
              </w:rPr>
              <w:t>Welcome and introduction to the meeting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27E80A44"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w:t>
            </w:r>
            <w:r w:rsidRPr="002578D6">
              <w:rPr>
                <w:rFonts w:ascii="Arial" w:hAnsi="Arial" w:eastAsia="Times New Roman" w:cs="Arial"/>
                <w:color w:val="000000"/>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0BDEA98C"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781B2756"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08:00-08.05</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4C11962"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TKNIKA</w:t>
            </w:r>
            <w:r w:rsidRPr="002578D6">
              <w:rPr>
                <w:rFonts w:ascii="Arial" w:hAnsi="Arial" w:eastAsia="Times New Roman" w:cs="Arial"/>
                <w:color w:val="000000"/>
                <w:lang w:val="es-ES" w:eastAsia="es-ES"/>
              </w:rPr>
              <w:t> </w:t>
            </w:r>
          </w:p>
        </w:tc>
      </w:tr>
      <w:tr w:rsidRPr="002578D6" w:rsidR="002578D6" w:rsidTr="002578D6" w14:paraId="5643C98E"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E4C524A"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color w:val="000000"/>
                <w:lang w:eastAsia="es-ES"/>
              </w:rPr>
              <w:t>Approval of the meeting agenda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0FDBB53"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lang w:eastAsia="es-ES"/>
              </w:rPr>
              <w:t>This document</w:t>
            </w: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71081BD7"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V</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5F210C40"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08:05-08.10</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1DFEAEA"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ALL</w:t>
            </w:r>
            <w:r w:rsidRPr="002578D6">
              <w:rPr>
                <w:rFonts w:ascii="Arial" w:hAnsi="Arial" w:eastAsia="Times New Roman" w:cs="Arial"/>
                <w:color w:val="000000"/>
                <w:lang w:val="es-ES" w:eastAsia="es-ES"/>
              </w:rPr>
              <w:t> </w:t>
            </w:r>
          </w:p>
        </w:tc>
      </w:tr>
      <w:tr w:rsidRPr="002578D6" w:rsidR="002578D6" w:rsidTr="002578D6" w14:paraId="6FDE5A85"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01982F6C"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color w:val="000000"/>
                <w:lang w:eastAsia="es-ES"/>
              </w:rPr>
              <w:t>General presentation of the project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65FE5C0"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lang w:eastAsia="es-ES"/>
              </w:rPr>
              <w:t> </w:t>
            </w:r>
          </w:p>
          <w:p w:rsidRPr="002578D6" w:rsidR="002578D6" w:rsidP="002578D6" w:rsidRDefault="002578D6" w14:paraId="67FDD456" w14:textId="77777777">
            <w:pPr>
              <w:spacing w:after="0" w:line="240" w:lineRule="auto"/>
              <w:textAlignment w:val="baseline"/>
              <w:rPr>
                <w:rFonts w:ascii="Segoe UI" w:hAnsi="Segoe UI" w:eastAsia="Times New Roman" w:cs="Segoe UI"/>
                <w:sz w:val="18"/>
                <w:szCs w:val="18"/>
                <w:lang w:eastAsia="es-ES"/>
              </w:rPr>
            </w:pPr>
            <w:r w:rsidRPr="002578D6">
              <w:rPr>
                <w:rFonts w:ascii="Calibri" w:hAnsi="Calibri" w:eastAsia="Times New Roman" w:cs="Calibri"/>
                <w:lang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0FC7C787"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I, D</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7E3E492D"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08:05-08.15</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68A39F6"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TKNIKA</w:t>
            </w:r>
            <w:r w:rsidRPr="002578D6">
              <w:rPr>
                <w:rFonts w:ascii="Arial" w:hAnsi="Arial" w:eastAsia="Times New Roman" w:cs="Arial"/>
                <w:color w:val="000000"/>
                <w:lang w:val="es-ES" w:eastAsia="es-ES"/>
              </w:rPr>
              <w:t> </w:t>
            </w:r>
          </w:p>
        </w:tc>
      </w:tr>
      <w:tr w:rsidRPr="002578D6" w:rsidR="002578D6" w:rsidTr="002578D6" w14:paraId="36AFE75C"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0439D72"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Presentation of the partners.</w:t>
            </w:r>
            <w:r w:rsidRPr="002578D6">
              <w:rPr>
                <w:rFonts w:ascii="Arial" w:hAnsi="Arial" w:eastAsia="Times New Roman" w:cs="Arial"/>
                <w:color w:val="000000"/>
                <w:lang w:val="es-ES" w:eastAsia="es-ES"/>
              </w:rP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7CFC0570"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6B699085"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I</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BDA41D1"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08.15-10.15</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0F1BC060"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ALL</w:t>
            </w:r>
            <w:r w:rsidRPr="002578D6">
              <w:rPr>
                <w:rFonts w:ascii="Arial" w:hAnsi="Arial" w:eastAsia="Times New Roman" w:cs="Arial"/>
                <w:color w:val="000000"/>
                <w:lang w:val="es-ES" w:eastAsia="es-ES"/>
              </w:rPr>
              <w:t> </w:t>
            </w:r>
          </w:p>
        </w:tc>
      </w:tr>
      <w:tr w:rsidRPr="002578D6" w:rsidR="002578D6" w:rsidTr="002578D6" w14:paraId="19507A19"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54B8F03"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Project Management Guidelines.</w:t>
            </w:r>
            <w:r w:rsidRPr="002578D6">
              <w:rPr>
                <w:rFonts w:ascii="Arial" w:hAnsi="Arial" w:eastAsia="Times New Roman" w:cs="Arial"/>
                <w:color w:val="000000"/>
                <w:lang w:val="es-ES" w:eastAsia="es-ES"/>
              </w:rP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0EBA30B9"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7EBD964"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I, D</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DFF7CF0"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10.15-11.15</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5D68D216" w14:textId="77777777">
            <w:pPr>
              <w:spacing w:after="0" w:line="240" w:lineRule="auto"/>
              <w:textAlignment w:val="baseline"/>
              <w:rPr>
                <w:rFonts w:ascii="Segoe UI" w:hAnsi="Segoe UI" w:eastAsia="Times New Roman" w:cs="Segoe UI"/>
                <w:sz w:val="18"/>
                <w:szCs w:val="18"/>
                <w:lang w:val="es-ES" w:eastAsia="es-ES"/>
              </w:rPr>
            </w:pPr>
            <w:r w:rsidRPr="002578D6">
              <w:rPr>
                <w:rFonts w:ascii="Calibri" w:hAnsi="Calibri" w:eastAsia="Times New Roman" w:cs="Calibri"/>
                <w:lang w:eastAsia="es-ES"/>
              </w:rPr>
              <w:t>TKNIKA</w:t>
            </w:r>
            <w:r w:rsidRPr="002578D6">
              <w:rPr>
                <w:rFonts w:ascii="Calibri" w:hAnsi="Calibri" w:eastAsia="Times New Roman" w:cs="Calibri"/>
                <w:lang w:val="es-ES" w:eastAsia="es-ES"/>
              </w:rPr>
              <w:t> </w:t>
            </w:r>
            <w:r w:rsidRPr="002578D6">
              <w:rPr>
                <w:rFonts w:ascii="Calibri" w:hAnsi="Calibri" w:eastAsia="Times New Roman" w:cs="Calibri"/>
                <w:lang w:val="es-ES" w:eastAsia="es-ES"/>
              </w:rPr>
              <w:br/>
            </w:r>
            <w:r w:rsidRPr="002578D6">
              <w:rPr>
                <w:rFonts w:ascii="Calibri" w:hAnsi="Calibri" w:eastAsia="Times New Roman" w:cs="Calibri"/>
                <w:lang w:val="es-ES" w:eastAsia="es-ES"/>
              </w:rPr>
              <w:t> </w:t>
            </w:r>
          </w:p>
        </w:tc>
      </w:tr>
      <w:tr w:rsidRPr="002578D6" w:rsidR="002578D6" w:rsidTr="002578D6" w14:paraId="334ED935"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F68DE55"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Coffee break</w:t>
            </w:r>
            <w:r w:rsidRPr="002578D6">
              <w:rPr>
                <w:rFonts w:ascii="Arial" w:hAnsi="Arial" w:eastAsia="Times New Roman" w:cs="Arial"/>
                <w:color w:val="000000"/>
                <w:lang w:val="es-ES" w:eastAsia="es-ES"/>
              </w:rP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5264722"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lang w:eastAsia="es-ES"/>
              </w:rPr>
              <w:t>-</w:t>
            </w: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883BE8B"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1319026"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11.15-11.45</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573B761"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w:t>
            </w:r>
            <w:r w:rsidRPr="002578D6">
              <w:rPr>
                <w:rFonts w:ascii="Arial" w:hAnsi="Arial" w:eastAsia="Times New Roman" w:cs="Arial"/>
                <w:color w:val="000000"/>
                <w:lang w:val="es-ES" w:eastAsia="es-ES"/>
              </w:rPr>
              <w:t> </w:t>
            </w:r>
          </w:p>
        </w:tc>
      </w:tr>
      <w:tr w:rsidRPr="002578D6" w:rsidR="002578D6" w:rsidTr="002578D6" w14:paraId="415C980D"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72EF9F57"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color w:val="000000"/>
                <w:lang w:eastAsia="es-ES"/>
              </w:rPr>
              <w:t>Project management agreements and tools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6DC0CBAE"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lang w:eastAsia="es-ES"/>
              </w:rPr>
              <w:t>-</w:t>
            </w: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852D4D0"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D</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CBAFA1E"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11.45-13.00</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6C1A2078"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TKNIKA</w:t>
            </w:r>
            <w:r w:rsidRPr="002578D6">
              <w:rPr>
                <w:rFonts w:ascii="Arial" w:hAnsi="Arial" w:eastAsia="Times New Roman" w:cs="Arial"/>
                <w:color w:val="000000"/>
                <w:lang w:val="es-ES" w:eastAsia="es-ES"/>
              </w:rPr>
              <w:t> </w:t>
            </w:r>
          </w:p>
        </w:tc>
      </w:tr>
      <w:tr w:rsidRPr="002578D6" w:rsidR="002578D6" w:rsidTr="002578D6" w14:paraId="0BC8BA6E"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841F953"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Lunch break</w:t>
            </w:r>
            <w:r w:rsidRPr="002578D6">
              <w:rPr>
                <w:rFonts w:ascii="Arial" w:hAnsi="Arial" w:eastAsia="Times New Roman" w:cs="Arial"/>
                <w:color w:val="000000"/>
                <w:lang w:val="es-ES" w:eastAsia="es-ES"/>
              </w:rP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606AD62"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lang w:eastAsia="es-ES"/>
              </w:rPr>
              <w:t>-</w:t>
            </w: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9366656"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7700D3FF"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13.00-14.00</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75D1C6E8"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w:t>
            </w:r>
            <w:r w:rsidRPr="002578D6">
              <w:rPr>
                <w:rFonts w:ascii="Arial" w:hAnsi="Arial" w:eastAsia="Times New Roman" w:cs="Arial"/>
                <w:color w:val="000000"/>
                <w:lang w:val="es-ES" w:eastAsia="es-ES"/>
              </w:rPr>
              <w:t> </w:t>
            </w:r>
          </w:p>
        </w:tc>
      </w:tr>
      <w:tr w:rsidRPr="002578D6" w:rsidR="002578D6" w:rsidTr="002578D6" w14:paraId="304D81EF" w14:textId="77777777">
        <w:trPr>
          <w:trHeight w:val="1380"/>
        </w:trPr>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2EA4C316"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Update about WP2</w:t>
            </w:r>
            <w:r w:rsidRPr="002578D6">
              <w:rPr>
                <w:rFonts w:ascii="Arial" w:hAnsi="Arial" w:eastAsia="Times New Roman" w:cs="Arial"/>
                <w:color w:val="000000"/>
                <w:lang w:val="es-ES" w:eastAsia="es-ES"/>
              </w:rPr>
              <w:t> </w:t>
            </w:r>
          </w:p>
        </w:tc>
        <w:tc>
          <w:tcPr>
            <w:tcW w:w="1200" w:type="dxa"/>
            <w:tcBorders>
              <w:top w:val="single" w:color="000000" w:sz="6" w:space="0"/>
              <w:left w:val="single" w:color="000000" w:sz="6" w:space="0"/>
              <w:bottom w:val="single" w:color="auto" w:sz="6" w:space="0"/>
              <w:right w:val="single" w:color="000000" w:sz="6" w:space="0"/>
            </w:tcBorders>
            <w:shd w:val="clear" w:color="auto" w:fill="auto"/>
            <w:hideMark/>
          </w:tcPr>
          <w:p w:rsidRPr="002578D6" w:rsidR="002578D6" w:rsidP="002578D6" w:rsidRDefault="002578D6" w14:paraId="01DCF485"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auto" w:sz="6" w:space="0"/>
              <w:right w:val="single" w:color="000000" w:sz="6" w:space="0"/>
            </w:tcBorders>
            <w:shd w:val="clear" w:color="auto" w:fill="auto"/>
            <w:hideMark/>
          </w:tcPr>
          <w:p w:rsidRPr="002578D6" w:rsidR="002578D6" w:rsidP="002578D6" w:rsidRDefault="002578D6" w14:paraId="149D3769"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auto" w:sz="6" w:space="0"/>
              <w:right w:val="single" w:color="000000" w:sz="6" w:space="0"/>
            </w:tcBorders>
            <w:shd w:val="clear" w:color="auto" w:fill="auto"/>
            <w:hideMark/>
          </w:tcPr>
          <w:p w:rsidRPr="002578D6" w:rsidR="002578D6" w:rsidP="002578D6" w:rsidRDefault="002578D6" w14:paraId="6E636740"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14.00-14.15</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auto" w:sz="6" w:space="0"/>
              <w:right w:val="single" w:color="000000" w:sz="6" w:space="0"/>
            </w:tcBorders>
            <w:shd w:val="clear" w:color="auto" w:fill="auto"/>
            <w:hideMark/>
          </w:tcPr>
          <w:p w:rsidRPr="002578D6" w:rsidR="002578D6" w:rsidP="002578D6" w:rsidRDefault="002578D6" w14:paraId="767CE441"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EARLALL</w:t>
            </w:r>
            <w:r w:rsidRPr="002578D6">
              <w:rPr>
                <w:rFonts w:ascii="Arial" w:hAnsi="Arial" w:eastAsia="Times New Roman" w:cs="Arial"/>
                <w:color w:val="000000"/>
                <w:lang w:val="es-ES" w:eastAsia="es-ES"/>
              </w:rPr>
              <w:t> </w:t>
            </w:r>
          </w:p>
        </w:tc>
      </w:tr>
      <w:tr w:rsidRPr="002578D6" w:rsidR="002578D6" w:rsidTr="002578D6" w14:paraId="764B93BB" w14:textId="77777777">
        <w:trPr>
          <w:trHeight w:val="2190"/>
        </w:trPr>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287E6C17"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WP3 reflection and planning</w:t>
            </w:r>
            <w:r w:rsidRPr="002578D6">
              <w:rPr>
                <w:rFonts w:ascii="Arial" w:hAnsi="Arial" w:eastAsia="Times New Roman" w:cs="Arial"/>
                <w:color w:val="000000"/>
                <w:lang w:val="es-ES" w:eastAsia="es-ES"/>
              </w:rP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5058606"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0FF35B97"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val="es-ES" w:eastAsia="es-ES"/>
              </w:rPr>
              <w:t> </w:t>
            </w:r>
          </w:p>
          <w:p w:rsidRPr="002578D6" w:rsidR="002578D6" w:rsidP="002578D6" w:rsidRDefault="002578D6" w14:paraId="060D674E"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I, D</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B40DEB2"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val="es-ES" w:eastAsia="es-ES"/>
              </w:rPr>
              <w:t> </w:t>
            </w:r>
          </w:p>
          <w:p w:rsidRPr="002578D6" w:rsidR="002578D6" w:rsidP="002578D6" w:rsidRDefault="002578D6" w14:paraId="12AC37D2"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14.15-16.15</w:t>
            </w:r>
            <w:r w:rsidRPr="002578D6">
              <w:rPr>
                <w:rFonts w:ascii="Arial" w:hAnsi="Arial" w:eastAsia="Times New Roman" w:cs="Arial"/>
                <w:color w:val="000000"/>
                <w:lang w:val="es-ES" w:eastAsia="es-ES"/>
              </w:rPr>
              <w:t> </w:t>
            </w:r>
          </w:p>
          <w:p w:rsidRPr="002578D6" w:rsidR="002578D6" w:rsidP="002578D6" w:rsidRDefault="002578D6" w14:paraId="73E62F01"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60A630A6"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val="es-ES" w:eastAsia="es-ES"/>
              </w:rPr>
              <w:t> </w:t>
            </w:r>
          </w:p>
          <w:p w:rsidRPr="002578D6" w:rsidR="002578D6" w:rsidP="002578D6" w:rsidRDefault="002578D6" w14:paraId="62A530BC"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MECANIC VALLÉE</w:t>
            </w:r>
            <w:r w:rsidRPr="002578D6">
              <w:rPr>
                <w:rFonts w:ascii="Arial" w:hAnsi="Arial" w:eastAsia="Times New Roman" w:cs="Arial"/>
                <w:color w:val="000000"/>
                <w:lang w:val="es-ES" w:eastAsia="es-ES"/>
              </w:rPr>
              <w:t> </w:t>
            </w:r>
          </w:p>
        </w:tc>
      </w:tr>
      <w:tr w:rsidRPr="002578D6" w:rsidR="002578D6" w:rsidTr="002578D6" w14:paraId="3D02560B"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C6F5B4D"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color w:val="000000"/>
                <w:lang w:eastAsia="es-ES"/>
              </w:rPr>
              <w:t>Transfer to San Sebastián (all except WP leaders)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670E883D"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lang w:eastAsia="es-ES"/>
              </w:rPr>
              <w:t>-</w:t>
            </w: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38D8240"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56CA8EEA"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16.30-17.00</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3D993A8"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w:t>
            </w:r>
            <w:r w:rsidRPr="002578D6">
              <w:rPr>
                <w:rFonts w:ascii="Arial" w:hAnsi="Arial" w:eastAsia="Times New Roman" w:cs="Arial"/>
                <w:color w:val="000000"/>
                <w:lang w:val="es-ES" w:eastAsia="es-ES"/>
              </w:rPr>
              <w:t> </w:t>
            </w:r>
          </w:p>
        </w:tc>
      </w:tr>
      <w:tr w:rsidRPr="002578D6" w:rsidR="002578D6" w:rsidTr="002578D6" w14:paraId="7F6941E7" w14:textId="77777777">
        <w:tc>
          <w:tcPr>
            <w:tcW w:w="2385" w:type="dxa"/>
            <w:tcBorders>
              <w:top w:val="single" w:color="000000" w:sz="6" w:space="0"/>
              <w:left w:val="single" w:color="000000" w:sz="6" w:space="0"/>
              <w:bottom w:val="single" w:color="000000" w:sz="6" w:space="0"/>
              <w:right w:val="single" w:color="000000" w:sz="6" w:space="0"/>
            </w:tcBorders>
            <w:shd w:val="clear" w:color="auto" w:fill="C5E0B3"/>
            <w:hideMark/>
          </w:tcPr>
          <w:p w:rsidRPr="002578D6" w:rsidR="002578D6" w:rsidP="002578D6" w:rsidRDefault="002578D6" w14:paraId="1DABBED0"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color w:val="000000"/>
                <w:lang w:eastAsia="es-ES"/>
              </w:rPr>
              <w:t>LCAMP-ADMA TRANS4MERS connection (only WP leaders) </w:t>
            </w:r>
          </w:p>
        </w:tc>
        <w:tc>
          <w:tcPr>
            <w:tcW w:w="1200" w:type="dxa"/>
            <w:tcBorders>
              <w:top w:val="single" w:color="000000" w:sz="6" w:space="0"/>
              <w:left w:val="single" w:color="000000" w:sz="6" w:space="0"/>
              <w:bottom w:val="single" w:color="000000" w:sz="6" w:space="0"/>
              <w:right w:val="single" w:color="000000" w:sz="6" w:space="0"/>
            </w:tcBorders>
            <w:shd w:val="clear" w:color="auto" w:fill="C5E0B3"/>
            <w:hideMark/>
          </w:tcPr>
          <w:p w:rsidRPr="002578D6" w:rsidR="002578D6" w:rsidP="002578D6" w:rsidRDefault="002578D6" w14:paraId="60C3EABB"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lang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C5E0B3"/>
            <w:hideMark/>
          </w:tcPr>
          <w:p w:rsidRPr="002578D6" w:rsidR="002578D6" w:rsidP="002578D6" w:rsidRDefault="002578D6" w14:paraId="5710F87A"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color w:val="000000"/>
                <w:lang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C5E0B3"/>
            <w:hideMark/>
          </w:tcPr>
          <w:p w:rsidRPr="002578D6" w:rsidR="002578D6" w:rsidP="002578D6" w:rsidRDefault="002578D6" w14:paraId="4119336B"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16.15-18.15</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C5E0B3"/>
            <w:hideMark/>
          </w:tcPr>
          <w:p w:rsidRPr="002578D6" w:rsidR="002578D6" w:rsidP="002578D6" w:rsidRDefault="002578D6" w14:paraId="7ED65434"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TKNIKA-IMR</w:t>
            </w:r>
            <w:r w:rsidRPr="002578D6">
              <w:rPr>
                <w:rFonts w:ascii="Arial" w:hAnsi="Arial" w:eastAsia="Times New Roman" w:cs="Arial"/>
                <w:color w:val="000000"/>
                <w:lang w:val="es-ES" w:eastAsia="es-ES"/>
              </w:rPr>
              <w:t> </w:t>
            </w:r>
          </w:p>
        </w:tc>
      </w:tr>
      <w:tr w:rsidRPr="002578D6" w:rsidR="002578D6" w:rsidTr="002578D6" w14:paraId="159A40AF"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0412343B" w14:textId="77777777">
            <w:pPr>
              <w:spacing w:after="0" w:line="240" w:lineRule="auto"/>
              <w:textAlignment w:val="baseline"/>
              <w:rPr>
                <w:rFonts w:ascii="Segoe UI" w:hAnsi="Segoe UI" w:eastAsia="Times New Roman" w:cs="Segoe UI"/>
                <w:sz w:val="18"/>
                <w:szCs w:val="18"/>
                <w:lang w:eastAsia="es-ES"/>
              </w:rPr>
            </w:pPr>
            <w:r w:rsidRPr="002578D6">
              <w:rPr>
                <w:rFonts w:ascii="Arial" w:hAnsi="Arial" w:eastAsia="Times New Roman" w:cs="Arial"/>
                <w:color w:val="000000"/>
                <w:lang w:eastAsia="es-ES"/>
              </w:rPr>
              <w:t>Transfer to San Sebastián (WP leaders)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96A71E8"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lang w:eastAsia="es-ES"/>
              </w:rPr>
              <w:t>-</w:t>
            </w: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3A0AD25"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61F3272"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18.30-19.00</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5DEF643"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w:t>
            </w:r>
            <w:r w:rsidRPr="002578D6">
              <w:rPr>
                <w:rFonts w:ascii="Arial" w:hAnsi="Arial" w:eastAsia="Times New Roman" w:cs="Arial"/>
                <w:color w:val="000000"/>
                <w:lang w:val="es-ES" w:eastAsia="es-ES"/>
              </w:rPr>
              <w:t> </w:t>
            </w:r>
          </w:p>
        </w:tc>
      </w:tr>
      <w:tr w:rsidRPr="002578D6" w:rsidR="002578D6" w:rsidTr="002578D6" w14:paraId="09EFDBCD"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59B032F8"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Walking city tour (optional)</w:t>
            </w:r>
            <w:r w:rsidRPr="002578D6">
              <w:rPr>
                <w:rFonts w:ascii="Arial" w:hAnsi="Arial" w:eastAsia="Times New Roman" w:cs="Arial"/>
                <w:color w:val="000000"/>
                <w:lang w:val="es-ES" w:eastAsia="es-ES"/>
              </w:rP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57A0332D"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lang w:eastAsia="es-ES"/>
              </w:rPr>
              <w:t>-</w:t>
            </w: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7D83272"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7C1404DF"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18.00-20.00</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270BC777"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w:t>
            </w:r>
            <w:r w:rsidRPr="002578D6">
              <w:rPr>
                <w:rFonts w:ascii="Arial" w:hAnsi="Arial" w:eastAsia="Times New Roman" w:cs="Arial"/>
                <w:color w:val="000000"/>
                <w:lang w:val="es-ES" w:eastAsia="es-ES"/>
              </w:rPr>
              <w:t> </w:t>
            </w:r>
          </w:p>
        </w:tc>
      </w:tr>
      <w:tr w:rsidRPr="002578D6" w:rsidR="002578D6" w:rsidTr="002578D6" w14:paraId="260BD59B" w14:textId="77777777">
        <w:tc>
          <w:tcPr>
            <w:tcW w:w="23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51D00A75"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Group dinner</w:t>
            </w:r>
            <w:r w:rsidRPr="002578D6">
              <w:rPr>
                <w:rFonts w:ascii="Arial" w:hAnsi="Arial" w:eastAsia="Times New Roman" w:cs="Arial"/>
                <w:color w:val="000000"/>
                <w:lang w:val="es-ES" w:eastAsia="es-ES"/>
              </w:rP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352E132E"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lang w:eastAsia="es-ES"/>
              </w:rPr>
              <w:t>-</w:t>
            </w:r>
            <w:r w:rsidRPr="002578D6">
              <w:rPr>
                <w:rFonts w:ascii="Arial" w:hAnsi="Arial" w:eastAsia="Times New Roman" w:cs="Arial"/>
                <w:lang w:val="es-ES" w:eastAsia="es-ES"/>
              </w:rPr>
              <w:t> </w:t>
            </w:r>
          </w:p>
        </w:tc>
        <w:tc>
          <w:tcPr>
            <w:tcW w:w="148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43A29C09"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w:t>
            </w:r>
            <w:r w:rsidRPr="002578D6">
              <w:rPr>
                <w:rFonts w:ascii="Arial" w:hAnsi="Arial" w:eastAsia="Times New Roman" w:cs="Arial"/>
                <w:color w:val="000000"/>
                <w:lang w:val="es-ES" w:eastAsia="es-ES"/>
              </w:rPr>
              <w:t> </w:t>
            </w:r>
          </w:p>
        </w:tc>
        <w:tc>
          <w:tcPr>
            <w:tcW w:w="1695"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5048D451"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b/>
                <w:bCs/>
                <w:color w:val="000000"/>
                <w:lang w:eastAsia="es-ES"/>
              </w:rPr>
              <w:t>20.00</w:t>
            </w:r>
            <w:r w:rsidRPr="002578D6">
              <w:rPr>
                <w:rFonts w:ascii="Arial" w:hAnsi="Arial" w:eastAsia="Times New Roman" w:cs="Arial"/>
                <w:color w:val="000000"/>
                <w:lang w:val="es-ES" w:eastAsia="es-ES"/>
              </w:rPr>
              <w:t> </w:t>
            </w:r>
          </w:p>
        </w:tc>
        <w:tc>
          <w:tcPr>
            <w:tcW w:w="2220" w:type="dxa"/>
            <w:tcBorders>
              <w:top w:val="single" w:color="000000" w:sz="6" w:space="0"/>
              <w:left w:val="single" w:color="000000" w:sz="6" w:space="0"/>
              <w:bottom w:val="single" w:color="000000" w:sz="6" w:space="0"/>
              <w:right w:val="single" w:color="000000" w:sz="6" w:space="0"/>
            </w:tcBorders>
            <w:shd w:val="clear" w:color="auto" w:fill="auto"/>
            <w:hideMark/>
          </w:tcPr>
          <w:p w:rsidRPr="002578D6" w:rsidR="002578D6" w:rsidP="002578D6" w:rsidRDefault="002578D6" w14:paraId="15061978" w14:textId="77777777">
            <w:pPr>
              <w:spacing w:after="0" w:line="240" w:lineRule="auto"/>
              <w:textAlignment w:val="baseline"/>
              <w:rPr>
                <w:rFonts w:ascii="Segoe UI" w:hAnsi="Segoe UI" w:eastAsia="Times New Roman" w:cs="Segoe UI"/>
                <w:sz w:val="18"/>
                <w:szCs w:val="18"/>
                <w:lang w:val="es-ES" w:eastAsia="es-ES"/>
              </w:rPr>
            </w:pPr>
            <w:r w:rsidRPr="002578D6">
              <w:rPr>
                <w:rFonts w:ascii="Arial" w:hAnsi="Arial" w:eastAsia="Times New Roman" w:cs="Arial"/>
                <w:color w:val="000000"/>
                <w:lang w:eastAsia="es-ES"/>
              </w:rPr>
              <w:t>-</w:t>
            </w:r>
            <w:r w:rsidRPr="002578D6">
              <w:rPr>
                <w:rFonts w:ascii="Arial" w:hAnsi="Arial" w:eastAsia="Times New Roman" w:cs="Arial"/>
                <w:color w:val="000000"/>
                <w:lang w:val="es-ES" w:eastAsia="es-ES"/>
              </w:rPr>
              <w:t> </w:t>
            </w:r>
          </w:p>
        </w:tc>
      </w:tr>
    </w:tbl>
    <w:p w:rsidR="30E085CA" w:rsidP="2E0F0532" w:rsidRDefault="30E085CA" w14:paraId="4337486C" w14:textId="463080F5">
      <w:pPr>
        <w:rPr>
          <w:rFonts w:eastAsiaTheme="minorEastAsia"/>
          <w:color w:val="000000" w:themeColor="text1"/>
          <w:sz w:val="24"/>
          <w:szCs w:val="24"/>
        </w:rPr>
      </w:pPr>
    </w:p>
    <w:p w:rsidR="002578D6" w:rsidP="2E0F0532" w:rsidRDefault="000B7B43" w14:paraId="4DD00B26" w14:textId="30DA88DF">
      <w:pPr>
        <w:rPr>
          <w:rFonts w:eastAsiaTheme="minorEastAsia"/>
          <w:color w:val="000000" w:themeColor="text1"/>
          <w:sz w:val="24"/>
          <w:szCs w:val="24"/>
        </w:rPr>
      </w:pPr>
      <w:r>
        <w:rPr>
          <w:rFonts w:eastAsiaTheme="minorEastAsia"/>
          <w:color w:val="000000" w:themeColor="text1"/>
          <w:sz w:val="24"/>
          <w:szCs w:val="24"/>
        </w:rPr>
        <w:t xml:space="preserve">Day 2: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0"/>
        <w:gridCol w:w="1800"/>
        <w:gridCol w:w="1800"/>
        <w:gridCol w:w="1800"/>
        <w:gridCol w:w="1800"/>
      </w:tblGrid>
      <w:tr w:rsidRPr="000B7B43" w:rsidR="000B7B43" w:rsidTr="000B7B43" w14:paraId="778F2B64" w14:textId="77777777">
        <w:trPr>
          <w:trHeight w:val="1125"/>
        </w:trPr>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7BB9150B"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Item</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0669512B"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Document</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115B9001"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b/>
                <w:bCs/>
                <w:color w:val="000000"/>
                <w:lang w:eastAsia="es-ES"/>
              </w:rPr>
              <w:t>Type</w:t>
            </w:r>
            <w:r w:rsidRPr="000B7B43">
              <w:rPr>
                <w:rFonts w:ascii="Arial" w:hAnsi="Arial" w:eastAsia="Times New Roman" w:cs="Arial"/>
                <w:color w:val="000000"/>
                <w:lang w:eastAsia="es-ES"/>
              </w:rPr>
              <w:t> </w:t>
            </w:r>
          </w:p>
          <w:p w:rsidRPr="000B7B43" w:rsidR="000B7B43" w:rsidP="000B7B43" w:rsidRDefault="000B7B43" w14:paraId="00B01E61"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b/>
                <w:bCs/>
                <w:color w:val="000000"/>
                <w:lang w:eastAsia="es-ES"/>
              </w:rPr>
              <w:t>V: vote</w:t>
            </w:r>
            <w:r w:rsidRPr="000B7B43">
              <w:rPr>
                <w:rFonts w:ascii="Arial" w:hAnsi="Arial" w:eastAsia="Times New Roman" w:cs="Arial"/>
                <w:color w:val="000000"/>
                <w:lang w:eastAsia="es-ES"/>
              </w:rPr>
              <w:t> </w:t>
            </w:r>
          </w:p>
          <w:p w:rsidRPr="000B7B43" w:rsidR="000B7B43" w:rsidP="000B7B43" w:rsidRDefault="000B7B43" w14:paraId="7F8A2290"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b/>
                <w:bCs/>
                <w:color w:val="000000"/>
                <w:lang w:eastAsia="es-ES"/>
              </w:rPr>
              <w:t>D: discuss</w:t>
            </w:r>
            <w:r w:rsidRPr="000B7B43">
              <w:rPr>
                <w:rFonts w:ascii="Arial" w:hAnsi="Arial" w:eastAsia="Times New Roman" w:cs="Arial"/>
                <w:color w:val="000000"/>
                <w:lang w:eastAsia="es-ES"/>
              </w:rPr>
              <w:t> </w:t>
            </w:r>
          </w:p>
          <w:p w:rsidRPr="000B7B43" w:rsidR="000B7B43" w:rsidP="000B7B43" w:rsidRDefault="000B7B43" w14:paraId="715CD869"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b/>
                <w:bCs/>
                <w:color w:val="000000"/>
                <w:lang w:eastAsia="es-ES"/>
              </w:rPr>
              <w:t>I: inform</w:t>
            </w:r>
            <w:r w:rsidRPr="000B7B43">
              <w:rPr>
                <w:rFonts w:ascii="Arial" w:hAnsi="Arial" w:eastAsia="Times New Roman" w:cs="Arial"/>
                <w:color w:val="000000"/>
                <w:lang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11E72151"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Time</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6AF5ECED"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Responsible</w:t>
            </w:r>
            <w:r w:rsidRPr="000B7B43">
              <w:rPr>
                <w:rFonts w:ascii="Arial" w:hAnsi="Arial" w:eastAsia="Times New Roman" w:cs="Arial"/>
                <w:color w:val="000000"/>
                <w:lang w:val="es-ES" w:eastAsia="es-ES"/>
              </w:rPr>
              <w:t> </w:t>
            </w:r>
          </w:p>
        </w:tc>
      </w:tr>
      <w:tr w:rsidRPr="000B7B43" w:rsidR="000B7B43" w:rsidTr="000B7B43" w14:paraId="53590415" w14:textId="77777777">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4A809FBA"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lang w:eastAsia="es-ES"/>
              </w:rPr>
              <w:t>WP5 Learner Centric trainings </w:t>
            </w:r>
          </w:p>
          <w:p w:rsidRPr="000B7B43" w:rsidR="000B7B43" w:rsidP="000B7B43" w:rsidRDefault="000B7B43" w14:paraId="437C7AE9"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lang w:eastAsia="es-ES"/>
              </w:rPr>
              <w:t>WP8 Platform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19841C68"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7C427A80"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1D626D99"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08.30-10.30</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64134C0A"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DHBW &amp; KIC</w:t>
            </w:r>
            <w:r w:rsidRPr="000B7B43">
              <w:rPr>
                <w:rFonts w:ascii="Arial" w:hAnsi="Arial" w:eastAsia="Times New Roman" w:cs="Arial"/>
                <w:color w:val="000000"/>
                <w:lang w:val="es-ES" w:eastAsia="es-ES"/>
              </w:rPr>
              <w:t> </w:t>
            </w:r>
          </w:p>
        </w:tc>
      </w:tr>
      <w:tr w:rsidRPr="000B7B43" w:rsidR="000B7B43" w:rsidTr="000B7B43" w14:paraId="6000196E" w14:textId="77777777">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18FE7B6A"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WP9 Dissemination monitoring</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75D1468E"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lang w:val="es-ES" w:eastAsia="es-ES"/>
              </w:rPr>
              <w:t> </w:t>
            </w:r>
          </w:p>
          <w:p w:rsidRPr="000B7B43" w:rsidR="000B7B43" w:rsidP="000B7B43" w:rsidRDefault="000B7B43" w14:paraId="788CA680" w14:textId="77777777">
            <w:pPr>
              <w:spacing w:after="0" w:line="240" w:lineRule="auto"/>
              <w:textAlignment w:val="baseline"/>
              <w:rPr>
                <w:rFonts w:ascii="Segoe UI" w:hAnsi="Segoe UI" w:eastAsia="Times New Roman" w:cs="Segoe UI"/>
                <w:sz w:val="18"/>
                <w:szCs w:val="18"/>
                <w:lang w:val="es-ES" w:eastAsia="es-ES"/>
              </w:rPr>
            </w:pPr>
            <w:r w:rsidRPr="000B7B43">
              <w:rPr>
                <w:rFonts w:ascii="Calibri" w:hAnsi="Calibri" w:eastAsia="Times New Roman" w:cs="Calibri"/>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46DC7283"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I, D</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1221E8BB"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10.30-10.45</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39E9F8F1"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EARLALL</w:t>
            </w:r>
            <w:r w:rsidRPr="000B7B43">
              <w:rPr>
                <w:rFonts w:ascii="Arial" w:hAnsi="Arial" w:eastAsia="Times New Roman" w:cs="Arial"/>
                <w:color w:val="000000"/>
                <w:lang w:val="es-ES" w:eastAsia="es-ES"/>
              </w:rPr>
              <w:t> </w:t>
            </w:r>
          </w:p>
        </w:tc>
      </w:tr>
      <w:tr w:rsidRPr="000B7B43" w:rsidR="000B7B43" w:rsidTr="000B7B43" w14:paraId="3772ADFD" w14:textId="77777777">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7EDC6FAB"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Coffee break</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69B4E3BC"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lang w:eastAsia="es-ES"/>
              </w:rPr>
              <w:t>-</w:t>
            </w:r>
            <w:r w:rsidRPr="000B7B43">
              <w:rPr>
                <w:rFonts w:ascii="Arial" w:hAnsi="Arial" w:eastAsia="Times New Roman" w:cs="Arial"/>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5B91A3CC"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I</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7D45B6A7"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10.45-11.00</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767D13EF"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 </w:t>
            </w:r>
            <w:r w:rsidRPr="000B7B43">
              <w:rPr>
                <w:rFonts w:ascii="Arial" w:hAnsi="Arial" w:eastAsia="Times New Roman" w:cs="Arial"/>
                <w:color w:val="000000"/>
                <w:lang w:val="es-ES" w:eastAsia="es-ES"/>
              </w:rPr>
              <w:t> </w:t>
            </w:r>
          </w:p>
        </w:tc>
      </w:tr>
      <w:tr w:rsidRPr="000B7B43" w:rsidR="000B7B43" w:rsidTr="000B7B43" w14:paraId="2E433630" w14:textId="77777777">
        <w:trPr>
          <w:trHeight w:val="2685"/>
        </w:trPr>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4589879F"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color w:val="000000"/>
                <w:lang w:eastAsia="es-ES"/>
              </w:rPr>
              <w:t>Workshop. TWO GROUPS. </w:t>
            </w:r>
          </w:p>
          <w:p w:rsidRPr="000B7B43" w:rsidR="000B7B43" w:rsidP="000B7B43" w:rsidRDefault="000B7B43" w14:paraId="4824A7E4"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b/>
                <w:bCs/>
                <w:color w:val="000000"/>
                <w:lang w:eastAsia="es-ES"/>
              </w:rPr>
              <w:t>Group 1</w:t>
            </w:r>
            <w:r w:rsidRPr="000B7B43">
              <w:rPr>
                <w:rFonts w:ascii="Arial" w:hAnsi="Arial" w:eastAsia="Times New Roman" w:cs="Arial"/>
                <w:color w:val="000000"/>
                <w:lang w:eastAsia="es-ES"/>
              </w:rPr>
              <w:t>. The Collaborative Learning Factory approach. WP6. </w:t>
            </w:r>
          </w:p>
          <w:p w:rsidRPr="000B7B43" w:rsidR="000B7B43" w:rsidP="000B7B43" w:rsidRDefault="000B7B43" w14:paraId="4149BA75"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color w:val="000000"/>
                <w:lang w:eastAsia="es-ES"/>
              </w:rPr>
              <w:t> </w:t>
            </w:r>
          </w:p>
          <w:p w:rsidRPr="000B7B43" w:rsidR="000B7B43" w:rsidP="000B7B43" w:rsidRDefault="000B7B43" w14:paraId="4482F22C"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b/>
                <w:bCs/>
                <w:color w:val="000000"/>
                <w:lang w:eastAsia="es-ES"/>
              </w:rPr>
              <w:t>Group 2.</w:t>
            </w:r>
            <w:r w:rsidRPr="000B7B43">
              <w:rPr>
                <w:rFonts w:ascii="Arial" w:hAnsi="Arial" w:eastAsia="Times New Roman" w:cs="Arial"/>
                <w:color w:val="000000"/>
                <w:lang w:eastAsia="es-ES"/>
              </w:rPr>
              <w:t xml:space="preserve"> Dissemination and Management with one responsible per partner. </w:t>
            </w:r>
          </w:p>
        </w:tc>
        <w:tc>
          <w:tcPr>
            <w:tcW w:w="1800" w:type="dxa"/>
            <w:tcBorders>
              <w:top w:val="single" w:color="000000" w:sz="6" w:space="0"/>
              <w:left w:val="single" w:color="000000" w:sz="6" w:space="0"/>
              <w:bottom w:val="single" w:color="auto" w:sz="6" w:space="0"/>
              <w:right w:val="single" w:color="000000" w:sz="6" w:space="0"/>
            </w:tcBorders>
            <w:shd w:val="clear" w:color="auto" w:fill="auto"/>
            <w:hideMark/>
          </w:tcPr>
          <w:p w:rsidRPr="000B7B43" w:rsidR="000B7B43" w:rsidP="000B7B43" w:rsidRDefault="000B7B43" w14:paraId="6E914963"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lang w:eastAsia="es-ES"/>
              </w:rPr>
              <w:t> </w:t>
            </w:r>
          </w:p>
        </w:tc>
        <w:tc>
          <w:tcPr>
            <w:tcW w:w="1800" w:type="dxa"/>
            <w:tcBorders>
              <w:top w:val="single" w:color="000000" w:sz="6" w:space="0"/>
              <w:left w:val="single" w:color="000000" w:sz="6" w:space="0"/>
              <w:bottom w:val="single" w:color="auto" w:sz="6" w:space="0"/>
              <w:right w:val="single" w:color="000000" w:sz="6" w:space="0"/>
            </w:tcBorders>
            <w:shd w:val="clear" w:color="auto" w:fill="auto"/>
            <w:hideMark/>
          </w:tcPr>
          <w:p w:rsidRPr="000B7B43" w:rsidR="000B7B43" w:rsidP="000B7B43" w:rsidRDefault="000B7B43" w14:paraId="56B95F23"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I, D</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auto" w:sz="6" w:space="0"/>
              <w:right w:val="single" w:color="000000" w:sz="6" w:space="0"/>
            </w:tcBorders>
            <w:shd w:val="clear" w:color="auto" w:fill="auto"/>
            <w:hideMark/>
          </w:tcPr>
          <w:p w:rsidRPr="000B7B43" w:rsidR="000B7B43" w:rsidP="000B7B43" w:rsidRDefault="000B7B43" w14:paraId="2083AB71"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11.00-13.00</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auto" w:sz="6" w:space="0"/>
              <w:right w:val="single" w:color="000000" w:sz="6" w:space="0"/>
            </w:tcBorders>
            <w:shd w:val="clear" w:color="auto" w:fill="auto"/>
            <w:hideMark/>
          </w:tcPr>
          <w:p w:rsidRPr="000B7B43" w:rsidR="000B7B43" w:rsidP="000B7B43" w:rsidRDefault="000B7B43" w14:paraId="7654CCD6" w14:textId="77777777">
            <w:pPr>
              <w:spacing w:after="0" w:line="240" w:lineRule="auto"/>
              <w:textAlignment w:val="baseline"/>
              <w:rPr>
                <w:rFonts w:ascii="Segoe UI" w:hAnsi="Segoe UI" w:eastAsia="Times New Roman" w:cs="Segoe UI"/>
                <w:sz w:val="18"/>
                <w:szCs w:val="18"/>
                <w:lang w:val="es-ES" w:eastAsia="es-ES"/>
              </w:rPr>
            </w:pPr>
            <w:r w:rsidRPr="000B7B43">
              <w:rPr>
                <w:rFonts w:ascii="Calibri" w:hAnsi="Calibri" w:eastAsia="Times New Roman" w:cs="Calibri"/>
                <w:lang w:val="es-ES" w:eastAsia="es-ES"/>
              </w:rPr>
              <w:t>MIGUEL ALTUNA, TKNIKA  </w:t>
            </w:r>
          </w:p>
        </w:tc>
      </w:tr>
      <w:tr w:rsidRPr="000B7B43" w:rsidR="000B7B43" w:rsidTr="000B7B43" w14:paraId="27C1F8C7" w14:textId="77777777">
        <w:trPr>
          <w:trHeight w:val="196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0B7B43" w:rsidR="000B7B43" w:rsidP="000B7B43" w:rsidRDefault="000B7B43" w14:paraId="6382A06F" w14:textId="77777777">
            <w:pPr>
              <w:spacing w:after="0" w:line="240" w:lineRule="auto"/>
              <w:rPr>
                <w:rFonts w:ascii="Segoe UI" w:hAnsi="Segoe UI" w:eastAsia="Times New Roman" w:cs="Segoe UI"/>
                <w:sz w:val="18"/>
                <w:szCs w:val="18"/>
                <w:lang w:val="es-ES" w:eastAsia="es-ES"/>
              </w:rPr>
            </w:pPr>
          </w:p>
        </w:tc>
        <w:tc>
          <w:tcPr>
            <w:tcW w:w="1800" w:type="dxa"/>
            <w:tcBorders>
              <w:top w:val="single" w:color="auto"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2551A9BA"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lang w:val="es-ES" w:eastAsia="es-ES"/>
              </w:rPr>
              <w:t> </w:t>
            </w:r>
          </w:p>
        </w:tc>
        <w:tc>
          <w:tcPr>
            <w:tcW w:w="1800" w:type="dxa"/>
            <w:tcBorders>
              <w:top w:val="single" w:color="auto"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48E91185"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I, D</w:t>
            </w:r>
            <w:r w:rsidRPr="000B7B43">
              <w:rPr>
                <w:rFonts w:ascii="Arial" w:hAnsi="Arial" w:eastAsia="Times New Roman" w:cs="Arial"/>
                <w:color w:val="000000"/>
                <w:lang w:val="es-ES" w:eastAsia="es-ES"/>
              </w:rPr>
              <w:t> </w:t>
            </w:r>
          </w:p>
        </w:tc>
        <w:tc>
          <w:tcPr>
            <w:tcW w:w="1800" w:type="dxa"/>
            <w:tcBorders>
              <w:top w:val="single" w:color="auto"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30520A10"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11.00-13.00</w:t>
            </w:r>
            <w:r w:rsidRPr="000B7B43">
              <w:rPr>
                <w:rFonts w:ascii="Arial" w:hAnsi="Arial" w:eastAsia="Times New Roman" w:cs="Arial"/>
                <w:color w:val="000000"/>
                <w:lang w:val="es-ES" w:eastAsia="es-ES"/>
              </w:rPr>
              <w:t> </w:t>
            </w:r>
          </w:p>
        </w:tc>
        <w:tc>
          <w:tcPr>
            <w:tcW w:w="1800" w:type="dxa"/>
            <w:tcBorders>
              <w:top w:val="single" w:color="auto"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5658CD1F" w14:textId="77777777">
            <w:pPr>
              <w:spacing w:after="0" w:line="240" w:lineRule="auto"/>
              <w:textAlignment w:val="baseline"/>
              <w:rPr>
                <w:rFonts w:ascii="Segoe UI" w:hAnsi="Segoe UI" w:eastAsia="Times New Roman" w:cs="Segoe UI"/>
                <w:sz w:val="18"/>
                <w:szCs w:val="18"/>
                <w:lang w:val="es-ES" w:eastAsia="es-ES"/>
              </w:rPr>
            </w:pPr>
            <w:r w:rsidRPr="000B7B43">
              <w:rPr>
                <w:rFonts w:ascii="Calibri" w:hAnsi="Calibri" w:eastAsia="Times New Roman" w:cs="Calibri"/>
                <w:lang w:val="es-ES" w:eastAsia="es-ES"/>
              </w:rPr>
              <w:t>EARLALL, TKNIKA, KIC </w:t>
            </w:r>
          </w:p>
        </w:tc>
      </w:tr>
      <w:tr w:rsidRPr="000B7B43" w:rsidR="000B7B43" w:rsidTr="000B7B43" w14:paraId="1896242D" w14:textId="77777777">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5771ADF4"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Lunch</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3F2B444E"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79E835EE"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5C69E43E"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13.00-14.00</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6566173B"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val="es-ES" w:eastAsia="es-ES"/>
              </w:rPr>
              <w:t> </w:t>
            </w:r>
          </w:p>
        </w:tc>
      </w:tr>
      <w:tr w:rsidRPr="000B7B43" w:rsidR="000B7B43" w:rsidTr="000B7B43" w14:paraId="18DBE5F5" w14:textId="77777777">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52F6A1D9"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color w:val="538135"/>
                <w:lang w:eastAsia="es-ES"/>
              </w:rPr>
              <w:t>Workshop. Innovation, applied research, connection with SMEs. Preliminary discussion about WP4 and WP7.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5AABD0F4" w14:textId="77777777">
            <w:pPr>
              <w:spacing w:after="0" w:line="240" w:lineRule="auto"/>
              <w:textAlignment w:val="baseline"/>
              <w:rPr>
                <w:rFonts w:ascii="Segoe UI" w:hAnsi="Segoe UI" w:eastAsia="Times New Roman" w:cs="Segoe UI"/>
                <w:sz w:val="18"/>
                <w:szCs w:val="18"/>
                <w:lang w:eastAsia="es-ES"/>
              </w:rPr>
            </w:pPr>
            <w:r w:rsidRPr="000B7B43">
              <w:rPr>
                <w:rFonts w:ascii="Arial" w:hAnsi="Arial" w:eastAsia="Times New Roman" w:cs="Arial"/>
                <w:lang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0C7C19A7"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D</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0FF0DC8F"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14.00-16.00</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264A18F7"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CAMOSUN, TKNIKA</w:t>
            </w:r>
            <w:r w:rsidRPr="000B7B43">
              <w:rPr>
                <w:rFonts w:ascii="Arial" w:hAnsi="Arial" w:eastAsia="Times New Roman" w:cs="Arial"/>
                <w:color w:val="000000"/>
                <w:lang w:val="es-ES" w:eastAsia="es-ES"/>
              </w:rPr>
              <w:t> </w:t>
            </w:r>
          </w:p>
          <w:p w:rsidRPr="000B7B43" w:rsidR="000B7B43" w:rsidP="000B7B43" w:rsidRDefault="000B7B43" w14:paraId="03AC8C5B"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AFIL</w:t>
            </w:r>
            <w:r w:rsidRPr="000B7B43">
              <w:rPr>
                <w:rFonts w:ascii="Arial" w:hAnsi="Arial" w:eastAsia="Times New Roman" w:cs="Arial"/>
                <w:color w:val="000000"/>
                <w:lang w:val="es-ES" w:eastAsia="es-ES"/>
              </w:rPr>
              <w:t> </w:t>
            </w:r>
          </w:p>
          <w:p w:rsidRPr="000B7B43" w:rsidR="000B7B43" w:rsidP="000B7B43" w:rsidRDefault="000B7B43" w14:paraId="0D91439F"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AFM</w:t>
            </w:r>
            <w:r w:rsidRPr="000B7B43">
              <w:rPr>
                <w:rFonts w:ascii="Arial" w:hAnsi="Arial" w:eastAsia="Times New Roman" w:cs="Arial"/>
                <w:color w:val="000000"/>
                <w:lang w:val="es-ES" w:eastAsia="es-ES"/>
              </w:rPr>
              <w:t> </w:t>
            </w:r>
          </w:p>
        </w:tc>
      </w:tr>
      <w:tr w:rsidRPr="000B7B43" w:rsidR="000B7B43" w:rsidTr="000B7B43" w14:paraId="54ED5BDA" w14:textId="77777777">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4711AE83"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Any other business</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0C60AE83"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lang w:eastAsia="es-ES"/>
              </w:rPr>
              <w:t>-</w:t>
            </w:r>
            <w:r w:rsidRPr="000B7B43">
              <w:rPr>
                <w:rFonts w:ascii="Arial" w:hAnsi="Arial" w:eastAsia="Times New Roman" w:cs="Arial"/>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74137FAC"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2B15F082"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16.00-16.30</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03B86AFF"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All</w:t>
            </w:r>
            <w:r w:rsidRPr="000B7B43">
              <w:rPr>
                <w:rFonts w:ascii="Arial" w:hAnsi="Arial" w:eastAsia="Times New Roman" w:cs="Arial"/>
                <w:color w:val="000000"/>
                <w:lang w:val="es-ES" w:eastAsia="es-ES"/>
              </w:rPr>
              <w:t> </w:t>
            </w:r>
          </w:p>
        </w:tc>
      </w:tr>
      <w:tr w:rsidRPr="000B7B43" w:rsidR="000B7B43" w:rsidTr="000B7B43" w14:paraId="5154458F" w14:textId="77777777">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30E9A246"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Closing</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0E03165F"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lang w:eastAsia="es-ES"/>
              </w:rPr>
              <w:t>-</w:t>
            </w:r>
            <w:r w:rsidRPr="000B7B43">
              <w:rPr>
                <w:rFonts w:ascii="Arial" w:hAnsi="Arial" w:eastAsia="Times New Roman" w:cs="Arial"/>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277E042B"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I, D</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2872AE4E"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16.30-16.45</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5295A127"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TKNIKA</w:t>
            </w:r>
            <w:r w:rsidRPr="000B7B43">
              <w:rPr>
                <w:rFonts w:ascii="Arial" w:hAnsi="Arial" w:eastAsia="Times New Roman" w:cs="Arial"/>
                <w:color w:val="000000"/>
                <w:lang w:val="es-ES" w:eastAsia="es-ES"/>
              </w:rPr>
              <w:t> </w:t>
            </w:r>
          </w:p>
        </w:tc>
      </w:tr>
      <w:tr w:rsidRPr="000B7B43" w:rsidR="000B7B43" w:rsidTr="000B7B43" w14:paraId="3EAD2DEF" w14:textId="77777777">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28FD6A79"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Transfer to San Sebastián</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1CEA7089"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lang w:eastAsia="es-ES"/>
              </w:rPr>
              <w:t>-</w:t>
            </w:r>
            <w:r w:rsidRPr="000B7B43">
              <w:rPr>
                <w:rFonts w:ascii="Arial" w:hAnsi="Arial" w:eastAsia="Times New Roman" w:cs="Arial"/>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68EC03AB"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4155B766"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b/>
                <w:bCs/>
                <w:color w:val="000000"/>
                <w:lang w:eastAsia="es-ES"/>
              </w:rPr>
              <w:t>17.00-18:00</w:t>
            </w:r>
            <w:r w:rsidRPr="000B7B43">
              <w:rPr>
                <w:rFonts w:ascii="Arial" w:hAnsi="Arial" w:eastAsia="Times New Roman" w:cs="Arial"/>
                <w:color w:val="000000"/>
                <w:lang w:val="es-ES" w:eastAsia="es-ES"/>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0B7B43" w:rsidR="000B7B43" w:rsidP="000B7B43" w:rsidRDefault="000B7B43" w14:paraId="10699CB3" w14:textId="77777777">
            <w:pPr>
              <w:spacing w:after="0" w:line="240" w:lineRule="auto"/>
              <w:textAlignment w:val="baseline"/>
              <w:rPr>
                <w:rFonts w:ascii="Segoe UI" w:hAnsi="Segoe UI" w:eastAsia="Times New Roman" w:cs="Segoe UI"/>
                <w:sz w:val="18"/>
                <w:szCs w:val="18"/>
                <w:lang w:val="es-ES" w:eastAsia="es-ES"/>
              </w:rPr>
            </w:pPr>
            <w:r w:rsidRPr="000B7B43">
              <w:rPr>
                <w:rFonts w:ascii="Arial" w:hAnsi="Arial" w:eastAsia="Times New Roman" w:cs="Arial"/>
                <w:color w:val="000000"/>
                <w:lang w:eastAsia="es-ES"/>
              </w:rPr>
              <w:t>-</w:t>
            </w:r>
            <w:r w:rsidRPr="000B7B43">
              <w:rPr>
                <w:rFonts w:ascii="Arial" w:hAnsi="Arial" w:eastAsia="Times New Roman" w:cs="Arial"/>
                <w:color w:val="000000"/>
                <w:lang w:val="es-ES" w:eastAsia="es-ES"/>
              </w:rPr>
              <w:t> </w:t>
            </w:r>
          </w:p>
        </w:tc>
      </w:tr>
    </w:tbl>
    <w:p w:rsidR="002578D6" w:rsidP="2E0F0532" w:rsidRDefault="002578D6" w14:paraId="16E1CEC8" w14:textId="04CDE482">
      <w:pPr>
        <w:rPr>
          <w:rFonts w:eastAsiaTheme="minorEastAsia"/>
          <w:color w:val="000000" w:themeColor="text1"/>
          <w:sz w:val="24"/>
          <w:szCs w:val="24"/>
        </w:rPr>
      </w:pPr>
    </w:p>
    <w:p w:rsidR="000B7B43" w:rsidP="0761DE85" w:rsidRDefault="000B7B43" w14:paraId="5D93710E" w14:noSpellErr="1" w14:textId="58AA7826">
      <w:pPr>
        <w:pStyle w:val="Normal"/>
        <w:rPr>
          <w:rFonts w:eastAsia="ＭＳ 明朝" w:eastAsiaTheme="minorEastAsia"/>
          <w:color w:val="000000" w:themeColor="text1"/>
          <w:sz w:val="24"/>
          <w:szCs w:val="24"/>
        </w:rPr>
      </w:pPr>
    </w:p>
    <w:p w:rsidR="00FE2F5E" w:rsidRDefault="002578D6" w14:paraId="14EB872B" w14:textId="30E7D5C7">
      <w:pPr>
        <w:rPr>
          <w:rFonts w:ascii="Source Sans Pro" w:hAnsi="Source Sans Pro" w:eastAsia="Source Sans Pro" w:cs="Source Sans Pro"/>
          <w:b/>
          <w:bCs/>
          <w:color w:val="000000" w:themeColor="text1"/>
          <w:sz w:val="24"/>
          <w:szCs w:val="24"/>
        </w:rPr>
      </w:pPr>
      <w:r>
        <w:rPr>
          <w:rFonts w:ascii="Source Sans Pro" w:hAnsi="Source Sans Pro" w:eastAsia="Source Sans Pro" w:cs="Source Sans Pro"/>
          <w:b/>
          <w:bCs/>
          <w:color w:val="000000" w:themeColor="text1"/>
          <w:sz w:val="24"/>
          <w:szCs w:val="24"/>
        </w:rPr>
        <w:t>Minutes</w:t>
      </w:r>
      <w:r w:rsidRPr="2E0F0532" w:rsidR="377516BD">
        <w:rPr>
          <w:rFonts w:ascii="Source Sans Pro" w:hAnsi="Source Sans Pro" w:eastAsia="Source Sans Pro" w:cs="Source Sans Pro"/>
          <w:b/>
          <w:bCs/>
          <w:color w:val="000000" w:themeColor="text1"/>
          <w:sz w:val="24"/>
          <w:szCs w:val="24"/>
        </w:rPr>
        <w:t>:</w:t>
      </w:r>
    </w:p>
    <w:p w:rsidR="00121293" w:rsidRDefault="00121293" w14:paraId="49010CE8" w14:textId="2104B02E">
      <w:r>
        <w:rPr>
          <w:rFonts w:ascii="Source Sans Pro" w:hAnsi="Source Sans Pro" w:eastAsia="Source Sans Pro" w:cs="Source Sans Pro"/>
          <w:b/>
          <w:bCs/>
          <w:color w:val="000000" w:themeColor="text1"/>
          <w:sz w:val="24"/>
          <w:szCs w:val="24"/>
        </w:rPr>
        <w:t>Day 1:</w:t>
      </w:r>
    </w:p>
    <w:p w:rsidR="002578D6" w:rsidP="2E0F0532" w:rsidRDefault="002578D6" w14:paraId="32AF7F27" w14:textId="756342F1">
      <w:pPr>
        <w:pStyle w:val="ListParagraph"/>
        <w:numPr>
          <w:ilvl w:val="0"/>
          <w:numId w:val="5"/>
        </w:numPr>
        <w:rPr>
          <w:rFonts w:eastAsiaTheme="minorEastAsia"/>
          <w:sz w:val="24"/>
          <w:szCs w:val="24"/>
        </w:rPr>
      </w:pPr>
      <w:r>
        <w:rPr>
          <w:rFonts w:eastAsiaTheme="minorEastAsia"/>
          <w:sz w:val="24"/>
          <w:szCs w:val="24"/>
        </w:rPr>
        <w:t xml:space="preserve">The bus picked up the project partners at 7.30 in the morning close to hotel Silken Amara Plaza in San Sebastián. </w:t>
      </w:r>
    </w:p>
    <w:p w:rsidRPr="00E96DC5" w:rsidR="00E96DC5" w:rsidP="00E96DC5" w:rsidRDefault="002578D6" w14:paraId="73ED77A9" w14:textId="7C07AAE2">
      <w:pPr>
        <w:pStyle w:val="ListParagraph"/>
        <w:numPr>
          <w:ilvl w:val="0"/>
          <w:numId w:val="5"/>
        </w:numPr>
        <w:rPr>
          <w:rFonts w:eastAsiaTheme="minorEastAsia"/>
          <w:sz w:val="24"/>
          <w:szCs w:val="24"/>
        </w:rPr>
      </w:pPr>
      <w:r w:rsidRPr="00E96DC5">
        <w:rPr>
          <w:rFonts w:eastAsiaTheme="minorEastAsia"/>
          <w:sz w:val="24"/>
          <w:szCs w:val="24"/>
        </w:rPr>
        <w:t>After a very short welcome, partners voted and approved the agenda</w:t>
      </w:r>
      <w:r w:rsidRPr="00E96DC5" w:rsidR="00E96DC5">
        <w:rPr>
          <w:rFonts w:eastAsiaTheme="minorEastAsia"/>
          <w:sz w:val="24"/>
          <w:szCs w:val="24"/>
        </w:rPr>
        <w:t xml:space="preserve"> </w:t>
      </w:r>
      <w:r w:rsidR="00E96DC5">
        <w:rPr>
          <w:rFonts w:eastAsiaTheme="minorEastAsia"/>
          <w:sz w:val="24"/>
          <w:szCs w:val="24"/>
        </w:rPr>
        <w:t xml:space="preserve">(above) </w:t>
      </w:r>
      <w:r w:rsidRPr="00E96DC5" w:rsidR="00E96DC5">
        <w:rPr>
          <w:rFonts w:eastAsiaTheme="minorEastAsia"/>
          <w:sz w:val="24"/>
          <w:szCs w:val="24"/>
        </w:rPr>
        <w:t>with all in favour and none against</w:t>
      </w:r>
    </w:p>
    <w:p w:rsidR="002578D6" w:rsidRDefault="00121293" w14:paraId="58B78534" w14:textId="4D339E35">
      <w:pPr>
        <w:pStyle w:val="ListParagraph"/>
        <w:numPr>
          <w:ilvl w:val="0"/>
          <w:numId w:val="5"/>
        </w:numPr>
        <w:rPr>
          <w:rFonts w:eastAsiaTheme="minorEastAsia"/>
          <w:sz w:val="24"/>
          <w:szCs w:val="24"/>
        </w:rPr>
      </w:pPr>
      <w:r w:rsidRPr="00E96DC5">
        <w:rPr>
          <w:rFonts w:eastAsiaTheme="minorEastAsia"/>
          <w:sz w:val="24"/>
          <w:szCs w:val="24"/>
        </w:rPr>
        <w:t xml:space="preserve">Project coordinator presented the project very briefly. The PPT. is available in the presentations folder of meeting 4. </w:t>
      </w:r>
    </w:p>
    <w:p w:rsidR="00E96DC5" w:rsidRDefault="00E96DC5" w14:paraId="504925B4" w14:textId="2BA607F6">
      <w:pPr>
        <w:pStyle w:val="ListParagraph"/>
        <w:numPr>
          <w:ilvl w:val="0"/>
          <w:numId w:val="5"/>
        </w:numPr>
        <w:rPr>
          <w:rFonts w:eastAsiaTheme="minorEastAsia"/>
          <w:sz w:val="24"/>
          <w:szCs w:val="24"/>
        </w:rPr>
      </w:pPr>
      <w:r>
        <w:rPr>
          <w:rFonts w:eastAsiaTheme="minorEastAsia"/>
          <w:sz w:val="24"/>
          <w:szCs w:val="24"/>
        </w:rPr>
        <w:t xml:space="preserve">Partners presented themselves. The PPTX presentation with all the slides is available in the presentations folder of meeting 4. </w:t>
      </w:r>
    </w:p>
    <w:p w:rsidR="00E96DC5" w:rsidP="00E96DC5" w:rsidRDefault="00E96DC5" w14:paraId="07DABA98" w14:textId="19CF082D">
      <w:pPr>
        <w:pStyle w:val="ListParagraph"/>
        <w:numPr>
          <w:ilvl w:val="0"/>
          <w:numId w:val="5"/>
        </w:numPr>
        <w:rPr>
          <w:rFonts w:eastAsiaTheme="minorEastAsia"/>
          <w:sz w:val="24"/>
          <w:szCs w:val="24"/>
        </w:rPr>
      </w:pPr>
      <w:r>
        <w:rPr>
          <w:rFonts w:eastAsiaTheme="minorEastAsia"/>
          <w:sz w:val="24"/>
          <w:szCs w:val="24"/>
        </w:rPr>
        <w:t>Project coordinator presented the Project Management Guidelines document, D.1.1. available in the folder DELIVERABLES of WP1. Some key points arising from the presentation:</w:t>
      </w:r>
    </w:p>
    <w:p w:rsidR="00177EA3" w:rsidP="00E96DC5" w:rsidRDefault="00177EA3" w14:paraId="1959C7E7" w14:textId="10A3F119">
      <w:pPr>
        <w:pStyle w:val="ListParagraph"/>
        <w:numPr>
          <w:ilvl w:val="1"/>
          <w:numId w:val="5"/>
        </w:numPr>
        <w:rPr>
          <w:rFonts w:eastAsiaTheme="minorEastAsia"/>
          <w:sz w:val="24"/>
          <w:szCs w:val="24"/>
        </w:rPr>
      </w:pPr>
      <w:r>
        <w:rPr>
          <w:rFonts w:eastAsiaTheme="minorEastAsia"/>
          <w:sz w:val="24"/>
          <w:szCs w:val="24"/>
        </w:rPr>
        <w:t xml:space="preserve">Partnership agreements. Project coordinator received a payment of the 40% of the total budget of the project. Now partners should be </w:t>
      </w:r>
      <w:r w:rsidR="00E7648A">
        <w:rPr>
          <w:rFonts w:eastAsiaTheme="minorEastAsia"/>
          <w:sz w:val="24"/>
          <w:szCs w:val="24"/>
        </w:rPr>
        <w:t>paid</w:t>
      </w:r>
      <w:r>
        <w:rPr>
          <w:rFonts w:eastAsiaTheme="minorEastAsia"/>
          <w:sz w:val="24"/>
          <w:szCs w:val="24"/>
        </w:rPr>
        <w:t xml:space="preserve"> but a partnership agreement stipulating how it will work must be signed between partners and coordinator. Procedure to get to the partnership agreement document to be signed:</w:t>
      </w:r>
    </w:p>
    <w:p w:rsidR="00E96DC5" w:rsidP="00177EA3" w:rsidRDefault="00E96DC5" w14:paraId="36796836" w14:textId="78BA2CE8">
      <w:pPr>
        <w:pStyle w:val="ListParagraph"/>
        <w:numPr>
          <w:ilvl w:val="2"/>
          <w:numId w:val="5"/>
        </w:numPr>
        <w:rPr>
          <w:rFonts w:eastAsiaTheme="minorEastAsia"/>
          <w:sz w:val="24"/>
          <w:szCs w:val="24"/>
        </w:rPr>
      </w:pPr>
      <w:r>
        <w:rPr>
          <w:rFonts w:eastAsiaTheme="minorEastAsia"/>
          <w:sz w:val="24"/>
          <w:szCs w:val="24"/>
        </w:rPr>
        <w:t xml:space="preserve">Project coordinator will send a draft partnership agreement document to all partners on Monday 12/09/2022. </w:t>
      </w:r>
    </w:p>
    <w:p w:rsidR="00E96DC5" w:rsidP="00177EA3" w:rsidRDefault="00E96DC5" w14:paraId="53C79C23" w14:textId="1F54ADB9">
      <w:pPr>
        <w:pStyle w:val="ListParagraph"/>
        <w:numPr>
          <w:ilvl w:val="2"/>
          <w:numId w:val="5"/>
        </w:numPr>
        <w:rPr>
          <w:rFonts w:eastAsiaTheme="minorEastAsia"/>
          <w:sz w:val="24"/>
          <w:szCs w:val="24"/>
        </w:rPr>
      </w:pPr>
      <w:r>
        <w:rPr>
          <w:rFonts w:eastAsiaTheme="minorEastAsia"/>
          <w:sz w:val="24"/>
          <w:szCs w:val="24"/>
        </w:rPr>
        <w:t>Partners will have one full week, from Monday 12/09/2022 until Monday 19/09/2022 to provide feedback on the document.</w:t>
      </w:r>
    </w:p>
    <w:p w:rsidR="00E96DC5" w:rsidP="00177EA3" w:rsidRDefault="00E96DC5" w14:paraId="0E99605C" w14:textId="766DECEB">
      <w:pPr>
        <w:pStyle w:val="ListParagraph"/>
        <w:numPr>
          <w:ilvl w:val="2"/>
          <w:numId w:val="5"/>
        </w:numPr>
        <w:rPr>
          <w:rFonts w:eastAsiaTheme="minorEastAsia"/>
          <w:sz w:val="24"/>
          <w:szCs w:val="24"/>
        </w:rPr>
      </w:pPr>
      <w:r>
        <w:rPr>
          <w:rFonts w:eastAsiaTheme="minorEastAsia"/>
          <w:sz w:val="24"/>
          <w:szCs w:val="24"/>
        </w:rPr>
        <w:t xml:space="preserve">Project coordinator will adapt the document according to </w:t>
      </w:r>
      <w:r w:rsidR="00177EA3">
        <w:rPr>
          <w:rFonts w:eastAsiaTheme="minorEastAsia"/>
          <w:sz w:val="24"/>
          <w:szCs w:val="24"/>
        </w:rPr>
        <w:t>partner’s</w:t>
      </w:r>
      <w:r>
        <w:rPr>
          <w:rFonts w:eastAsiaTheme="minorEastAsia"/>
          <w:sz w:val="24"/>
          <w:szCs w:val="24"/>
        </w:rPr>
        <w:t xml:space="preserve"> feedback. </w:t>
      </w:r>
    </w:p>
    <w:p w:rsidR="00E96DC5" w:rsidP="00177EA3" w:rsidRDefault="00177EA3" w14:paraId="50A3B828" w14:textId="5A642395">
      <w:pPr>
        <w:pStyle w:val="ListParagraph"/>
        <w:numPr>
          <w:ilvl w:val="2"/>
          <w:numId w:val="5"/>
        </w:numPr>
        <w:rPr>
          <w:rFonts w:eastAsiaTheme="minorEastAsia"/>
          <w:sz w:val="24"/>
          <w:szCs w:val="24"/>
        </w:rPr>
      </w:pPr>
      <w:r>
        <w:rPr>
          <w:rFonts w:eastAsiaTheme="minorEastAsia"/>
          <w:sz w:val="24"/>
          <w:szCs w:val="24"/>
        </w:rPr>
        <w:t>Project coordinator will send the final version.</w:t>
      </w:r>
    </w:p>
    <w:p w:rsidR="00177EA3" w:rsidP="00177EA3" w:rsidRDefault="00177EA3" w14:paraId="4EB5FAC6" w14:textId="358697AE">
      <w:pPr>
        <w:pStyle w:val="ListParagraph"/>
        <w:numPr>
          <w:ilvl w:val="2"/>
          <w:numId w:val="5"/>
        </w:numPr>
        <w:rPr>
          <w:rFonts w:eastAsiaTheme="minorEastAsia"/>
          <w:sz w:val="24"/>
          <w:szCs w:val="24"/>
        </w:rPr>
      </w:pPr>
      <w:r>
        <w:rPr>
          <w:rFonts w:eastAsiaTheme="minorEastAsia"/>
          <w:sz w:val="24"/>
          <w:szCs w:val="24"/>
        </w:rPr>
        <w:t xml:space="preserve">Partners will sign the document. </w:t>
      </w:r>
    </w:p>
    <w:p w:rsidR="00177EA3" w:rsidP="00177EA3" w:rsidRDefault="00177EA3" w14:paraId="0775C189" w14:textId="373E1F2A">
      <w:pPr>
        <w:pStyle w:val="ListParagraph"/>
        <w:numPr>
          <w:ilvl w:val="2"/>
          <w:numId w:val="5"/>
        </w:numPr>
        <w:rPr>
          <w:rFonts w:eastAsiaTheme="minorEastAsia"/>
          <w:sz w:val="24"/>
          <w:szCs w:val="24"/>
        </w:rPr>
      </w:pPr>
      <w:r>
        <w:rPr>
          <w:rFonts w:eastAsiaTheme="minorEastAsia"/>
          <w:sz w:val="24"/>
          <w:szCs w:val="24"/>
        </w:rPr>
        <w:t>Coordinator will do the payment after receiving the signed agreements.</w:t>
      </w:r>
    </w:p>
    <w:p w:rsidR="00177EA3" w:rsidP="00177EA3" w:rsidRDefault="00177EA3" w14:paraId="1E5F6A54" w14:textId="2126AD25">
      <w:pPr>
        <w:pStyle w:val="ListParagraph"/>
        <w:numPr>
          <w:ilvl w:val="2"/>
          <w:numId w:val="5"/>
        </w:numPr>
        <w:rPr>
          <w:rFonts w:eastAsiaTheme="minorEastAsia"/>
          <w:sz w:val="24"/>
          <w:szCs w:val="24"/>
        </w:rPr>
      </w:pPr>
      <w:r>
        <w:rPr>
          <w:rFonts w:eastAsiaTheme="minorEastAsia"/>
          <w:sz w:val="24"/>
          <w:szCs w:val="24"/>
        </w:rPr>
        <w:t xml:space="preserve">Each partner will receive the payment after the signature. No one will need to wait for other partners to sign. This means that some partners will receive the funds earlier and some later, all depending on their signature. </w:t>
      </w:r>
    </w:p>
    <w:p w:rsidR="00177EA3" w:rsidP="00177EA3" w:rsidRDefault="00177EA3" w14:paraId="63CD23AE" w14:textId="235DA060">
      <w:pPr>
        <w:pStyle w:val="ListParagraph"/>
        <w:numPr>
          <w:ilvl w:val="1"/>
          <w:numId w:val="5"/>
        </w:numPr>
        <w:rPr>
          <w:rFonts w:eastAsiaTheme="minorEastAsia"/>
          <w:sz w:val="24"/>
          <w:szCs w:val="24"/>
        </w:rPr>
      </w:pPr>
      <w:r>
        <w:rPr>
          <w:rFonts w:eastAsiaTheme="minorEastAsia"/>
          <w:sz w:val="24"/>
          <w:szCs w:val="24"/>
        </w:rPr>
        <w:t xml:space="preserve">Payment percentage. Project coordinator proposed to start with a 10% of total partner budget payment to each partner. This was rejected. The final decision will be taken according to partners feedback on the partnership agreement following the procedure outlined above. </w:t>
      </w:r>
    </w:p>
    <w:p w:rsidR="009950F9" w:rsidP="00177EA3" w:rsidRDefault="009950F9" w14:paraId="59DE5392" w14:textId="4079D7A4">
      <w:pPr>
        <w:pStyle w:val="ListParagraph"/>
        <w:numPr>
          <w:ilvl w:val="1"/>
          <w:numId w:val="5"/>
        </w:numPr>
        <w:rPr>
          <w:rFonts w:eastAsiaTheme="minorEastAsia"/>
          <w:sz w:val="24"/>
          <w:szCs w:val="24"/>
        </w:rPr>
      </w:pPr>
      <w:r>
        <w:rPr>
          <w:rFonts w:eastAsiaTheme="minorEastAsia"/>
          <w:sz w:val="24"/>
          <w:szCs w:val="24"/>
        </w:rPr>
        <w:t xml:space="preserve">Power of the Project Management Board. All partners will accept the decisions of the Project Management Board. </w:t>
      </w:r>
    </w:p>
    <w:p w:rsidR="009950F9" w:rsidP="00177EA3" w:rsidRDefault="009950F9" w14:paraId="38FA8F3F" w14:textId="77777777">
      <w:pPr>
        <w:pStyle w:val="ListParagraph"/>
        <w:numPr>
          <w:ilvl w:val="1"/>
          <w:numId w:val="5"/>
        </w:numPr>
        <w:rPr>
          <w:rFonts w:eastAsiaTheme="minorEastAsia"/>
          <w:sz w:val="24"/>
          <w:szCs w:val="24"/>
        </w:rPr>
      </w:pPr>
      <w:r>
        <w:rPr>
          <w:rFonts w:eastAsiaTheme="minorEastAsia"/>
          <w:sz w:val="24"/>
          <w:szCs w:val="24"/>
        </w:rPr>
        <w:t xml:space="preserve">If some partner is not delivering, the Project Management Board will discuss and act. This action can include the expulsion of the partner from the project though an amendment. </w:t>
      </w:r>
    </w:p>
    <w:p w:rsidR="009950F9" w:rsidP="00177EA3" w:rsidRDefault="009950F9" w14:paraId="3B85B063" w14:textId="77777777">
      <w:pPr>
        <w:pStyle w:val="ListParagraph"/>
        <w:numPr>
          <w:ilvl w:val="1"/>
          <w:numId w:val="5"/>
        </w:numPr>
        <w:rPr>
          <w:rFonts w:eastAsiaTheme="minorEastAsia"/>
          <w:sz w:val="24"/>
          <w:szCs w:val="24"/>
        </w:rPr>
      </w:pPr>
      <w:r>
        <w:rPr>
          <w:rFonts w:eastAsiaTheme="minorEastAsia"/>
          <w:sz w:val="24"/>
          <w:szCs w:val="24"/>
        </w:rPr>
        <w:t xml:space="preserve">Partners will fill in the tables corresponding to the Financial Team and the Communication Team of the Project. </w:t>
      </w:r>
    </w:p>
    <w:p w:rsidR="009950F9" w:rsidP="009950F9" w:rsidRDefault="009950F9" w14:paraId="6E752F19" w14:textId="378EAE11">
      <w:pPr>
        <w:pStyle w:val="ListParagraph"/>
        <w:numPr>
          <w:ilvl w:val="1"/>
          <w:numId w:val="5"/>
        </w:numPr>
        <w:rPr>
          <w:rFonts w:eastAsiaTheme="minorEastAsia"/>
          <w:sz w:val="24"/>
          <w:szCs w:val="24"/>
        </w:rPr>
      </w:pPr>
      <w:r>
        <w:rPr>
          <w:rFonts w:eastAsiaTheme="minorEastAsia"/>
          <w:sz w:val="24"/>
          <w:szCs w:val="24"/>
        </w:rPr>
        <w:t xml:space="preserve">The final version of the document will be uploaded in Teams in the </w:t>
      </w:r>
      <w:r w:rsidRPr="009950F9">
        <w:rPr>
          <w:rFonts w:eastAsiaTheme="minorEastAsia"/>
          <w:caps/>
          <w:sz w:val="24"/>
          <w:szCs w:val="24"/>
        </w:rPr>
        <w:t>deliverables</w:t>
      </w:r>
      <w:r>
        <w:rPr>
          <w:rFonts w:eastAsiaTheme="minorEastAsia"/>
          <w:sz w:val="24"/>
          <w:szCs w:val="24"/>
        </w:rPr>
        <w:t xml:space="preserve"> folder of WP1, where different versions will be available, and in the </w:t>
      </w:r>
      <w:r w:rsidRPr="009950F9">
        <w:rPr>
          <w:rFonts w:eastAsiaTheme="minorEastAsia"/>
          <w:caps/>
          <w:sz w:val="24"/>
          <w:szCs w:val="24"/>
        </w:rPr>
        <w:t>finished deliverables</w:t>
      </w:r>
      <w:r>
        <w:rPr>
          <w:rFonts w:eastAsiaTheme="minorEastAsia"/>
          <w:sz w:val="24"/>
          <w:szCs w:val="24"/>
        </w:rPr>
        <w:t xml:space="preserve"> folder, where only the final version will be available.  </w:t>
      </w:r>
    </w:p>
    <w:p w:rsidR="00354DE5" w:rsidP="009950F9" w:rsidRDefault="00354DE5" w14:paraId="77B8A54E" w14:textId="72270CF1">
      <w:pPr>
        <w:pStyle w:val="ListParagraph"/>
        <w:numPr>
          <w:ilvl w:val="1"/>
          <w:numId w:val="5"/>
        </w:numPr>
        <w:rPr>
          <w:rFonts w:eastAsiaTheme="minorEastAsia"/>
          <w:sz w:val="24"/>
          <w:szCs w:val="24"/>
        </w:rPr>
      </w:pPr>
      <w:r>
        <w:rPr>
          <w:rFonts w:eastAsiaTheme="minorEastAsia"/>
          <w:sz w:val="24"/>
          <w:szCs w:val="24"/>
        </w:rPr>
        <w:t>Meetings will be as follows:</w:t>
      </w:r>
    </w:p>
    <w:p w:rsidR="00354DE5" w:rsidP="00354DE5" w:rsidRDefault="00354DE5" w14:paraId="5F2865AC" w14:textId="3476A14C">
      <w:pPr>
        <w:pStyle w:val="ListParagraph"/>
        <w:numPr>
          <w:ilvl w:val="2"/>
          <w:numId w:val="5"/>
        </w:numPr>
        <w:rPr>
          <w:rFonts w:eastAsiaTheme="minorEastAsia"/>
          <w:sz w:val="24"/>
          <w:szCs w:val="24"/>
        </w:rPr>
      </w:pPr>
      <w:r>
        <w:rPr>
          <w:rFonts w:eastAsiaTheme="minorEastAsia"/>
          <w:sz w:val="24"/>
          <w:szCs w:val="24"/>
        </w:rPr>
        <w:t>In person meeting of the entire partnership around every 6 months. The next one is in Tolouse</w:t>
      </w:r>
      <w:r w:rsidR="003F4840">
        <w:rPr>
          <w:rFonts w:eastAsiaTheme="minorEastAsia"/>
          <w:sz w:val="24"/>
          <w:szCs w:val="24"/>
        </w:rPr>
        <w:t>, France,</w:t>
      </w:r>
      <w:r>
        <w:rPr>
          <w:rFonts w:eastAsiaTheme="minorEastAsia"/>
          <w:sz w:val="24"/>
          <w:szCs w:val="24"/>
        </w:rPr>
        <w:t xml:space="preserve"> on J</w:t>
      </w:r>
      <w:r w:rsidR="003F4840">
        <w:rPr>
          <w:rFonts w:eastAsiaTheme="minorEastAsia"/>
          <w:sz w:val="24"/>
          <w:szCs w:val="24"/>
        </w:rPr>
        <w:t>ANUARY 17 and 18. SAVE THE DATE!</w:t>
      </w:r>
    </w:p>
    <w:p w:rsidR="003F4840" w:rsidP="00354DE5" w:rsidRDefault="003F4840" w14:paraId="74F99C83" w14:textId="677F8E39">
      <w:pPr>
        <w:pStyle w:val="ListParagraph"/>
        <w:numPr>
          <w:ilvl w:val="2"/>
          <w:numId w:val="5"/>
        </w:numPr>
        <w:rPr>
          <w:rFonts w:eastAsiaTheme="minorEastAsia"/>
          <w:sz w:val="24"/>
          <w:szCs w:val="24"/>
        </w:rPr>
      </w:pPr>
      <w:r>
        <w:rPr>
          <w:rFonts w:eastAsiaTheme="minorEastAsia"/>
          <w:sz w:val="24"/>
          <w:szCs w:val="24"/>
        </w:rPr>
        <w:t xml:space="preserve">Online meeting of the Project Management Board every month with no physical meeting except in August. This meeting will be held on the first Tuesday of every month at between 16.00 and 17.30 Central European Time and Central European Summer Time. </w:t>
      </w:r>
    </w:p>
    <w:p w:rsidR="003F4840" w:rsidP="00354DE5" w:rsidRDefault="003F4840" w14:paraId="51E3DF0B" w14:textId="41221127">
      <w:pPr>
        <w:pStyle w:val="ListParagraph"/>
        <w:numPr>
          <w:ilvl w:val="2"/>
          <w:numId w:val="5"/>
        </w:numPr>
        <w:rPr>
          <w:rFonts w:eastAsiaTheme="minorEastAsia"/>
          <w:sz w:val="24"/>
          <w:szCs w:val="24"/>
        </w:rPr>
      </w:pPr>
      <w:r>
        <w:rPr>
          <w:rFonts w:eastAsiaTheme="minorEastAsia"/>
          <w:sz w:val="24"/>
          <w:szCs w:val="24"/>
        </w:rPr>
        <w:t>Online meeting of the Project Financial Team every month with no physical meeting</w:t>
      </w:r>
      <w:r w:rsidR="0005544F">
        <w:rPr>
          <w:rFonts w:eastAsiaTheme="minorEastAsia"/>
          <w:sz w:val="24"/>
          <w:szCs w:val="24"/>
        </w:rPr>
        <w:t xml:space="preserve"> except in August. The Project Financial Manager will determine the exact day soon and inform all the members of the Financial Team. </w:t>
      </w:r>
    </w:p>
    <w:p w:rsidR="0005544F" w:rsidP="00354DE5" w:rsidRDefault="0005544F" w14:paraId="452608B9" w14:textId="104CA6E2">
      <w:pPr>
        <w:pStyle w:val="ListParagraph"/>
        <w:numPr>
          <w:ilvl w:val="2"/>
          <w:numId w:val="5"/>
        </w:numPr>
        <w:rPr>
          <w:rFonts w:eastAsiaTheme="minorEastAsia"/>
          <w:sz w:val="24"/>
          <w:szCs w:val="24"/>
        </w:rPr>
      </w:pPr>
      <w:r>
        <w:rPr>
          <w:rFonts w:eastAsiaTheme="minorEastAsia"/>
          <w:sz w:val="24"/>
          <w:szCs w:val="24"/>
        </w:rPr>
        <w:t xml:space="preserve">Online meeting of the Project Communication Team every month with no physical meeting except in August. </w:t>
      </w:r>
      <w:r w:rsidR="0087592E">
        <w:rPr>
          <w:rFonts w:eastAsiaTheme="minorEastAsia"/>
          <w:sz w:val="24"/>
          <w:szCs w:val="24"/>
        </w:rPr>
        <w:t xml:space="preserve">The Project Communication manager will determine the exact day soon and inform all the members of the Project Communications Team. </w:t>
      </w:r>
    </w:p>
    <w:p w:rsidR="0087592E" w:rsidP="00354DE5" w:rsidRDefault="0087592E" w14:paraId="67AAD7B5" w14:textId="39C05828">
      <w:pPr>
        <w:pStyle w:val="ListParagraph"/>
        <w:numPr>
          <w:ilvl w:val="2"/>
          <w:numId w:val="5"/>
        </w:numPr>
        <w:rPr>
          <w:rFonts w:eastAsiaTheme="minorEastAsia"/>
          <w:sz w:val="24"/>
          <w:szCs w:val="24"/>
        </w:rPr>
      </w:pPr>
      <w:r>
        <w:rPr>
          <w:rFonts w:eastAsiaTheme="minorEastAsia"/>
          <w:sz w:val="24"/>
          <w:szCs w:val="24"/>
        </w:rPr>
        <w:t xml:space="preserve">WP leaders will organise meetings at convenience. </w:t>
      </w:r>
    </w:p>
    <w:p w:rsidR="0087592E" w:rsidP="00354DE5" w:rsidRDefault="0087592E" w14:paraId="2302C548" w14:textId="70D92288">
      <w:pPr>
        <w:pStyle w:val="ListParagraph"/>
        <w:numPr>
          <w:ilvl w:val="2"/>
          <w:numId w:val="5"/>
        </w:numPr>
        <w:rPr>
          <w:rFonts w:eastAsiaTheme="minorEastAsia"/>
          <w:sz w:val="24"/>
          <w:szCs w:val="24"/>
        </w:rPr>
      </w:pPr>
      <w:r>
        <w:rPr>
          <w:rFonts w:eastAsiaTheme="minorEastAsia"/>
          <w:sz w:val="24"/>
          <w:szCs w:val="24"/>
        </w:rPr>
        <w:t>All meetings must have an Agenda and Minutes. The official templates for that will be found in each WP folder</w:t>
      </w:r>
      <w:r w:rsidR="00111DD3">
        <w:rPr>
          <w:rFonts w:eastAsiaTheme="minorEastAsia"/>
          <w:sz w:val="24"/>
          <w:szCs w:val="24"/>
        </w:rPr>
        <w:t xml:space="preserve"> of TEMPLATES. </w:t>
      </w:r>
    </w:p>
    <w:p w:rsidR="00E7648A" w:rsidP="00CC350D" w:rsidRDefault="00CC350D" w14:paraId="2D666CA9" w14:textId="6717ED96">
      <w:pPr>
        <w:pStyle w:val="ListParagraph"/>
        <w:numPr>
          <w:ilvl w:val="1"/>
          <w:numId w:val="5"/>
        </w:numPr>
        <w:rPr>
          <w:rFonts w:eastAsiaTheme="minorEastAsia"/>
          <w:sz w:val="24"/>
          <w:szCs w:val="24"/>
        </w:rPr>
      </w:pPr>
      <w:r>
        <w:rPr>
          <w:rFonts w:eastAsiaTheme="minorEastAsia"/>
          <w:sz w:val="24"/>
          <w:szCs w:val="24"/>
        </w:rPr>
        <w:t xml:space="preserve">Project coordinator will do a follow-up of project progress </w:t>
      </w:r>
      <w:r w:rsidR="00E7648A">
        <w:rPr>
          <w:rFonts w:eastAsiaTheme="minorEastAsia"/>
          <w:sz w:val="24"/>
          <w:szCs w:val="24"/>
        </w:rPr>
        <w:t>on</w:t>
      </w:r>
      <w:r>
        <w:rPr>
          <w:rFonts w:eastAsiaTheme="minorEastAsia"/>
          <w:sz w:val="24"/>
          <w:szCs w:val="24"/>
        </w:rPr>
        <w:t xml:space="preserve"> Monday every two weeks </w:t>
      </w:r>
      <w:r w:rsidR="00E7648A">
        <w:rPr>
          <w:rFonts w:eastAsiaTheme="minorEastAsia"/>
          <w:sz w:val="24"/>
          <w:szCs w:val="24"/>
        </w:rPr>
        <w:t xml:space="preserve">until the end of the project </w:t>
      </w:r>
      <w:r>
        <w:rPr>
          <w:rFonts w:eastAsiaTheme="minorEastAsia"/>
          <w:sz w:val="24"/>
          <w:szCs w:val="24"/>
        </w:rPr>
        <w:t>and get in touch with the relevant</w:t>
      </w:r>
      <w:r w:rsidR="00E7648A">
        <w:rPr>
          <w:rFonts w:eastAsiaTheme="minorEastAsia"/>
          <w:sz w:val="24"/>
          <w:szCs w:val="24"/>
        </w:rPr>
        <w:t xml:space="preserve"> partner in case of any noncompliance.</w:t>
      </w:r>
    </w:p>
    <w:p w:rsidRPr="00E7648A" w:rsidR="00CC350D" w:rsidRDefault="00E7648A" w14:paraId="4FC9D0C0" w14:textId="4772AFA0">
      <w:pPr>
        <w:pStyle w:val="ListParagraph"/>
        <w:numPr>
          <w:ilvl w:val="1"/>
          <w:numId w:val="5"/>
        </w:numPr>
        <w:rPr>
          <w:rFonts w:eastAsiaTheme="minorEastAsia"/>
          <w:sz w:val="24"/>
          <w:szCs w:val="24"/>
        </w:rPr>
      </w:pPr>
      <w:r w:rsidRPr="00E7648A">
        <w:rPr>
          <w:rFonts w:eastAsiaTheme="minorEastAsia"/>
          <w:sz w:val="24"/>
          <w:szCs w:val="24"/>
        </w:rPr>
        <w:t xml:space="preserve">Project coordinator will send an internal project newsletter to all partners after the management team meeting. This will allow all partners to be aware of the project developments. </w:t>
      </w:r>
    </w:p>
    <w:p w:rsidR="009950F9" w:rsidP="009950F9" w:rsidRDefault="009950F9" w14:paraId="0D42571A" w14:textId="0B86616F">
      <w:pPr>
        <w:pStyle w:val="ListParagraph"/>
        <w:numPr>
          <w:ilvl w:val="0"/>
          <w:numId w:val="5"/>
        </w:numPr>
        <w:rPr>
          <w:rFonts w:eastAsiaTheme="minorEastAsia"/>
          <w:sz w:val="24"/>
          <w:szCs w:val="24"/>
        </w:rPr>
      </w:pPr>
      <w:r>
        <w:rPr>
          <w:rFonts w:eastAsiaTheme="minorEastAsia"/>
          <w:sz w:val="24"/>
          <w:szCs w:val="24"/>
        </w:rPr>
        <w:t>Project coordinator presented the project management tools. Agreements:</w:t>
      </w:r>
    </w:p>
    <w:p w:rsidR="009950F9" w:rsidP="009950F9" w:rsidRDefault="009950F9" w14:paraId="3D54A77B" w14:textId="6BAB080D">
      <w:pPr>
        <w:pStyle w:val="ListParagraph"/>
        <w:numPr>
          <w:ilvl w:val="1"/>
          <w:numId w:val="5"/>
        </w:numPr>
        <w:rPr>
          <w:rFonts w:eastAsiaTheme="minorEastAsia"/>
          <w:sz w:val="24"/>
          <w:szCs w:val="24"/>
        </w:rPr>
      </w:pPr>
      <w:r>
        <w:rPr>
          <w:rFonts w:eastAsiaTheme="minorEastAsia"/>
          <w:sz w:val="24"/>
          <w:szCs w:val="24"/>
        </w:rPr>
        <w:t xml:space="preserve">Partners will work in the MS Teams environment. </w:t>
      </w:r>
    </w:p>
    <w:p w:rsidR="00111DD3" w:rsidP="00111DD3" w:rsidRDefault="00111DD3" w14:paraId="1B60BD08" w14:textId="5AB310A3">
      <w:pPr>
        <w:pStyle w:val="ListParagraph"/>
        <w:numPr>
          <w:ilvl w:val="2"/>
          <w:numId w:val="5"/>
        </w:numPr>
        <w:rPr>
          <w:rFonts w:eastAsiaTheme="minorEastAsia"/>
          <w:sz w:val="24"/>
          <w:szCs w:val="24"/>
        </w:rPr>
      </w:pPr>
      <w:r>
        <w:rPr>
          <w:rFonts w:eastAsiaTheme="minorEastAsia"/>
          <w:sz w:val="24"/>
          <w:szCs w:val="24"/>
        </w:rPr>
        <w:t xml:space="preserve">Some partners have problems with the application and Project Coordinator is the responsible of solving them in contact with the partner involved in each case. </w:t>
      </w:r>
    </w:p>
    <w:p w:rsidR="00354DE5" w:rsidP="009950F9" w:rsidRDefault="00354DE5" w14:paraId="50CD3AFA" w14:textId="203FFFBD">
      <w:pPr>
        <w:pStyle w:val="ListParagraph"/>
        <w:numPr>
          <w:ilvl w:val="1"/>
          <w:numId w:val="5"/>
        </w:numPr>
        <w:rPr>
          <w:rFonts w:eastAsiaTheme="minorEastAsia"/>
          <w:sz w:val="24"/>
          <w:szCs w:val="24"/>
        </w:rPr>
      </w:pPr>
      <w:r>
        <w:rPr>
          <w:rFonts w:eastAsiaTheme="minorEastAsia"/>
          <w:sz w:val="24"/>
          <w:szCs w:val="24"/>
        </w:rPr>
        <w:t>Each WP leader will:</w:t>
      </w:r>
    </w:p>
    <w:p w:rsidR="00354DE5" w:rsidP="00354DE5" w:rsidRDefault="00354DE5" w14:paraId="5242B679" w14:textId="6C489525">
      <w:pPr>
        <w:pStyle w:val="ListParagraph"/>
        <w:numPr>
          <w:ilvl w:val="2"/>
          <w:numId w:val="5"/>
        </w:numPr>
        <w:rPr>
          <w:rFonts w:eastAsiaTheme="minorEastAsia"/>
          <w:sz w:val="24"/>
          <w:szCs w:val="24"/>
        </w:rPr>
      </w:pPr>
      <w:r>
        <w:rPr>
          <w:rFonts w:eastAsiaTheme="minorEastAsia"/>
          <w:sz w:val="24"/>
          <w:szCs w:val="24"/>
        </w:rPr>
        <w:t xml:space="preserve">Fill in the management book for his/her WP. It is available in the PLANNING folder in each WP folder, and it is an Excel file. </w:t>
      </w:r>
    </w:p>
    <w:p w:rsidR="00354DE5" w:rsidP="00354DE5" w:rsidRDefault="00354DE5" w14:paraId="3DE551DF" w14:textId="57EEDC68">
      <w:pPr>
        <w:pStyle w:val="ListParagraph"/>
        <w:numPr>
          <w:ilvl w:val="2"/>
          <w:numId w:val="5"/>
        </w:numPr>
        <w:rPr>
          <w:rFonts w:eastAsiaTheme="minorEastAsia"/>
          <w:sz w:val="24"/>
          <w:szCs w:val="24"/>
        </w:rPr>
      </w:pPr>
      <w:r>
        <w:rPr>
          <w:rFonts w:eastAsiaTheme="minorEastAsia"/>
          <w:sz w:val="24"/>
          <w:szCs w:val="24"/>
        </w:rPr>
        <w:t xml:space="preserve">Write the template to ensure that everyone is in the same page. Templates are available in each WP folder. </w:t>
      </w:r>
    </w:p>
    <w:p w:rsidR="00354DE5" w:rsidP="00354DE5" w:rsidRDefault="00354DE5" w14:paraId="018A73E7" w14:textId="713F70BC">
      <w:pPr>
        <w:pStyle w:val="ListParagraph"/>
        <w:numPr>
          <w:ilvl w:val="2"/>
          <w:numId w:val="5"/>
        </w:numPr>
        <w:rPr>
          <w:rFonts w:eastAsiaTheme="minorEastAsia"/>
          <w:sz w:val="24"/>
          <w:szCs w:val="24"/>
        </w:rPr>
      </w:pPr>
      <w:r>
        <w:rPr>
          <w:rFonts w:eastAsiaTheme="minorEastAsia"/>
          <w:sz w:val="24"/>
          <w:szCs w:val="24"/>
        </w:rPr>
        <w:t xml:space="preserve">Use the task planner installed in each WP folder to assign and monitor the activities written in the management book Excel file. </w:t>
      </w:r>
    </w:p>
    <w:p w:rsidR="00354DE5" w:rsidP="00354DE5" w:rsidRDefault="00354DE5" w14:paraId="29D4DD53" w14:textId="6DA2406D">
      <w:pPr>
        <w:pStyle w:val="ListParagraph"/>
        <w:numPr>
          <w:ilvl w:val="2"/>
          <w:numId w:val="5"/>
        </w:numPr>
        <w:rPr>
          <w:rFonts w:eastAsiaTheme="minorEastAsia"/>
          <w:sz w:val="24"/>
          <w:szCs w:val="24"/>
        </w:rPr>
      </w:pPr>
      <w:r>
        <w:rPr>
          <w:rFonts w:eastAsiaTheme="minorEastAsia"/>
          <w:sz w:val="24"/>
          <w:szCs w:val="24"/>
        </w:rPr>
        <w:t xml:space="preserve">It is important to have a clear traceability between the template, the management book and the tasks included in the Microsoft planner. </w:t>
      </w:r>
    </w:p>
    <w:p w:rsidR="00AC10B5" w:rsidP="00AC10B5" w:rsidRDefault="0092549B" w14:paraId="2C075A06" w14:textId="2D1D528B">
      <w:pPr>
        <w:pStyle w:val="ListParagraph"/>
        <w:numPr>
          <w:ilvl w:val="0"/>
          <w:numId w:val="5"/>
        </w:numPr>
        <w:rPr>
          <w:rFonts w:eastAsiaTheme="minorEastAsia"/>
          <w:sz w:val="24"/>
          <w:szCs w:val="24"/>
        </w:rPr>
      </w:pPr>
      <w:r>
        <w:rPr>
          <w:rFonts w:eastAsiaTheme="minorEastAsia"/>
          <w:sz w:val="24"/>
          <w:szCs w:val="24"/>
        </w:rPr>
        <w:t xml:space="preserve">WP2 coordinator provided an update on the development of the webpage. The PPTX presentation they used </w:t>
      </w:r>
      <w:r w:rsidR="00CC350D">
        <w:rPr>
          <w:rFonts w:eastAsiaTheme="minorEastAsia"/>
          <w:sz w:val="24"/>
          <w:szCs w:val="24"/>
        </w:rPr>
        <w:t>is</w:t>
      </w:r>
      <w:r>
        <w:rPr>
          <w:rFonts w:eastAsiaTheme="minorEastAsia"/>
          <w:sz w:val="24"/>
          <w:szCs w:val="24"/>
        </w:rPr>
        <w:t xml:space="preserve"> available in the PRESENTATIONS folder of meeting 4. The next meeting of the WP2 team will be held on 17/10/2022 at 9.00 Central European Summer Time. Partners involved in WP2 SAVE THE DATE!</w:t>
      </w:r>
    </w:p>
    <w:p w:rsidRPr="00AC10B5" w:rsidR="00AC10B5" w:rsidP="402A7D2A" w:rsidRDefault="00AC10B5" w14:paraId="65945F77" w14:textId="4A7BB715">
      <w:pPr>
        <w:pStyle w:val="ListParagraph"/>
        <w:numPr>
          <w:ilvl w:val="0"/>
          <w:numId w:val="5"/>
        </w:numPr>
        <w:rPr>
          <w:rFonts w:eastAsia="ＭＳ 明朝" w:eastAsiaTheme="minorEastAsia"/>
          <w:sz w:val="24"/>
          <w:szCs w:val="24"/>
        </w:rPr>
      </w:pPr>
      <w:r w:rsidRPr="402A7D2A" w:rsidR="43EFA705">
        <w:rPr>
          <w:rFonts w:eastAsia="ＭＳ 明朝" w:eastAsiaTheme="minorEastAsia"/>
          <w:sz w:val="24"/>
          <w:szCs w:val="24"/>
        </w:rPr>
        <w:t xml:space="preserve">WP3 coordinator introduced WP3 approach. The PPTX presentation is available in the PRESENTATIONS folder of meeting 4. After the introduction of WP leader, Project Coordinator explained the </w:t>
      </w:r>
      <w:r w:rsidRPr="402A7D2A" w:rsidR="43EFA705">
        <w:rPr>
          <w:rFonts w:eastAsia="ＭＳ 明朝" w:eastAsiaTheme="minorEastAsia"/>
          <w:sz w:val="24"/>
          <w:szCs w:val="24"/>
        </w:rPr>
        <w:t>technological</w:t>
      </w:r>
      <w:r w:rsidRPr="402A7D2A" w:rsidR="43EFA705">
        <w:rPr>
          <w:rFonts w:eastAsia="ＭＳ 明朝" w:eastAsiaTheme="minorEastAsia"/>
          <w:sz w:val="24"/>
          <w:szCs w:val="24"/>
        </w:rPr>
        <w:t xml:space="preserve"> surveillance system used at </w:t>
      </w:r>
      <w:proofErr w:type="spellStart"/>
      <w:r w:rsidRPr="402A7D2A" w:rsidR="43EFA705">
        <w:rPr>
          <w:rFonts w:eastAsia="ＭＳ 明朝" w:eastAsiaTheme="minorEastAsia"/>
          <w:sz w:val="24"/>
          <w:szCs w:val="24"/>
        </w:rPr>
        <w:t>Tknika</w:t>
      </w:r>
      <w:proofErr w:type="spellEnd"/>
      <w:r w:rsidRPr="402A7D2A" w:rsidR="43EFA705">
        <w:rPr>
          <w:rFonts w:eastAsia="ＭＳ 明朝" w:eastAsiaTheme="minorEastAsia"/>
          <w:sz w:val="24"/>
          <w:szCs w:val="24"/>
        </w:rPr>
        <w:t xml:space="preserve">. The PPTX presentation is available in the PRESENTATIONS folder of meeting 4. Then, WP3 leader split the partners in two groups, one composed mainly by industry representatives and the other by education representatives and had them working on two questions: a) </w:t>
      </w:r>
      <w:r w:rsidRPr="402A7D2A" w:rsidR="43EFA705">
        <w:rPr>
          <w:rFonts w:eastAsia="ＭＳ 明朝" w:eastAsiaTheme="minorEastAsia"/>
          <w:sz w:val="24"/>
          <w:szCs w:val="24"/>
        </w:rPr>
        <w:t xml:space="preserve">How to find experts in your country? and b) Methodology of observation. After the discussion in separate group, all the group </w:t>
      </w:r>
      <w:proofErr w:type="gramStart"/>
      <w:r w:rsidRPr="402A7D2A" w:rsidR="43EFA705">
        <w:rPr>
          <w:rFonts w:eastAsia="ＭＳ 明朝" w:eastAsiaTheme="minorEastAsia"/>
          <w:sz w:val="24"/>
          <w:szCs w:val="24"/>
        </w:rPr>
        <w:t>gathers together</w:t>
      </w:r>
      <w:proofErr w:type="gramEnd"/>
      <w:r w:rsidRPr="402A7D2A" w:rsidR="43EFA705">
        <w:rPr>
          <w:rFonts w:eastAsia="ＭＳ 明朝" w:eastAsiaTheme="minorEastAsia"/>
          <w:sz w:val="24"/>
          <w:szCs w:val="24"/>
        </w:rPr>
        <w:t xml:space="preserve"> again to share their reflections. Each group had two rapporteurs, one for each of the questions. </w:t>
      </w:r>
      <w:r w:rsidRPr="402A7D2A" w:rsidR="71021F98">
        <w:rPr>
          <w:rFonts w:eastAsia="ＭＳ 明朝" w:eastAsiaTheme="minorEastAsia"/>
          <w:sz w:val="24"/>
          <w:szCs w:val="24"/>
          <w:highlight w:val="yellow"/>
        </w:rPr>
        <w:t>HERV</w:t>
      </w:r>
      <w:r w:rsidRPr="402A7D2A" w:rsidR="71021F98">
        <w:rPr>
          <w:rFonts w:eastAsia="ＭＳ 明朝" w:eastAsiaTheme="minorEastAsia"/>
          <w:sz w:val="24"/>
          <w:szCs w:val="24"/>
          <w:highlight w:val="yellow"/>
        </w:rPr>
        <w:t>É</w:t>
      </w:r>
      <w:r w:rsidRPr="402A7D2A" w:rsidR="71021F98">
        <w:rPr>
          <w:rFonts w:eastAsia="ＭＳ 明朝" w:eastAsiaTheme="minorEastAsia"/>
          <w:sz w:val="24"/>
          <w:szCs w:val="24"/>
          <w:highlight w:val="yellow"/>
        </w:rPr>
        <w:t xml:space="preserve"> FEEL FREE TO ADD THINGS HERE</w:t>
      </w:r>
    </w:p>
    <w:p w:rsidR="00E57B1F" w:rsidP="00AC10B5" w:rsidRDefault="00AC10B5" w14:paraId="2F22885F" w14:textId="77777777">
      <w:pPr>
        <w:pStyle w:val="ListParagraph"/>
        <w:numPr>
          <w:ilvl w:val="0"/>
          <w:numId w:val="5"/>
        </w:numPr>
        <w:rPr>
          <w:rFonts w:eastAsiaTheme="minorEastAsia"/>
          <w:sz w:val="24"/>
          <w:szCs w:val="24"/>
        </w:rPr>
      </w:pPr>
      <w:r>
        <w:rPr>
          <w:rFonts w:eastAsiaTheme="minorEastAsia"/>
          <w:sz w:val="24"/>
          <w:szCs w:val="24"/>
        </w:rPr>
        <w:t xml:space="preserve">Project Management team had a meeting with IMR, ADMA Transformers Project Coordinator </w:t>
      </w:r>
      <w:r w:rsidR="00E57B1F">
        <w:rPr>
          <w:rFonts w:eastAsiaTheme="minorEastAsia"/>
          <w:sz w:val="24"/>
          <w:szCs w:val="24"/>
        </w:rPr>
        <w:t>to explore potential collaboration options. The following common interests have been identified: the network of VET providers, the catalogue of Trainings, ADMA methodology and scans, training in ADMA to become ADMA transformers, and microcredentials. Project Coordinator will sign an MoU with ADMA transformers to give some structure to the collaboration. Some key points:</w:t>
      </w:r>
    </w:p>
    <w:p w:rsidR="00E57B1F" w:rsidP="00E57B1F" w:rsidRDefault="00E57B1F" w14:paraId="436ABB58" w14:textId="07271E20">
      <w:pPr>
        <w:pStyle w:val="ListParagraph"/>
        <w:numPr>
          <w:ilvl w:val="1"/>
          <w:numId w:val="5"/>
        </w:numPr>
        <w:rPr>
          <w:rFonts w:eastAsiaTheme="minorEastAsia"/>
          <w:sz w:val="24"/>
          <w:szCs w:val="24"/>
        </w:rPr>
      </w:pPr>
      <w:r>
        <w:rPr>
          <w:rFonts w:eastAsiaTheme="minorEastAsia"/>
          <w:sz w:val="24"/>
          <w:szCs w:val="24"/>
        </w:rPr>
        <w:t>Once the Alliance is established in LCAMP WP2, the MoU will be between the Alliance and ADMA transformers</w:t>
      </w:r>
      <w:r w:rsidR="007F1E75">
        <w:rPr>
          <w:rFonts w:eastAsiaTheme="minorEastAsia"/>
          <w:sz w:val="24"/>
          <w:szCs w:val="24"/>
        </w:rPr>
        <w:t xml:space="preserve"> or IMR</w:t>
      </w:r>
      <w:r>
        <w:rPr>
          <w:rFonts w:eastAsiaTheme="minorEastAsia"/>
          <w:sz w:val="24"/>
          <w:szCs w:val="24"/>
        </w:rPr>
        <w:t xml:space="preserve">. </w:t>
      </w:r>
    </w:p>
    <w:p w:rsidR="00AC10B5" w:rsidP="00E57B1F" w:rsidRDefault="00E57B1F" w14:paraId="687404F9" w14:textId="7D8A2F82">
      <w:pPr>
        <w:pStyle w:val="ListParagraph"/>
        <w:numPr>
          <w:ilvl w:val="1"/>
          <w:numId w:val="5"/>
        </w:numPr>
        <w:rPr>
          <w:rFonts w:eastAsiaTheme="minorEastAsia"/>
          <w:sz w:val="24"/>
          <w:szCs w:val="24"/>
        </w:rPr>
      </w:pPr>
      <w:r>
        <w:rPr>
          <w:rFonts w:eastAsiaTheme="minorEastAsia"/>
          <w:sz w:val="24"/>
          <w:szCs w:val="24"/>
        </w:rPr>
        <w:t xml:space="preserve"> </w:t>
      </w:r>
      <w:r w:rsidR="007F1E75">
        <w:rPr>
          <w:rFonts w:eastAsiaTheme="minorEastAsia"/>
          <w:sz w:val="24"/>
          <w:szCs w:val="24"/>
        </w:rPr>
        <w:t xml:space="preserve">We will ensure that activities keep separate and that each project accomplishes its distinct goal to avoid any suspicion of double funding. </w:t>
      </w:r>
    </w:p>
    <w:p w:rsidR="00AC10B5" w:rsidP="007F1E75" w:rsidRDefault="007F1E75" w14:paraId="2954E022" w14:textId="02A855C0">
      <w:pPr>
        <w:rPr>
          <w:rFonts w:eastAsiaTheme="minorEastAsia"/>
          <w:sz w:val="24"/>
          <w:szCs w:val="24"/>
        </w:rPr>
      </w:pPr>
      <w:r w:rsidRPr="007F1E75">
        <w:rPr>
          <w:rFonts w:eastAsiaTheme="minorEastAsia"/>
          <w:b/>
          <w:bCs/>
          <w:sz w:val="24"/>
          <w:szCs w:val="24"/>
        </w:rPr>
        <w:t>Day 2</w:t>
      </w:r>
      <w:r>
        <w:rPr>
          <w:rFonts w:eastAsiaTheme="minorEastAsia"/>
          <w:sz w:val="24"/>
          <w:szCs w:val="24"/>
        </w:rPr>
        <w:t>:</w:t>
      </w:r>
    </w:p>
    <w:p w:rsidRPr="002578D6" w:rsidR="009171A8" w:rsidP="009171A8" w:rsidRDefault="009171A8" w14:paraId="356C7BF2" w14:textId="77777777">
      <w:pPr>
        <w:rPr>
          <w:rFonts w:ascii="Source Sans Pro" w:hAnsi="Source Sans Pro" w:eastAsia="Source Sans Pro" w:cs="Source Sans Pro"/>
          <w:color w:val="000000" w:themeColor="text1"/>
          <w:sz w:val="24"/>
          <w:szCs w:val="24"/>
          <w:lang w:val="pt-PT"/>
        </w:rPr>
      </w:pPr>
      <w:r w:rsidRPr="002578D6">
        <w:rPr>
          <w:rStyle w:val="normaltextrun"/>
          <w:rFonts w:ascii="Calibri" w:hAnsi="Calibri" w:cs="Calibri"/>
          <w:color w:val="000000"/>
          <w:shd w:val="clear" w:color="auto" w:fill="FFFFFF"/>
          <w:lang w:val="pt-PT"/>
        </w:rPr>
        <w:t>Day 2: Miguel Altuna LHII, Aumateg</w:t>
      </w:r>
      <w:r>
        <w:rPr>
          <w:rStyle w:val="normaltextrun"/>
          <w:rFonts w:ascii="Calibri" w:hAnsi="Calibri" w:cs="Calibri"/>
          <w:color w:val="000000"/>
          <w:shd w:val="clear" w:color="auto" w:fill="FFFFFF"/>
          <w:lang w:val="pt-PT"/>
        </w:rPr>
        <w:t>ui bidea, Bergara, 20570.</w:t>
      </w:r>
    </w:p>
    <w:p w:rsidRPr="007567E1" w:rsidR="009171A8" w:rsidP="007F1E75" w:rsidRDefault="009171A8" w14:paraId="0EEE6877" w14:textId="77777777">
      <w:pPr>
        <w:rPr>
          <w:rFonts w:eastAsiaTheme="minorEastAsia"/>
          <w:sz w:val="24"/>
          <w:szCs w:val="24"/>
          <w:lang w:val="pt-PT"/>
        </w:rPr>
      </w:pPr>
    </w:p>
    <w:p w:rsidRPr="00C83FA8" w:rsidR="000B7B43" w:rsidP="000B7B43" w:rsidRDefault="009171A8" w14:paraId="7FE65D55" w14:textId="2603A727">
      <w:pPr>
        <w:pStyle w:val="ListParagraph"/>
        <w:numPr>
          <w:ilvl w:val="0"/>
          <w:numId w:val="8"/>
        </w:numPr>
        <w:rPr>
          <w:rFonts w:eastAsiaTheme="minorEastAsia"/>
          <w:sz w:val="24"/>
          <w:szCs w:val="24"/>
        </w:rPr>
      </w:pPr>
      <w:r w:rsidRPr="00C83FA8">
        <w:rPr>
          <w:rFonts w:eastAsiaTheme="minorEastAsia"/>
          <w:sz w:val="24"/>
          <w:szCs w:val="24"/>
        </w:rPr>
        <w:t xml:space="preserve">WP5 leader </w:t>
      </w:r>
      <w:r w:rsidRPr="00C83FA8" w:rsidR="007567E1">
        <w:rPr>
          <w:rFonts w:eastAsiaTheme="minorEastAsia"/>
          <w:sz w:val="24"/>
          <w:szCs w:val="24"/>
        </w:rPr>
        <w:t>presented the approach for WP5. Presentations available on teams</w:t>
      </w:r>
    </w:p>
    <w:p w:rsidRPr="00C83FA8" w:rsidR="007567E1" w:rsidP="000B7B43" w:rsidRDefault="007567E1" w14:paraId="572C7BFF" w14:textId="46EBCFB3">
      <w:pPr>
        <w:pStyle w:val="ListParagraph"/>
        <w:numPr>
          <w:ilvl w:val="0"/>
          <w:numId w:val="8"/>
        </w:numPr>
        <w:rPr>
          <w:rFonts w:eastAsiaTheme="minorEastAsia"/>
          <w:sz w:val="24"/>
          <w:szCs w:val="24"/>
        </w:rPr>
      </w:pPr>
      <w:r w:rsidRPr="00C83FA8">
        <w:rPr>
          <w:rFonts w:eastAsiaTheme="minorEastAsia"/>
          <w:sz w:val="24"/>
          <w:szCs w:val="24"/>
        </w:rPr>
        <w:t>WP8 leader presented the approach for WP</w:t>
      </w:r>
      <w:r w:rsidRPr="00C83FA8" w:rsidR="00F42AD1">
        <w:rPr>
          <w:rFonts w:eastAsiaTheme="minorEastAsia"/>
          <w:sz w:val="24"/>
          <w:szCs w:val="24"/>
        </w:rPr>
        <w:t>8</w:t>
      </w:r>
      <w:r w:rsidRPr="00C83FA8">
        <w:rPr>
          <w:rFonts w:eastAsiaTheme="minorEastAsia"/>
          <w:sz w:val="24"/>
          <w:szCs w:val="24"/>
        </w:rPr>
        <w:t>. Presentations available on teams.</w:t>
      </w:r>
    </w:p>
    <w:p w:rsidRPr="00C83FA8" w:rsidR="007567E1" w:rsidP="00F42AD1" w:rsidRDefault="007567E1" w14:paraId="26E74FC9" w14:textId="6ABB6DDD">
      <w:pPr>
        <w:ind w:left="360"/>
        <w:rPr>
          <w:rFonts w:eastAsiaTheme="minorEastAsia"/>
          <w:sz w:val="24"/>
          <w:szCs w:val="24"/>
        </w:rPr>
      </w:pPr>
      <w:r w:rsidRPr="00C83FA8">
        <w:rPr>
          <w:rFonts w:eastAsiaTheme="minorEastAsia"/>
          <w:sz w:val="24"/>
          <w:szCs w:val="24"/>
        </w:rPr>
        <w:t>The group was split in 2 groups to discuss</w:t>
      </w:r>
      <w:r w:rsidRPr="00C83FA8" w:rsidR="00F42AD1">
        <w:rPr>
          <w:rFonts w:eastAsiaTheme="minorEastAsia"/>
          <w:sz w:val="24"/>
          <w:szCs w:val="24"/>
        </w:rPr>
        <w:t xml:space="preserve"> what different users (learners, (young students and workers), employers, employees, education centres, other stakeholders) will find in the platform and to define different use cases for the potential users. There will be a workshop in Ljubljana to discuss the content of the platform in December 2022.</w:t>
      </w:r>
    </w:p>
    <w:p w:rsidR="000B7B43" w:rsidP="001A4608" w:rsidRDefault="000B7B43" w14:paraId="384699A1" w14:textId="2C265C11">
      <w:pPr>
        <w:pStyle w:val="ListParagraph"/>
        <w:numPr>
          <w:ilvl w:val="0"/>
          <w:numId w:val="8"/>
        </w:numPr>
        <w:rPr>
          <w:rFonts w:eastAsiaTheme="minorEastAsia"/>
          <w:sz w:val="24"/>
          <w:szCs w:val="24"/>
        </w:rPr>
      </w:pPr>
      <w:r w:rsidRPr="000B7B43">
        <w:rPr>
          <w:rFonts w:eastAsiaTheme="minorEastAsia"/>
          <w:sz w:val="24"/>
          <w:szCs w:val="24"/>
        </w:rPr>
        <w:t>WP9 leader presented the D</w:t>
      </w:r>
      <w:r>
        <w:rPr>
          <w:rFonts w:eastAsiaTheme="minorEastAsia"/>
          <w:sz w:val="24"/>
          <w:szCs w:val="24"/>
        </w:rPr>
        <w:t xml:space="preserve">issemination approach for the project. The PPTX presentation is available in the PRESENTATIONS folder of meeting 4. </w:t>
      </w:r>
    </w:p>
    <w:p w:rsidR="001A4608" w:rsidP="001065BA" w:rsidRDefault="00D463BE" w14:paraId="56A6C93F" w14:textId="480805AF">
      <w:pPr>
        <w:pStyle w:val="ListParagraph"/>
        <w:numPr>
          <w:ilvl w:val="0"/>
          <w:numId w:val="8"/>
        </w:numPr>
        <w:rPr>
          <w:rFonts w:eastAsiaTheme="minorEastAsia"/>
          <w:sz w:val="24"/>
          <w:szCs w:val="24"/>
        </w:rPr>
      </w:pPr>
      <w:r w:rsidRPr="001065BA">
        <w:rPr>
          <w:rFonts w:eastAsiaTheme="minorEastAsia"/>
          <w:sz w:val="24"/>
          <w:szCs w:val="24"/>
        </w:rPr>
        <w:t xml:space="preserve">The group was split in 2: Group1: </w:t>
      </w:r>
      <w:r w:rsidRPr="001065BA" w:rsidR="001A4608">
        <w:rPr>
          <w:rFonts w:eastAsiaTheme="minorEastAsia"/>
          <w:sz w:val="24"/>
          <w:szCs w:val="24"/>
        </w:rPr>
        <w:t>WP6</w:t>
      </w:r>
      <w:r w:rsidRPr="001065BA">
        <w:rPr>
          <w:rFonts w:eastAsiaTheme="minorEastAsia"/>
          <w:sz w:val="24"/>
          <w:szCs w:val="24"/>
        </w:rPr>
        <w:t xml:space="preserve"> leader presented the approach of the WP and the expected i</w:t>
      </w:r>
      <w:r w:rsidR="00C83FA8">
        <w:rPr>
          <w:rFonts w:eastAsiaTheme="minorEastAsia"/>
          <w:sz w:val="24"/>
          <w:szCs w:val="24"/>
        </w:rPr>
        <w:t>n</w:t>
      </w:r>
      <w:r w:rsidRPr="001065BA">
        <w:rPr>
          <w:rFonts w:eastAsiaTheme="minorEastAsia"/>
          <w:sz w:val="24"/>
          <w:szCs w:val="24"/>
        </w:rPr>
        <w:t xml:space="preserve">puts from partners. The group visited Miguel Altuna and the labs that will be involved in WP6. Coleader of the WP6 presented the product developed in EXAM4.0 which will be the starting point to </w:t>
      </w:r>
      <w:r w:rsidRPr="001065BA" w:rsidR="00A40DC2">
        <w:rPr>
          <w:rFonts w:eastAsiaTheme="minorEastAsia"/>
          <w:sz w:val="24"/>
          <w:szCs w:val="24"/>
        </w:rPr>
        <w:t>d</w:t>
      </w:r>
      <w:r w:rsidRPr="001065BA">
        <w:rPr>
          <w:rFonts w:eastAsiaTheme="minorEastAsia"/>
          <w:sz w:val="24"/>
          <w:szCs w:val="24"/>
        </w:rPr>
        <w:t xml:space="preserve">evelop the </w:t>
      </w:r>
      <w:r w:rsidRPr="001065BA" w:rsidR="00A40DC2">
        <w:rPr>
          <w:rFonts w:eastAsiaTheme="minorEastAsia"/>
          <w:sz w:val="24"/>
          <w:szCs w:val="24"/>
        </w:rPr>
        <w:t>CLF.</w:t>
      </w:r>
    </w:p>
    <w:p w:rsidRPr="001065BA" w:rsidR="001065BA" w:rsidP="402A7D2A" w:rsidRDefault="001065BA" w14:paraId="2A5D9F6D" w14:textId="223AB123">
      <w:pPr>
        <w:pStyle w:val="ListParagraph"/>
        <w:rPr>
          <w:rFonts w:eastAsia="ＭＳ 明朝" w:eastAsiaTheme="minorEastAsia"/>
          <w:sz w:val="24"/>
          <w:szCs w:val="24"/>
        </w:rPr>
      </w:pPr>
      <w:r w:rsidRPr="402A7D2A" w:rsidR="6ADE1300">
        <w:rPr>
          <w:rFonts w:eastAsia="ＭＳ 明朝" w:eastAsiaTheme="minorEastAsia"/>
          <w:sz w:val="24"/>
          <w:szCs w:val="24"/>
        </w:rPr>
        <w:t>The platform 3D experience from Dassault systems was proposed for the management of the design and productions of the CLF. The WP6 leader will study the license options</w:t>
      </w:r>
      <w:r w:rsidRPr="402A7D2A" w:rsidR="46C2E4F1">
        <w:rPr>
          <w:rFonts w:eastAsia="ＭＳ 明朝" w:eastAsiaTheme="minorEastAsia"/>
          <w:sz w:val="24"/>
          <w:szCs w:val="24"/>
        </w:rPr>
        <w:t xml:space="preserve"> for all partners. Another </w:t>
      </w:r>
      <w:proofErr w:type="gramStart"/>
      <w:r w:rsidRPr="402A7D2A" w:rsidR="46C2E4F1">
        <w:rPr>
          <w:rFonts w:eastAsia="ＭＳ 明朝" w:eastAsiaTheme="minorEastAsia"/>
          <w:sz w:val="24"/>
          <w:szCs w:val="24"/>
        </w:rPr>
        <w:t>open source</w:t>
      </w:r>
      <w:proofErr w:type="gramEnd"/>
      <w:r w:rsidRPr="402A7D2A" w:rsidR="46C2E4F1">
        <w:rPr>
          <w:rFonts w:eastAsia="ＭＳ 明朝" w:eastAsiaTheme="minorEastAsia"/>
          <w:sz w:val="24"/>
          <w:szCs w:val="24"/>
        </w:rPr>
        <w:t xml:space="preserve"> software was proposed as alternative </w:t>
      </w:r>
      <w:proofErr w:type="spellStart"/>
      <w:r w:rsidRPr="402A7D2A" w:rsidR="6DCCC1EE">
        <w:rPr>
          <w:rFonts w:eastAsia="ＭＳ 明朝" w:eastAsiaTheme="minorEastAsia"/>
          <w:sz w:val="24"/>
          <w:szCs w:val="24"/>
        </w:rPr>
        <w:t>Oneshape</w:t>
      </w:r>
      <w:proofErr w:type="spellEnd"/>
      <w:r w:rsidRPr="402A7D2A" w:rsidR="6DCCC1EE">
        <w:rPr>
          <w:rFonts w:eastAsia="ＭＳ 明朝" w:eastAsiaTheme="minorEastAsia"/>
          <w:sz w:val="24"/>
          <w:szCs w:val="24"/>
        </w:rPr>
        <w:t xml:space="preserve">. WP </w:t>
      </w:r>
      <w:r w:rsidRPr="402A7D2A" w:rsidR="6DCCC1EE">
        <w:rPr>
          <w:rFonts w:eastAsia="ＭＳ 明朝" w:eastAsiaTheme="minorEastAsia"/>
          <w:sz w:val="24"/>
          <w:szCs w:val="24"/>
        </w:rPr>
        <w:t>l</w:t>
      </w:r>
      <w:r w:rsidRPr="402A7D2A" w:rsidR="25A251B2">
        <w:rPr>
          <w:rFonts w:eastAsia="ＭＳ 明朝" w:eastAsiaTheme="minorEastAsia"/>
          <w:sz w:val="24"/>
          <w:szCs w:val="24"/>
        </w:rPr>
        <w:t>e</w:t>
      </w:r>
      <w:r w:rsidRPr="402A7D2A" w:rsidR="6DCCC1EE">
        <w:rPr>
          <w:rFonts w:eastAsia="ＭＳ 明朝" w:eastAsiaTheme="minorEastAsia"/>
          <w:sz w:val="24"/>
          <w:szCs w:val="24"/>
        </w:rPr>
        <w:t>ader</w:t>
      </w:r>
      <w:r w:rsidRPr="402A7D2A" w:rsidR="6DCCC1EE">
        <w:rPr>
          <w:rFonts w:eastAsia="ＭＳ 明朝" w:eastAsiaTheme="minorEastAsia"/>
          <w:sz w:val="24"/>
          <w:szCs w:val="24"/>
        </w:rPr>
        <w:t xml:space="preserve"> will study the option</w:t>
      </w:r>
    </w:p>
    <w:p w:rsidRPr="00D463BE" w:rsidR="001065BA" w:rsidP="00D463BE" w:rsidRDefault="001065BA" w14:paraId="321D0B9F" w14:textId="77777777">
      <w:pPr>
        <w:ind w:left="360"/>
        <w:rPr>
          <w:rFonts w:eastAsiaTheme="minorEastAsia"/>
          <w:sz w:val="24"/>
          <w:szCs w:val="24"/>
          <w:highlight w:val="yellow"/>
        </w:rPr>
      </w:pPr>
    </w:p>
    <w:p w:rsidR="001A4608" w:rsidP="001A4608" w:rsidRDefault="001065BA" w14:paraId="328D0FE8" w14:textId="35EC0544">
      <w:pPr>
        <w:pStyle w:val="ListParagraph"/>
        <w:numPr>
          <w:ilvl w:val="0"/>
          <w:numId w:val="8"/>
        </w:numPr>
        <w:rPr>
          <w:rFonts w:eastAsiaTheme="minorEastAsia"/>
          <w:sz w:val="24"/>
          <w:szCs w:val="24"/>
        </w:rPr>
      </w:pPr>
      <w:r>
        <w:rPr>
          <w:rFonts w:eastAsiaTheme="minorEastAsia"/>
          <w:sz w:val="24"/>
          <w:szCs w:val="24"/>
        </w:rPr>
        <w:t xml:space="preserve">Group2: </w:t>
      </w:r>
      <w:r w:rsidRPr="001A4608" w:rsidR="001A4608">
        <w:rPr>
          <w:rFonts w:eastAsiaTheme="minorEastAsia"/>
          <w:sz w:val="24"/>
          <w:szCs w:val="24"/>
        </w:rPr>
        <w:t>WP9 discussion of the Project Communication Team</w:t>
      </w:r>
      <w:r w:rsidR="001A4608">
        <w:rPr>
          <w:rFonts w:eastAsiaTheme="minorEastAsia"/>
          <w:sz w:val="24"/>
          <w:szCs w:val="24"/>
        </w:rPr>
        <w:t>.</w:t>
      </w:r>
    </w:p>
    <w:p w:rsidR="001A4608" w:rsidP="001A4608" w:rsidRDefault="001A4608" w14:paraId="5C7544A7" w14:textId="183F03BE">
      <w:pPr>
        <w:pStyle w:val="ListParagraph"/>
        <w:numPr>
          <w:ilvl w:val="1"/>
          <w:numId w:val="8"/>
        </w:numPr>
        <w:rPr>
          <w:rFonts w:eastAsiaTheme="minorEastAsia"/>
          <w:sz w:val="24"/>
          <w:szCs w:val="24"/>
        </w:rPr>
      </w:pPr>
      <w:r>
        <w:rPr>
          <w:rFonts w:eastAsiaTheme="minorEastAsia"/>
          <w:sz w:val="24"/>
          <w:szCs w:val="24"/>
        </w:rPr>
        <w:t xml:space="preserve">As pointed out on day 1 of the meeting, each partner will appoint a communication manager. </w:t>
      </w:r>
    </w:p>
    <w:p w:rsidR="001A4608" w:rsidP="001A4608" w:rsidRDefault="001A4608" w14:paraId="447F3CD5" w14:textId="77CD7576">
      <w:pPr>
        <w:pStyle w:val="ListParagraph"/>
        <w:numPr>
          <w:ilvl w:val="1"/>
          <w:numId w:val="8"/>
        </w:numPr>
        <w:rPr>
          <w:rFonts w:eastAsiaTheme="minorEastAsia"/>
          <w:sz w:val="24"/>
          <w:szCs w:val="24"/>
        </w:rPr>
      </w:pPr>
      <w:r>
        <w:rPr>
          <w:rFonts w:eastAsiaTheme="minorEastAsia"/>
          <w:sz w:val="24"/>
          <w:szCs w:val="24"/>
        </w:rPr>
        <w:t>The Project Communications Team will meet once per month as indicated in the notes of day 1.</w:t>
      </w:r>
    </w:p>
    <w:p w:rsidR="001A4608" w:rsidP="001A4608" w:rsidRDefault="001A4608" w14:paraId="4345489E" w14:textId="6212DCBF">
      <w:pPr>
        <w:pStyle w:val="ListParagraph"/>
        <w:numPr>
          <w:ilvl w:val="1"/>
          <w:numId w:val="8"/>
        </w:numPr>
        <w:rPr>
          <w:rFonts w:eastAsiaTheme="minorEastAsia"/>
          <w:sz w:val="24"/>
          <w:szCs w:val="24"/>
        </w:rPr>
      </w:pPr>
      <w:r>
        <w:rPr>
          <w:rFonts w:eastAsiaTheme="minorEastAsia"/>
          <w:sz w:val="24"/>
          <w:szCs w:val="24"/>
        </w:rPr>
        <w:t>The project webpage development is well advanced.</w:t>
      </w:r>
      <w:r w:rsidR="00D65AF8">
        <w:rPr>
          <w:rFonts w:eastAsiaTheme="minorEastAsia"/>
          <w:sz w:val="24"/>
          <w:szCs w:val="24"/>
        </w:rPr>
        <w:t xml:space="preserve"> </w:t>
      </w:r>
    </w:p>
    <w:p w:rsidR="001A4608" w:rsidP="001A4608" w:rsidRDefault="00D65AF8" w14:paraId="2020395D" w14:textId="3D7EF6ED">
      <w:pPr>
        <w:pStyle w:val="ListParagraph"/>
        <w:numPr>
          <w:ilvl w:val="1"/>
          <w:numId w:val="8"/>
        </w:numPr>
        <w:rPr>
          <w:rFonts w:eastAsiaTheme="minorEastAsia"/>
          <w:sz w:val="24"/>
          <w:szCs w:val="24"/>
        </w:rPr>
      </w:pPr>
      <w:r>
        <w:rPr>
          <w:rFonts w:eastAsiaTheme="minorEastAsia"/>
          <w:sz w:val="24"/>
          <w:szCs w:val="24"/>
        </w:rPr>
        <w:t xml:space="preserve">WP9 leader and WP8 leader will clarify how they split the tasks between them as regards the webpage and the platform. </w:t>
      </w:r>
    </w:p>
    <w:p w:rsidR="00D65AF8" w:rsidP="001A4608" w:rsidRDefault="00D65AF8" w14:paraId="2C791DF4" w14:textId="7394371C">
      <w:pPr>
        <w:pStyle w:val="ListParagraph"/>
        <w:numPr>
          <w:ilvl w:val="1"/>
          <w:numId w:val="8"/>
        </w:numPr>
        <w:rPr>
          <w:rFonts w:eastAsiaTheme="minorEastAsia"/>
          <w:sz w:val="24"/>
          <w:szCs w:val="24"/>
        </w:rPr>
      </w:pPr>
      <w:r>
        <w:rPr>
          <w:rFonts w:eastAsiaTheme="minorEastAsia"/>
          <w:sz w:val="24"/>
          <w:szCs w:val="24"/>
        </w:rPr>
        <w:t xml:space="preserve">The project communications team will create a general presentation of the project for dissemination purposes. </w:t>
      </w:r>
    </w:p>
    <w:p w:rsidR="00D65AF8" w:rsidP="001A4608" w:rsidRDefault="00D65AF8" w14:paraId="181328F5" w14:textId="5963888C">
      <w:pPr>
        <w:pStyle w:val="ListParagraph"/>
        <w:numPr>
          <w:ilvl w:val="1"/>
          <w:numId w:val="8"/>
        </w:numPr>
        <w:rPr>
          <w:rFonts w:eastAsiaTheme="minorEastAsia"/>
          <w:sz w:val="24"/>
          <w:szCs w:val="24"/>
        </w:rPr>
      </w:pPr>
      <w:r>
        <w:rPr>
          <w:rFonts w:eastAsiaTheme="minorEastAsia"/>
          <w:sz w:val="24"/>
          <w:szCs w:val="24"/>
        </w:rPr>
        <w:t>The Project Communications Team will create all the templates. It is done and they are available in the TEMPLATES folder in each WP.</w:t>
      </w:r>
    </w:p>
    <w:p w:rsidR="00D65AF8" w:rsidP="086453CA" w:rsidRDefault="00D65AF8" w14:paraId="5A7A43F7" w14:textId="1ED584E4">
      <w:pPr>
        <w:pStyle w:val="ListParagraph"/>
        <w:numPr>
          <w:ilvl w:val="1"/>
          <w:numId w:val="8"/>
        </w:numPr>
        <w:rPr>
          <w:rFonts w:eastAsia="ＭＳ 明朝" w:eastAsiaTheme="minorEastAsia"/>
          <w:sz w:val="24"/>
          <w:szCs w:val="24"/>
        </w:rPr>
      </w:pPr>
      <w:r w:rsidRPr="086453CA" w:rsidR="00D65AF8">
        <w:rPr>
          <w:rFonts w:eastAsia="ＭＳ 明朝" w:eastAsiaTheme="minorEastAsia"/>
          <w:sz w:val="24"/>
          <w:szCs w:val="24"/>
        </w:rPr>
        <w:t xml:space="preserve">All partners should use the templates for the documents. </w:t>
      </w:r>
    </w:p>
    <w:p w:rsidR="1EDDB7C7" w:rsidP="086453CA" w:rsidRDefault="1EDDB7C7" w14:paraId="6FD39160" w14:textId="1499D3B6">
      <w:pPr>
        <w:pStyle w:val="ListParagraph"/>
        <w:numPr>
          <w:ilvl w:val="1"/>
          <w:numId w:val="8"/>
        </w:numPr>
        <w:rPr>
          <w:sz w:val="24"/>
          <w:szCs w:val="24"/>
          <w:highlight w:val="yellow"/>
        </w:rPr>
      </w:pPr>
      <w:r w:rsidRPr="086453CA" w:rsidR="1EDDB7C7">
        <w:rPr>
          <w:rFonts w:eastAsia="ＭＳ 明朝" w:eastAsiaTheme="minorEastAsia"/>
          <w:sz w:val="24"/>
          <w:szCs w:val="24"/>
          <w:highlight w:val="yellow"/>
        </w:rPr>
        <w:t>The Project Communication Committee will meet once per month. The first meeting will take place end-October</w:t>
      </w:r>
    </w:p>
    <w:p w:rsidR="1EDDB7C7" w:rsidP="086453CA" w:rsidRDefault="1EDDB7C7" w14:paraId="2615C4B3" w14:textId="03BEE072">
      <w:pPr>
        <w:pStyle w:val="ListParagraph"/>
        <w:numPr>
          <w:ilvl w:val="1"/>
          <w:numId w:val="8"/>
        </w:numPr>
        <w:rPr>
          <w:sz w:val="24"/>
          <w:szCs w:val="24"/>
          <w:highlight w:val="yellow"/>
        </w:rPr>
      </w:pPr>
      <w:r w:rsidRPr="086453CA" w:rsidR="1EDDB7C7">
        <w:rPr>
          <w:rFonts w:eastAsia="ＭＳ 明朝" w:eastAsiaTheme="minorEastAsia"/>
          <w:sz w:val="24"/>
          <w:szCs w:val="24"/>
          <w:highlight w:val="yellow"/>
        </w:rPr>
        <w:t>The Dissemination Plan (Deliverable 9.1) will be shared end-October</w:t>
      </w:r>
    </w:p>
    <w:p w:rsidR="00D65AF8" w:rsidP="00D65AF8" w:rsidRDefault="00D65AF8" w14:paraId="1A11F9D7" w14:textId="7164766A">
      <w:pPr>
        <w:pStyle w:val="ListParagraph"/>
        <w:numPr>
          <w:ilvl w:val="0"/>
          <w:numId w:val="8"/>
        </w:numPr>
        <w:rPr>
          <w:rFonts w:eastAsiaTheme="minorEastAsia"/>
          <w:sz w:val="24"/>
          <w:szCs w:val="24"/>
        </w:rPr>
      </w:pPr>
      <w:r w:rsidRPr="00D65AF8">
        <w:rPr>
          <w:rFonts w:eastAsiaTheme="minorEastAsia"/>
          <w:sz w:val="24"/>
          <w:szCs w:val="24"/>
        </w:rPr>
        <w:t xml:space="preserve">WP7 leader </w:t>
      </w:r>
      <w:r w:rsidR="00592B67">
        <w:rPr>
          <w:rFonts w:eastAsiaTheme="minorEastAsia"/>
          <w:sz w:val="24"/>
          <w:szCs w:val="24"/>
        </w:rPr>
        <w:t xml:space="preserve">and co-leader </w:t>
      </w:r>
      <w:r w:rsidRPr="00D65AF8">
        <w:rPr>
          <w:rFonts w:eastAsiaTheme="minorEastAsia"/>
          <w:sz w:val="24"/>
          <w:szCs w:val="24"/>
        </w:rPr>
        <w:t>presented their approach to WP7</w:t>
      </w:r>
      <w:r>
        <w:rPr>
          <w:rFonts w:eastAsiaTheme="minorEastAsia"/>
          <w:sz w:val="24"/>
          <w:szCs w:val="24"/>
        </w:rPr>
        <w:t xml:space="preserve"> </w:t>
      </w:r>
      <w:r w:rsidR="00592B67">
        <w:rPr>
          <w:rFonts w:eastAsiaTheme="minorEastAsia"/>
          <w:sz w:val="24"/>
          <w:szCs w:val="24"/>
        </w:rPr>
        <w:t xml:space="preserve">and shared a survey with the partnership. The PPTX is available in the PRESENTATIONS folder of WP4 and the results of the survey are accessible in the WP7 folder. There is a problem with the automatic update of the Excel file with the responses and project Coordinator will update it when </w:t>
      </w:r>
      <w:r w:rsidR="00F44ED8">
        <w:rPr>
          <w:rFonts w:eastAsiaTheme="minorEastAsia"/>
          <w:sz w:val="24"/>
          <w:szCs w:val="24"/>
        </w:rPr>
        <w:t>necessary,</w:t>
      </w:r>
      <w:r w:rsidR="00592B67">
        <w:rPr>
          <w:rFonts w:eastAsiaTheme="minorEastAsia"/>
          <w:sz w:val="24"/>
          <w:szCs w:val="24"/>
        </w:rPr>
        <w:t xml:space="preserve"> so that the final version with all the responses is always available for everyone.</w:t>
      </w:r>
      <w:r w:rsidR="00FC38E8">
        <w:rPr>
          <w:rFonts w:eastAsiaTheme="minorEastAsia"/>
          <w:sz w:val="24"/>
          <w:szCs w:val="24"/>
        </w:rPr>
        <w:t xml:space="preserve"> All involved partners will carry out scans within SMES. </w:t>
      </w:r>
    </w:p>
    <w:p w:rsidRPr="001C3988" w:rsidR="001C3988" w:rsidP="001C3988" w:rsidRDefault="001C3988" w14:paraId="7C3F7CA5" w14:textId="610A275A">
      <w:pPr>
        <w:pStyle w:val="ListParagraph"/>
        <w:rPr>
          <w:rFonts w:eastAsiaTheme="minorEastAsia"/>
          <w:sz w:val="24"/>
          <w:szCs w:val="24"/>
        </w:rPr>
      </w:pPr>
      <w:r>
        <w:rPr>
          <w:rFonts w:eastAsiaTheme="minorEastAsia"/>
          <w:sz w:val="24"/>
          <w:szCs w:val="24"/>
        </w:rPr>
        <w:t>A training n ADMA methodology will be organized for LCAMP members. It will be an online training and at least 1 person per involved partner will participate,</w:t>
      </w:r>
    </w:p>
    <w:p w:rsidR="00592B67" w:rsidP="00D65AF8" w:rsidRDefault="00F44ED8" w14:paraId="438B213F" w14:textId="3032A25C">
      <w:pPr>
        <w:pStyle w:val="ListParagraph"/>
        <w:numPr>
          <w:ilvl w:val="0"/>
          <w:numId w:val="8"/>
        </w:numPr>
        <w:rPr>
          <w:rFonts w:eastAsiaTheme="minorEastAsia"/>
          <w:sz w:val="24"/>
          <w:szCs w:val="24"/>
        </w:rPr>
      </w:pPr>
      <w:r>
        <w:rPr>
          <w:rFonts w:eastAsiaTheme="minorEastAsia"/>
          <w:sz w:val="24"/>
          <w:szCs w:val="24"/>
        </w:rPr>
        <w:t xml:space="preserve">IMR presented to the entire LCAMP </w:t>
      </w:r>
      <w:r w:rsidR="00CC350D">
        <w:rPr>
          <w:rFonts w:eastAsiaTheme="minorEastAsia"/>
          <w:sz w:val="24"/>
          <w:szCs w:val="24"/>
        </w:rPr>
        <w:t>partnership</w:t>
      </w:r>
      <w:r>
        <w:rPr>
          <w:rFonts w:eastAsiaTheme="minorEastAsia"/>
          <w:sz w:val="24"/>
          <w:szCs w:val="24"/>
        </w:rPr>
        <w:t xml:space="preserve"> the ADMA TRANSFORMERS project. The PPTX presentation is available at the PRESENTATIONS folder in meeting 4 folder. </w:t>
      </w:r>
    </w:p>
    <w:p w:rsidRPr="00D65AF8" w:rsidR="00F44ED8" w:rsidP="00D65AF8" w:rsidRDefault="00F44ED8" w14:paraId="3EC96361" w14:textId="01CDF147">
      <w:pPr>
        <w:pStyle w:val="ListParagraph"/>
        <w:numPr>
          <w:ilvl w:val="0"/>
          <w:numId w:val="8"/>
        </w:numPr>
        <w:rPr>
          <w:rFonts w:eastAsiaTheme="minorEastAsia"/>
          <w:sz w:val="24"/>
          <w:szCs w:val="24"/>
        </w:rPr>
      </w:pPr>
      <w:r>
        <w:rPr>
          <w:rFonts w:eastAsiaTheme="minorEastAsia"/>
          <w:sz w:val="24"/>
          <w:szCs w:val="24"/>
        </w:rPr>
        <w:t xml:space="preserve">All partners who attended the meeting will answer the meeting evaluation questionnaire and the responses will be analysed by the Project Management Board to continuously improve the quality of the meetings. </w:t>
      </w:r>
    </w:p>
    <w:p w:rsidRPr="00D65AF8" w:rsidR="00D65AF8" w:rsidP="00D65AF8" w:rsidRDefault="00D65AF8" w14:paraId="37E285AA" w14:textId="48F21489">
      <w:pPr>
        <w:ind w:left="1080"/>
        <w:rPr>
          <w:rFonts w:eastAsiaTheme="minorEastAsia"/>
          <w:sz w:val="24"/>
          <w:szCs w:val="24"/>
        </w:rPr>
      </w:pPr>
    </w:p>
    <w:p w:rsidRPr="000B7B43" w:rsidR="007F1E75" w:rsidP="007F1E75" w:rsidRDefault="007F1E75" w14:paraId="06BFBB97" w14:textId="77777777">
      <w:pPr>
        <w:rPr>
          <w:rFonts w:eastAsiaTheme="minorEastAsia"/>
          <w:sz w:val="24"/>
          <w:szCs w:val="24"/>
        </w:rPr>
      </w:pPr>
    </w:p>
    <w:sectPr w:rsidRPr="000B7B43" w:rsidR="007F1E75">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FC63"/>
    <w:multiLevelType w:val="hybridMultilevel"/>
    <w:tmpl w:val="BC20B432"/>
    <w:lvl w:ilvl="0" w:tplc="80A00F04">
      <w:start w:val="1"/>
      <w:numFmt w:val="bullet"/>
      <w:lvlText w:val=""/>
      <w:lvlJc w:val="left"/>
      <w:pPr>
        <w:ind w:left="720" w:hanging="360"/>
      </w:pPr>
      <w:rPr>
        <w:rFonts w:hint="default" w:ascii="Symbol" w:hAnsi="Symbol"/>
      </w:rPr>
    </w:lvl>
    <w:lvl w:ilvl="1" w:tplc="86726978">
      <w:start w:val="1"/>
      <w:numFmt w:val="bullet"/>
      <w:lvlText w:val="o"/>
      <w:lvlJc w:val="left"/>
      <w:pPr>
        <w:ind w:left="1440" w:hanging="360"/>
      </w:pPr>
      <w:rPr>
        <w:rFonts w:hint="default" w:ascii="Courier New" w:hAnsi="Courier New"/>
      </w:rPr>
    </w:lvl>
    <w:lvl w:ilvl="2" w:tplc="B25E75CE">
      <w:start w:val="1"/>
      <w:numFmt w:val="bullet"/>
      <w:lvlText w:val=""/>
      <w:lvlJc w:val="left"/>
      <w:pPr>
        <w:ind w:left="2160" w:hanging="360"/>
      </w:pPr>
      <w:rPr>
        <w:rFonts w:hint="default" w:ascii="Wingdings" w:hAnsi="Wingdings"/>
      </w:rPr>
    </w:lvl>
    <w:lvl w:ilvl="3" w:tplc="C8E6C9F2">
      <w:start w:val="1"/>
      <w:numFmt w:val="bullet"/>
      <w:lvlText w:val=""/>
      <w:lvlJc w:val="left"/>
      <w:pPr>
        <w:ind w:left="2880" w:hanging="360"/>
      </w:pPr>
      <w:rPr>
        <w:rFonts w:hint="default" w:ascii="Symbol" w:hAnsi="Symbol"/>
      </w:rPr>
    </w:lvl>
    <w:lvl w:ilvl="4" w:tplc="BEA41222">
      <w:start w:val="1"/>
      <w:numFmt w:val="bullet"/>
      <w:lvlText w:val="o"/>
      <w:lvlJc w:val="left"/>
      <w:pPr>
        <w:ind w:left="3600" w:hanging="360"/>
      </w:pPr>
      <w:rPr>
        <w:rFonts w:hint="default" w:ascii="Courier New" w:hAnsi="Courier New"/>
      </w:rPr>
    </w:lvl>
    <w:lvl w:ilvl="5" w:tplc="1A965710">
      <w:start w:val="1"/>
      <w:numFmt w:val="bullet"/>
      <w:lvlText w:val=""/>
      <w:lvlJc w:val="left"/>
      <w:pPr>
        <w:ind w:left="4320" w:hanging="360"/>
      </w:pPr>
      <w:rPr>
        <w:rFonts w:hint="default" w:ascii="Wingdings" w:hAnsi="Wingdings"/>
      </w:rPr>
    </w:lvl>
    <w:lvl w:ilvl="6" w:tplc="7A964A02">
      <w:start w:val="1"/>
      <w:numFmt w:val="bullet"/>
      <w:lvlText w:val=""/>
      <w:lvlJc w:val="left"/>
      <w:pPr>
        <w:ind w:left="5040" w:hanging="360"/>
      </w:pPr>
      <w:rPr>
        <w:rFonts w:hint="default" w:ascii="Symbol" w:hAnsi="Symbol"/>
      </w:rPr>
    </w:lvl>
    <w:lvl w:ilvl="7" w:tplc="BFB8A838">
      <w:start w:val="1"/>
      <w:numFmt w:val="bullet"/>
      <w:lvlText w:val="o"/>
      <w:lvlJc w:val="left"/>
      <w:pPr>
        <w:ind w:left="5760" w:hanging="360"/>
      </w:pPr>
      <w:rPr>
        <w:rFonts w:hint="default" w:ascii="Courier New" w:hAnsi="Courier New"/>
      </w:rPr>
    </w:lvl>
    <w:lvl w:ilvl="8" w:tplc="F5E284B2">
      <w:start w:val="1"/>
      <w:numFmt w:val="bullet"/>
      <w:lvlText w:val=""/>
      <w:lvlJc w:val="left"/>
      <w:pPr>
        <w:ind w:left="6480" w:hanging="360"/>
      </w:pPr>
      <w:rPr>
        <w:rFonts w:hint="default" w:ascii="Wingdings" w:hAnsi="Wingdings"/>
      </w:rPr>
    </w:lvl>
  </w:abstractNum>
  <w:abstractNum w:abstractNumId="1" w15:restartNumberingAfterBreak="0">
    <w:nsid w:val="10405291"/>
    <w:multiLevelType w:val="hybridMultilevel"/>
    <w:tmpl w:val="71E867E6"/>
    <w:lvl w:ilvl="0" w:tplc="47D047F6">
      <w:start w:val="1"/>
      <w:numFmt w:val="decimal"/>
      <w:lvlText w:val="%1."/>
      <w:lvlJc w:val="left"/>
      <w:pPr>
        <w:ind w:left="720" w:hanging="360"/>
      </w:pPr>
    </w:lvl>
    <w:lvl w:ilvl="1" w:tplc="3F98F75A">
      <w:start w:val="1"/>
      <w:numFmt w:val="lowerLetter"/>
      <w:lvlText w:val="%2."/>
      <w:lvlJc w:val="left"/>
      <w:pPr>
        <w:ind w:left="1440" w:hanging="360"/>
      </w:pPr>
    </w:lvl>
    <w:lvl w:ilvl="2" w:tplc="EC0E9462">
      <w:start w:val="1"/>
      <w:numFmt w:val="lowerRoman"/>
      <w:lvlText w:val="%3."/>
      <w:lvlJc w:val="right"/>
      <w:pPr>
        <w:ind w:left="2160" w:hanging="180"/>
      </w:pPr>
    </w:lvl>
    <w:lvl w:ilvl="3" w:tplc="D70ED4C0">
      <w:start w:val="1"/>
      <w:numFmt w:val="decimal"/>
      <w:lvlText w:val="%4."/>
      <w:lvlJc w:val="left"/>
      <w:pPr>
        <w:ind w:left="2880" w:hanging="360"/>
      </w:pPr>
    </w:lvl>
    <w:lvl w:ilvl="4" w:tplc="64906334">
      <w:start w:val="1"/>
      <w:numFmt w:val="lowerLetter"/>
      <w:lvlText w:val="%5."/>
      <w:lvlJc w:val="left"/>
      <w:pPr>
        <w:ind w:left="3600" w:hanging="360"/>
      </w:pPr>
    </w:lvl>
    <w:lvl w:ilvl="5" w:tplc="58A2A8BC">
      <w:start w:val="1"/>
      <w:numFmt w:val="lowerRoman"/>
      <w:lvlText w:val="%6."/>
      <w:lvlJc w:val="right"/>
      <w:pPr>
        <w:ind w:left="4320" w:hanging="180"/>
      </w:pPr>
    </w:lvl>
    <w:lvl w:ilvl="6" w:tplc="E7E4AD30">
      <w:start w:val="1"/>
      <w:numFmt w:val="decimal"/>
      <w:lvlText w:val="%7."/>
      <w:lvlJc w:val="left"/>
      <w:pPr>
        <w:ind w:left="5040" w:hanging="360"/>
      </w:pPr>
    </w:lvl>
    <w:lvl w:ilvl="7" w:tplc="A15EFAB0">
      <w:start w:val="1"/>
      <w:numFmt w:val="lowerLetter"/>
      <w:lvlText w:val="%8."/>
      <w:lvlJc w:val="left"/>
      <w:pPr>
        <w:ind w:left="5760" w:hanging="360"/>
      </w:pPr>
    </w:lvl>
    <w:lvl w:ilvl="8" w:tplc="DC3C94EE">
      <w:start w:val="1"/>
      <w:numFmt w:val="lowerRoman"/>
      <w:lvlText w:val="%9."/>
      <w:lvlJc w:val="right"/>
      <w:pPr>
        <w:ind w:left="6480" w:hanging="180"/>
      </w:pPr>
    </w:lvl>
  </w:abstractNum>
  <w:abstractNum w:abstractNumId="2" w15:restartNumberingAfterBreak="0">
    <w:nsid w:val="42B26FFD"/>
    <w:multiLevelType w:val="hybridMultilevel"/>
    <w:tmpl w:val="2BA81A3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FD66375"/>
    <w:multiLevelType w:val="hybridMultilevel"/>
    <w:tmpl w:val="038C5564"/>
    <w:lvl w:ilvl="0" w:tplc="43628384">
      <w:start w:val="1"/>
      <w:numFmt w:val="bullet"/>
      <w:lvlText w:val=""/>
      <w:lvlJc w:val="left"/>
      <w:pPr>
        <w:ind w:left="720" w:hanging="360"/>
      </w:pPr>
      <w:rPr>
        <w:rFonts w:hint="default" w:ascii="Symbol" w:hAnsi="Symbol"/>
      </w:rPr>
    </w:lvl>
    <w:lvl w:ilvl="1" w:tplc="0454623A">
      <w:start w:val="1"/>
      <w:numFmt w:val="bullet"/>
      <w:lvlText w:val="o"/>
      <w:lvlJc w:val="left"/>
      <w:pPr>
        <w:ind w:left="1440" w:hanging="360"/>
      </w:pPr>
      <w:rPr>
        <w:rFonts w:hint="default" w:ascii="Courier New" w:hAnsi="Courier New"/>
      </w:rPr>
    </w:lvl>
    <w:lvl w:ilvl="2" w:tplc="C4B618AE">
      <w:start w:val="1"/>
      <w:numFmt w:val="bullet"/>
      <w:lvlText w:val=""/>
      <w:lvlJc w:val="left"/>
      <w:pPr>
        <w:ind w:left="2160" w:hanging="360"/>
      </w:pPr>
      <w:rPr>
        <w:rFonts w:hint="default" w:ascii="Wingdings" w:hAnsi="Wingdings"/>
      </w:rPr>
    </w:lvl>
    <w:lvl w:ilvl="3" w:tplc="145C7F0C">
      <w:start w:val="1"/>
      <w:numFmt w:val="bullet"/>
      <w:lvlText w:val=""/>
      <w:lvlJc w:val="left"/>
      <w:pPr>
        <w:ind w:left="2880" w:hanging="360"/>
      </w:pPr>
      <w:rPr>
        <w:rFonts w:hint="default" w:ascii="Symbol" w:hAnsi="Symbol"/>
      </w:rPr>
    </w:lvl>
    <w:lvl w:ilvl="4" w:tplc="88FA4616">
      <w:start w:val="1"/>
      <w:numFmt w:val="bullet"/>
      <w:lvlText w:val="o"/>
      <w:lvlJc w:val="left"/>
      <w:pPr>
        <w:ind w:left="3600" w:hanging="360"/>
      </w:pPr>
      <w:rPr>
        <w:rFonts w:hint="default" w:ascii="Courier New" w:hAnsi="Courier New"/>
      </w:rPr>
    </w:lvl>
    <w:lvl w:ilvl="5" w:tplc="18A49F60">
      <w:start w:val="1"/>
      <w:numFmt w:val="bullet"/>
      <w:lvlText w:val=""/>
      <w:lvlJc w:val="left"/>
      <w:pPr>
        <w:ind w:left="4320" w:hanging="360"/>
      </w:pPr>
      <w:rPr>
        <w:rFonts w:hint="default" w:ascii="Wingdings" w:hAnsi="Wingdings"/>
      </w:rPr>
    </w:lvl>
    <w:lvl w:ilvl="6" w:tplc="D1461A94">
      <w:start w:val="1"/>
      <w:numFmt w:val="bullet"/>
      <w:lvlText w:val=""/>
      <w:lvlJc w:val="left"/>
      <w:pPr>
        <w:ind w:left="5040" w:hanging="360"/>
      </w:pPr>
      <w:rPr>
        <w:rFonts w:hint="default" w:ascii="Symbol" w:hAnsi="Symbol"/>
      </w:rPr>
    </w:lvl>
    <w:lvl w:ilvl="7" w:tplc="2466A436">
      <w:start w:val="1"/>
      <w:numFmt w:val="bullet"/>
      <w:lvlText w:val="o"/>
      <w:lvlJc w:val="left"/>
      <w:pPr>
        <w:ind w:left="5760" w:hanging="360"/>
      </w:pPr>
      <w:rPr>
        <w:rFonts w:hint="default" w:ascii="Courier New" w:hAnsi="Courier New"/>
      </w:rPr>
    </w:lvl>
    <w:lvl w:ilvl="8" w:tplc="56A68EAE">
      <w:start w:val="1"/>
      <w:numFmt w:val="bullet"/>
      <w:lvlText w:val=""/>
      <w:lvlJc w:val="left"/>
      <w:pPr>
        <w:ind w:left="6480" w:hanging="360"/>
      </w:pPr>
      <w:rPr>
        <w:rFonts w:hint="default" w:ascii="Wingdings" w:hAnsi="Wingdings"/>
      </w:rPr>
    </w:lvl>
  </w:abstractNum>
  <w:abstractNum w:abstractNumId="4" w15:restartNumberingAfterBreak="0">
    <w:nsid w:val="67535878"/>
    <w:multiLevelType w:val="hybridMultilevel"/>
    <w:tmpl w:val="F086F34E"/>
    <w:lvl w:ilvl="0" w:tplc="A440C20E">
      <w:start w:val="1"/>
      <w:numFmt w:val="decimal"/>
      <w:lvlText w:val="%1."/>
      <w:lvlJc w:val="left"/>
      <w:pPr>
        <w:ind w:left="720" w:hanging="360"/>
      </w:pPr>
    </w:lvl>
    <w:lvl w:ilvl="1" w:tplc="29283340">
      <w:start w:val="1"/>
      <w:numFmt w:val="lowerLetter"/>
      <w:lvlText w:val="%2."/>
      <w:lvlJc w:val="left"/>
      <w:pPr>
        <w:ind w:left="1440" w:hanging="360"/>
      </w:pPr>
    </w:lvl>
    <w:lvl w:ilvl="2" w:tplc="9094EB0C">
      <w:start w:val="1"/>
      <w:numFmt w:val="lowerRoman"/>
      <w:lvlText w:val="%3."/>
      <w:lvlJc w:val="right"/>
      <w:pPr>
        <w:ind w:left="2160" w:hanging="180"/>
      </w:pPr>
    </w:lvl>
    <w:lvl w:ilvl="3" w:tplc="C5143312">
      <w:start w:val="1"/>
      <w:numFmt w:val="decimal"/>
      <w:lvlText w:val="%4."/>
      <w:lvlJc w:val="left"/>
      <w:pPr>
        <w:ind w:left="2880" w:hanging="360"/>
      </w:pPr>
    </w:lvl>
    <w:lvl w:ilvl="4" w:tplc="8C808A9C">
      <w:start w:val="1"/>
      <w:numFmt w:val="lowerLetter"/>
      <w:lvlText w:val="%5."/>
      <w:lvlJc w:val="left"/>
      <w:pPr>
        <w:ind w:left="3600" w:hanging="360"/>
      </w:pPr>
    </w:lvl>
    <w:lvl w:ilvl="5" w:tplc="1862B932">
      <w:start w:val="1"/>
      <w:numFmt w:val="lowerRoman"/>
      <w:lvlText w:val="%6."/>
      <w:lvlJc w:val="right"/>
      <w:pPr>
        <w:ind w:left="4320" w:hanging="180"/>
      </w:pPr>
    </w:lvl>
    <w:lvl w:ilvl="6" w:tplc="409E6642">
      <w:start w:val="1"/>
      <w:numFmt w:val="decimal"/>
      <w:lvlText w:val="%7."/>
      <w:lvlJc w:val="left"/>
      <w:pPr>
        <w:ind w:left="5040" w:hanging="360"/>
      </w:pPr>
    </w:lvl>
    <w:lvl w:ilvl="7" w:tplc="92207314">
      <w:start w:val="1"/>
      <w:numFmt w:val="lowerLetter"/>
      <w:lvlText w:val="%8."/>
      <w:lvlJc w:val="left"/>
      <w:pPr>
        <w:ind w:left="5760" w:hanging="360"/>
      </w:pPr>
    </w:lvl>
    <w:lvl w:ilvl="8" w:tplc="4944472A">
      <w:start w:val="1"/>
      <w:numFmt w:val="lowerRoman"/>
      <w:lvlText w:val="%9."/>
      <w:lvlJc w:val="right"/>
      <w:pPr>
        <w:ind w:left="6480" w:hanging="180"/>
      </w:pPr>
    </w:lvl>
  </w:abstractNum>
  <w:abstractNum w:abstractNumId="5" w15:restartNumberingAfterBreak="0">
    <w:nsid w:val="6D6DF3EC"/>
    <w:multiLevelType w:val="hybridMultilevel"/>
    <w:tmpl w:val="969A0756"/>
    <w:lvl w:ilvl="0" w:tplc="D238479E">
      <w:start w:val="1"/>
      <w:numFmt w:val="decimal"/>
      <w:lvlText w:val="%1."/>
      <w:lvlJc w:val="left"/>
      <w:pPr>
        <w:ind w:left="720" w:hanging="360"/>
      </w:pPr>
    </w:lvl>
    <w:lvl w:ilvl="1" w:tplc="F8522B00">
      <w:start w:val="1"/>
      <w:numFmt w:val="lowerLetter"/>
      <w:lvlText w:val="%2."/>
      <w:lvlJc w:val="left"/>
      <w:pPr>
        <w:ind w:left="1440" w:hanging="360"/>
      </w:pPr>
    </w:lvl>
    <w:lvl w:ilvl="2" w:tplc="0E8C6034">
      <w:start w:val="1"/>
      <w:numFmt w:val="lowerRoman"/>
      <w:lvlText w:val="%3."/>
      <w:lvlJc w:val="right"/>
      <w:pPr>
        <w:ind w:left="2160" w:hanging="180"/>
      </w:pPr>
    </w:lvl>
    <w:lvl w:ilvl="3" w:tplc="1E7A70FE">
      <w:start w:val="1"/>
      <w:numFmt w:val="decimal"/>
      <w:lvlText w:val="%4."/>
      <w:lvlJc w:val="left"/>
      <w:pPr>
        <w:ind w:left="2880" w:hanging="360"/>
      </w:pPr>
    </w:lvl>
    <w:lvl w:ilvl="4" w:tplc="1C7E90E2">
      <w:start w:val="1"/>
      <w:numFmt w:val="lowerLetter"/>
      <w:lvlText w:val="%5."/>
      <w:lvlJc w:val="left"/>
      <w:pPr>
        <w:ind w:left="3600" w:hanging="360"/>
      </w:pPr>
    </w:lvl>
    <w:lvl w:ilvl="5" w:tplc="C40A58AC">
      <w:start w:val="1"/>
      <w:numFmt w:val="lowerRoman"/>
      <w:lvlText w:val="%6."/>
      <w:lvlJc w:val="right"/>
      <w:pPr>
        <w:ind w:left="4320" w:hanging="180"/>
      </w:pPr>
    </w:lvl>
    <w:lvl w:ilvl="6" w:tplc="214A64BC">
      <w:start w:val="1"/>
      <w:numFmt w:val="decimal"/>
      <w:lvlText w:val="%7."/>
      <w:lvlJc w:val="left"/>
      <w:pPr>
        <w:ind w:left="5040" w:hanging="360"/>
      </w:pPr>
    </w:lvl>
    <w:lvl w:ilvl="7" w:tplc="F8D00E2C">
      <w:start w:val="1"/>
      <w:numFmt w:val="lowerLetter"/>
      <w:lvlText w:val="%8."/>
      <w:lvlJc w:val="left"/>
      <w:pPr>
        <w:ind w:left="5760" w:hanging="360"/>
      </w:pPr>
    </w:lvl>
    <w:lvl w:ilvl="8" w:tplc="FDD81432">
      <w:start w:val="1"/>
      <w:numFmt w:val="lowerRoman"/>
      <w:lvlText w:val="%9."/>
      <w:lvlJc w:val="right"/>
      <w:pPr>
        <w:ind w:left="6480" w:hanging="180"/>
      </w:pPr>
    </w:lvl>
  </w:abstractNum>
  <w:abstractNum w:abstractNumId="6" w15:restartNumberingAfterBreak="0">
    <w:nsid w:val="6EDC415B"/>
    <w:multiLevelType w:val="hybridMultilevel"/>
    <w:tmpl w:val="24DEAA2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7B739CBC"/>
    <w:multiLevelType w:val="hybridMultilevel"/>
    <w:tmpl w:val="83AE2898"/>
    <w:lvl w:ilvl="0" w:tplc="BD0E5446">
      <w:start w:val="1"/>
      <w:numFmt w:val="bullet"/>
      <w:lvlText w:val="-"/>
      <w:lvlJc w:val="left"/>
      <w:pPr>
        <w:ind w:left="720" w:hanging="360"/>
      </w:pPr>
      <w:rPr>
        <w:rFonts w:hint="default" w:ascii="Calibri" w:hAnsi="Calibri"/>
      </w:rPr>
    </w:lvl>
    <w:lvl w:ilvl="1" w:tplc="6A9AFE74">
      <w:start w:val="1"/>
      <w:numFmt w:val="bullet"/>
      <w:lvlText w:val="o"/>
      <w:lvlJc w:val="left"/>
      <w:pPr>
        <w:ind w:left="1440" w:hanging="360"/>
      </w:pPr>
      <w:rPr>
        <w:rFonts w:hint="default" w:ascii="Courier New" w:hAnsi="Courier New"/>
      </w:rPr>
    </w:lvl>
    <w:lvl w:ilvl="2" w:tplc="6638DCC6">
      <w:start w:val="1"/>
      <w:numFmt w:val="bullet"/>
      <w:lvlText w:val=""/>
      <w:lvlJc w:val="left"/>
      <w:pPr>
        <w:ind w:left="2160" w:hanging="360"/>
      </w:pPr>
      <w:rPr>
        <w:rFonts w:hint="default" w:ascii="Wingdings" w:hAnsi="Wingdings"/>
      </w:rPr>
    </w:lvl>
    <w:lvl w:ilvl="3" w:tplc="36885F5A">
      <w:start w:val="1"/>
      <w:numFmt w:val="bullet"/>
      <w:lvlText w:val=""/>
      <w:lvlJc w:val="left"/>
      <w:pPr>
        <w:ind w:left="2880" w:hanging="360"/>
      </w:pPr>
      <w:rPr>
        <w:rFonts w:hint="default" w:ascii="Symbol" w:hAnsi="Symbol"/>
      </w:rPr>
    </w:lvl>
    <w:lvl w:ilvl="4" w:tplc="533CA91E">
      <w:start w:val="1"/>
      <w:numFmt w:val="bullet"/>
      <w:lvlText w:val="o"/>
      <w:lvlJc w:val="left"/>
      <w:pPr>
        <w:ind w:left="3600" w:hanging="360"/>
      </w:pPr>
      <w:rPr>
        <w:rFonts w:hint="default" w:ascii="Courier New" w:hAnsi="Courier New"/>
      </w:rPr>
    </w:lvl>
    <w:lvl w:ilvl="5" w:tplc="878A2782">
      <w:start w:val="1"/>
      <w:numFmt w:val="bullet"/>
      <w:lvlText w:val=""/>
      <w:lvlJc w:val="left"/>
      <w:pPr>
        <w:ind w:left="4320" w:hanging="360"/>
      </w:pPr>
      <w:rPr>
        <w:rFonts w:hint="default" w:ascii="Wingdings" w:hAnsi="Wingdings"/>
      </w:rPr>
    </w:lvl>
    <w:lvl w:ilvl="6" w:tplc="2C3C5408">
      <w:start w:val="1"/>
      <w:numFmt w:val="bullet"/>
      <w:lvlText w:val=""/>
      <w:lvlJc w:val="left"/>
      <w:pPr>
        <w:ind w:left="5040" w:hanging="360"/>
      </w:pPr>
      <w:rPr>
        <w:rFonts w:hint="default" w:ascii="Symbol" w:hAnsi="Symbol"/>
      </w:rPr>
    </w:lvl>
    <w:lvl w:ilvl="7" w:tplc="357EA5E2">
      <w:start w:val="1"/>
      <w:numFmt w:val="bullet"/>
      <w:lvlText w:val="o"/>
      <w:lvlJc w:val="left"/>
      <w:pPr>
        <w:ind w:left="5760" w:hanging="360"/>
      </w:pPr>
      <w:rPr>
        <w:rFonts w:hint="default" w:ascii="Courier New" w:hAnsi="Courier New"/>
      </w:rPr>
    </w:lvl>
    <w:lvl w:ilvl="8" w:tplc="760A021A">
      <w:start w:val="1"/>
      <w:numFmt w:val="bullet"/>
      <w:lvlText w:val=""/>
      <w:lvlJc w:val="left"/>
      <w:pPr>
        <w:ind w:left="6480" w:hanging="360"/>
      </w:pPr>
      <w:rPr>
        <w:rFonts w:hint="default" w:ascii="Wingdings" w:hAnsi="Wingdings"/>
      </w:rPr>
    </w:lvl>
  </w:abstractNum>
  <w:num w:numId="1" w16cid:durableId="975913815">
    <w:abstractNumId w:val="3"/>
  </w:num>
  <w:num w:numId="2" w16cid:durableId="410348530">
    <w:abstractNumId w:val="7"/>
  </w:num>
  <w:num w:numId="3" w16cid:durableId="2128817373">
    <w:abstractNumId w:val="5"/>
  </w:num>
  <w:num w:numId="4" w16cid:durableId="1392272840">
    <w:abstractNumId w:val="4"/>
  </w:num>
  <w:num w:numId="5" w16cid:durableId="400831831">
    <w:abstractNumId w:val="1"/>
  </w:num>
  <w:num w:numId="6" w16cid:durableId="528881894">
    <w:abstractNumId w:val="0"/>
  </w:num>
  <w:num w:numId="7" w16cid:durableId="839928414">
    <w:abstractNumId w:val="6"/>
  </w:num>
  <w:num w:numId="8" w16cid:durableId="117553173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53F9BC"/>
    <w:rsid w:val="0005544F"/>
    <w:rsid w:val="000B7B43"/>
    <w:rsid w:val="001065BA"/>
    <w:rsid w:val="00111DD3"/>
    <w:rsid w:val="00121293"/>
    <w:rsid w:val="00177EA3"/>
    <w:rsid w:val="001A4608"/>
    <w:rsid w:val="001C3988"/>
    <w:rsid w:val="002578D6"/>
    <w:rsid w:val="002B65A0"/>
    <w:rsid w:val="00354DE5"/>
    <w:rsid w:val="00372FE6"/>
    <w:rsid w:val="003C578C"/>
    <w:rsid w:val="003D2893"/>
    <w:rsid w:val="003F4840"/>
    <w:rsid w:val="004B5E94"/>
    <w:rsid w:val="0050199E"/>
    <w:rsid w:val="00592B67"/>
    <w:rsid w:val="005B557D"/>
    <w:rsid w:val="005F69B4"/>
    <w:rsid w:val="006D05C2"/>
    <w:rsid w:val="007567E1"/>
    <w:rsid w:val="00783CCD"/>
    <w:rsid w:val="007F1E75"/>
    <w:rsid w:val="00807A15"/>
    <w:rsid w:val="0083131D"/>
    <w:rsid w:val="0087592E"/>
    <w:rsid w:val="0091326F"/>
    <w:rsid w:val="009171A8"/>
    <w:rsid w:val="0092549B"/>
    <w:rsid w:val="009950F9"/>
    <w:rsid w:val="00A205C6"/>
    <w:rsid w:val="00A40DC2"/>
    <w:rsid w:val="00AC10B5"/>
    <w:rsid w:val="00C83FA8"/>
    <w:rsid w:val="00CC350D"/>
    <w:rsid w:val="00D463BE"/>
    <w:rsid w:val="00D65AF8"/>
    <w:rsid w:val="00E57B1F"/>
    <w:rsid w:val="00E7648A"/>
    <w:rsid w:val="00E96DC5"/>
    <w:rsid w:val="00F42AD1"/>
    <w:rsid w:val="00F44ED8"/>
    <w:rsid w:val="00FC38E8"/>
    <w:rsid w:val="00FC4D10"/>
    <w:rsid w:val="00FE2F5E"/>
    <w:rsid w:val="00FE3B1D"/>
    <w:rsid w:val="03986A8B"/>
    <w:rsid w:val="05AE8C35"/>
    <w:rsid w:val="0620C7E1"/>
    <w:rsid w:val="067FB927"/>
    <w:rsid w:val="0761DE85"/>
    <w:rsid w:val="086453CA"/>
    <w:rsid w:val="08B63F62"/>
    <w:rsid w:val="0AF43904"/>
    <w:rsid w:val="0C3EFFB7"/>
    <w:rsid w:val="0CB633E7"/>
    <w:rsid w:val="0D46762F"/>
    <w:rsid w:val="0DDAD018"/>
    <w:rsid w:val="0F2D6E6C"/>
    <w:rsid w:val="10030DF0"/>
    <w:rsid w:val="116B680E"/>
    <w:rsid w:val="1400DF8F"/>
    <w:rsid w:val="1648E524"/>
    <w:rsid w:val="17899FE4"/>
    <w:rsid w:val="19257045"/>
    <w:rsid w:val="1AC140A6"/>
    <w:rsid w:val="1C0BF174"/>
    <w:rsid w:val="1C5D1107"/>
    <w:rsid w:val="1EDDB7C7"/>
    <w:rsid w:val="20462CDB"/>
    <w:rsid w:val="235263B2"/>
    <w:rsid w:val="25A1AE99"/>
    <w:rsid w:val="25A251B2"/>
    <w:rsid w:val="2748BFEE"/>
    <w:rsid w:val="279FC3AE"/>
    <w:rsid w:val="2C7334D1"/>
    <w:rsid w:val="2D2C9D69"/>
    <w:rsid w:val="2D9ED915"/>
    <w:rsid w:val="2E0F0532"/>
    <w:rsid w:val="2E34EC10"/>
    <w:rsid w:val="30643E2B"/>
    <w:rsid w:val="30E085CA"/>
    <w:rsid w:val="3268EF39"/>
    <w:rsid w:val="32713AD2"/>
    <w:rsid w:val="35B7BCAD"/>
    <w:rsid w:val="3707437E"/>
    <w:rsid w:val="3745BB5B"/>
    <w:rsid w:val="3772F23F"/>
    <w:rsid w:val="377516BD"/>
    <w:rsid w:val="387EB2A3"/>
    <w:rsid w:val="3907B63E"/>
    <w:rsid w:val="3933256E"/>
    <w:rsid w:val="394B7875"/>
    <w:rsid w:val="39DB32DC"/>
    <w:rsid w:val="3A3EE440"/>
    <w:rsid w:val="3B7B2B03"/>
    <w:rsid w:val="3C3F5700"/>
    <w:rsid w:val="3E957BA2"/>
    <w:rsid w:val="402A7D2A"/>
    <w:rsid w:val="421E3BF7"/>
    <w:rsid w:val="42376454"/>
    <w:rsid w:val="43EFA705"/>
    <w:rsid w:val="46C2E4F1"/>
    <w:rsid w:val="488D7D7B"/>
    <w:rsid w:val="4A100964"/>
    <w:rsid w:val="4C0358E0"/>
    <w:rsid w:val="4EFCBEFF"/>
    <w:rsid w:val="4F997E32"/>
    <w:rsid w:val="5067B622"/>
    <w:rsid w:val="519EE424"/>
    <w:rsid w:val="5250D211"/>
    <w:rsid w:val="53CE86BC"/>
    <w:rsid w:val="551CEA49"/>
    <w:rsid w:val="5A53C18D"/>
    <w:rsid w:val="5D27FC2E"/>
    <w:rsid w:val="5D886D92"/>
    <w:rsid w:val="5EE9FC24"/>
    <w:rsid w:val="5FBD73AF"/>
    <w:rsid w:val="5FFA0D64"/>
    <w:rsid w:val="60C00E54"/>
    <w:rsid w:val="63973DB2"/>
    <w:rsid w:val="6556AA02"/>
    <w:rsid w:val="67C7B606"/>
    <w:rsid w:val="684E9ED7"/>
    <w:rsid w:val="694B2D98"/>
    <w:rsid w:val="6ADE1300"/>
    <w:rsid w:val="6C0B5A63"/>
    <w:rsid w:val="6DCCC1EE"/>
    <w:rsid w:val="6E66B2C6"/>
    <w:rsid w:val="70AE320F"/>
    <w:rsid w:val="71021F98"/>
    <w:rsid w:val="71563F7D"/>
    <w:rsid w:val="71A75F10"/>
    <w:rsid w:val="748DE03F"/>
    <w:rsid w:val="77A67477"/>
    <w:rsid w:val="77BF9CD4"/>
    <w:rsid w:val="7816A094"/>
    <w:rsid w:val="78E93189"/>
    <w:rsid w:val="7C53F9BC"/>
    <w:rsid w:val="7E15B5FB"/>
    <w:rsid w:val="7ED57E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F9BC"/>
  <w15:chartTrackingRefBased/>
  <w15:docId w15:val="{FE0464EB-2BF9-4EEF-A966-B69CA6BD08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character" w:styleId="normaltextrun" w:customStyle="1">
    <w:name w:val="normaltextrun"/>
    <w:basedOn w:val="DefaultParagraphFont"/>
    <w:rsid w:val="002578D6"/>
  </w:style>
  <w:style w:type="character" w:styleId="eop" w:customStyle="1">
    <w:name w:val="eop"/>
    <w:basedOn w:val="DefaultParagraphFont"/>
    <w:rsid w:val="002578D6"/>
  </w:style>
  <w:style w:type="paragraph" w:styleId="paragraph" w:customStyle="1">
    <w:name w:val="paragraph"/>
    <w:basedOn w:val="Normal"/>
    <w:rsid w:val="002578D6"/>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scxw127314356" w:customStyle="1">
    <w:name w:val="scxw127314356"/>
    <w:basedOn w:val="DefaultParagraphFont"/>
    <w:rsid w:val="002578D6"/>
  </w:style>
  <w:style w:type="paragraph" w:styleId="Revision">
    <w:name w:val="Revision"/>
    <w:hidden/>
    <w:uiPriority w:val="99"/>
    <w:semiHidden/>
    <w:rsid w:val="003D2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9358">
      <w:bodyDiv w:val="1"/>
      <w:marLeft w:val="0"/>
      <w:marRight w:val="0"/>
      <w:marTop w:val="0"/>
      <w:marBottom w:val="0"/>
      <w:divBdr>
        <w:top w:val="none" w:sz="0" w:space="0" w:color="auto"/>
        <w:left w:val="none" w:sz="0" w:space="0" w:color="auto"/>
        <w:bottom w:val="none" w:sz="0" w:space="0" w:color="auto"/>
        <w:right w:val="none" w:sz="0" w:space="0" w:color="auto"/>
      </w:divBdr>
    </w:div>
    <w:div w:id="1026518312">
      <w:bodyDiv w:val="1"/>
      <w:marLeft w:val="0"/>
      <w:marRight w:val="0"/>
      <w:marTop w:val="0"/>
      <w:marBottom w:val="0"/>
      <w:divBdr>
        <w:top w:val="none" w:sz="0" w:space="0" w:color="auto"/>
        <w:left w:val="none" w:sz="0" w:space="0" w:color="auto"/>
        <w:bottom w:val="none" w:sz="0" w:space="0" w:color="auto"/>
        <w:right w:val="none" w:sz="0" w:space="0" w:color="auto"/>
      </w:divBdr>
      <w:divsChild>
        <w:div w:id="23024884">
          <w:marLeft w:val="0"/>
          <w:marRight w:val="0"/>
          <w:marTop w:val="0"/>
          <w:marBottom w:val="0"/>
          <w:divBdr>
            <w:top w:val="none" w:sz="0" w:space="0" w:color="auto"/>
            <w:left w:val="none" w:sz="0" w:space="0" w:color="auto"/>
            <w:bottom w:val="none" w:sz="0" w:space="0" w:color="auto"/>
            <w:right w:val="none" w:sz="0" w:space="0" w:color="auto"/>
          </w:divBdr>
          <w:divsChild>
            <w:div w:id="1984430650">
              <w:marLeft w:val="0"/>
              <w:marRight w:val="0"/>
              <w:marTop w:val="0"/>
              <w:marBottom w:val="0"/>
              <w:divBdr>
                <w:top w:val="none" w:sz="0" w:space="0" w:color="auto"/>
                <w:left w:val="none" w:sz="0" w:space="0" w:color="auto"/>
                <w:bottom w:val="none" w:sz="0" w:space="0" w:color="auto"/>
                <w:right w:val="none" w:sz="0" w:space="0" w:color="auto"/>
              </w:divBdr>
            </w:div>
          </w:divsChild>
        </w:div>
        <w:div w:id="23217669">
          <w:marLeft w:val="0"/>
          <w:marRight w:val="0"/>
          <w:marTop w:val="0"/>
          <w:marBottom w:val="0"/>
          <w:divBdr>
            <w:top w:val="none" w:sz="0" w:space="0" w:color="auto"/>
            <w:left w:val="none" w:sz="0" w:space="0" w:color="auto"/>
            <w:bottom w:val="none" w:sz="0" w:space="0" w:color="auto"/>
            <w:right w:val="none" w:sz="0" w:space="0" w:color="auto"/>
          </w:divBdr>
          <w:divsChild>
            <w:div w:id="1514605989">
              <w:marLeft w:val="0"/>
              <w:marRight w:val="0"/>
              <w:marTop w:val="0"/>
              <w:marBottom w:val="0"/>
              <w:divBdr>
                <w:top w:val="none" w:sz="0" w:space="0" w:color="auto"/>
                <w:left w:val="none" w:sz="0" w:space="0" w:color="auto"/>
                <w:bottom w:val="none" w:sz="0" w:space="0" w:color="auto"/>
                <w:right w:val="none" w:sz="0" w:space="0" w:color="auto"/>
              </w:divBdr>
            </w:div>
          </w:divsChild>
        </w:div>
        <w:div w:id="46489096">
          <w:marLeft w:val="0"/>
          <w:marRight w:val="0"/>
          <w:marTop w:val="0"/>
          <w:marBottom w:val="0"/>
          <w:divBdr>
            <w:top w:val="none" w:sz="0" w:space="0" w:color="auto"/>
            <w:left w:val="none" w:sz="0" w:space="0" w:color="auto"/>
            <w:bottom w:val="none" w:sz="0" w:space="0" w:color="auto"/>
            <w:right w:val="none" w:sz="0" w:space="0" w:color="auto"/>
          </w:divBdr>
          <w:divsChild>
            <w:div w:id="1468357572">
              <w:marLeft w:val="0"/>
              <w:marRight w:val="0"/>
              <w:marTop w:val="0"/>
              <w:marBottom w:val="0"/>
              <w:divBdr>
                <w:top w:val="none" w:sz="0" w:space="0" w:color="auto"/>
                <w:left w:val="none" w:sz="0" w:space="0" w:color="auto"/>
                <w:bottom w:val="none" w:sz="0" w:space="0" w:color="auto"/>
                <w:right w:val="none" w:sz="0" w:space="0" w:color="auto"/>
              </w:divBdr>
            </w:div>
          </w:divsChild>
        </w:div>
        <w:div w:id="49155419">
          <w:marLeft w:val="0"/>
          <w:marRight w:val="0"/>
          <w:marTop w:val="0"/>
          <w:marBottom w:val="0"/>
          <w:divBdr>
            <w:top w:val="none" w:sz="0" w:space="0" w:color="auto"/>
            <w:left w:val="none" w:sz="0" w:space="0" w:color="auto"/>
            <w:bottom w:val="none" w:sz="0" w:space="0" w:color="auto"/>
            <w:right w:val="none" w:sz="0" w:space="0" w:color="auto"/>
          </w:divBdr>
          <w:divsChild>
            <w:div w:id="372466865">
              <w:marLeft w:val="0"/>
              <w:marRight w:val="0"/>
              <w:marTop w:val="0"/>
              <w:marBottom w:val="0"/>
              <w:divBdr>
                <w:top w:val="none" w:sz="0" w:space="0" w:color="auto"/>
                <w:left w:val="none" w:sz="0" w:space="0" w:color="auto"/>
                <w:bottom w:val="none" w:sz="0" w:space="0" w:color="auto"/>
                <w:right w:val="none" w:sz="0" w:space="0" w:color="auto"/>
              </w:divBdr>
            </w:div>
          </w:divsChild>
        </w:div>
        <w:div w:id="51661229">
          <w:marLeft w:val="0"/>
          <w:marRight w:val="0"/>
          <w:marTop w:val="0"/>
          <w:marBottom w:val="0"/>
          <w:divBdr>
            <w:top w:val="none" w:sz="0" w:space="0" w:color="auto"/>
            <w:left w:val="none" w:sz="0" w:space="0" w:color="auto"/>
            <w:bottom w:val="none" w:sz="0" w:space="0" w:color="auto"/>
            <w:right w:val="none" w:sz="0" w:space="0" w:color="auto"/>
          </w:divBdr>
          <w:divsChild>
            <w:div w:id="717582601">
              <w:marLeft w:val="0"/>
              <w:marRight w:val="0"/>
              <w:marTop w:val="0"/>
              <w:marBottom w:val="0"/>
              <w:divBdr>
                <w:top w:val="none" w:sz="0" w:space="0" w:color="auto"/>
                <w:left w:val="none" w:sz="0" w:space="0" w:color="auto"/>
                <w:bottom w:val="none" w:sz="0" w:space="0" w:color="auto"/>
                <w:right w:val="none" w:sz="0" w:space="0" w:color="auto"/>
              </w:divBdr>
            </w:div>
          </w:divsChild>
        </w:div>
        <w:div w:id="68504623">
          <w:marLeft w:val="0"/>
          <w:marRight w:val="0"/>
          <w:marTop w:val="0"/>
          <w:marBottom w:val="0"/>
          <w:divBdr>
            <w:top w:val="none" w:sz="0" w:space="0" w:color="auto"/>
            <w:left w:val="none" w:sz="0" w:space="0" w:color="auto"/>
            <w:bottom w:val="none" w:sz="0" w:space="0" w:color="auto"/>
            <w:right w:val="none" w:sz="0" w:space="0" w:color="auto"/>
          </w:divBdr>
          <w:divsChild>
            <w:div w:id="1872958882">
              <w:marLeft w:val="0"/>
              <w:marRight w:val="0"/>
              <w:marTop w:val="0"/>
              <w:marBottom w:val="0"/>
              <w:divBdr>
                <w:top w:val="none" w:sz="0" w:space="0" w:color="auto"/>
                <w:left w:val="none" w:sz="0" w:space="0" w:color="auto"/>
                <w:bottom w:val="none" w:sz="0" w:space="0" w:color="auto"/>
                <w:right w:val="none" w:sz="0" w:space="0" w:color="auto"/>
              </w:divBdr>
            </w:div>
          </w:divsChild>
        </w:div>
        <w:div w:id="70275675">
          <w:marLeft w:val="0"/>
          <w:marRight w:val="0"/>
          <w:marTop w:val="0"/>
          <w:marBottom w:val="0"/>
          <w:divBdr>
            <w:top w:val="none" w:sz="0" w:space="0" w:color="auto"/>
            <w:left w:val="none" w:sz="0" w:space="0" w:color="auto"/>
            <w:bottom w:val="none" w:sz="0" w:space="0" w:color="auto"/>
            <w:right w:val="none" w:sz="0" w:space="0" w:color="auto"/>
          </w:divBdr>
          <w:divsChild>
            <w:div w:id="1305507134">
              <w:marLeft w:val="0"/>
              <w:marRight w:val="0"/>
              <w:marTop w:val="0"/>
              <w:marBottom w:val="0"/>
              <w:divBdr>
                <w:top w:val="none" w:sz="0" w:space="0" w:color="auto"/>
                <w:left w:val="none" w:sz="0" w:space="0" w:color="auto"/>
                <w:bottom w:val="none" w:sz="0" w:space="0" w:color="auto"/>
                <w:right w:val="none" w:sz="0" w:space="0" w:color="auto"/>
              </w:divBdr>
            </w:div>
          </w:divsChild>
        </w:div>
        <w:div w:id="86386847">
          <w:marLeft w:val="0"/>
          <w:marRight w:val="0"/>
          <w:marTop w:val="0"/>
          <w:marBottom w:val="0"/>
          <w:divBdr>
            <w:top w:val="none" w:sz="0" w:space="0" w:color="auto"/>
            <w:left w:val="none" w:sz="0" w:space="0" w:color="auto"/>
            <w:bottom w:val="none" w:sz="0" w:space="0" w:color="auto"/>
            <w:right w:val="none" w:sz="0" w:space="0" w:color="auto"/>
          </w:divBdr>
          <w:divsChild>
            <w:div w:id="1044989940">
              <w:marLeft w:val="0"/>
              <w:marRight w:val="0"/>
              <w:marTop w:val="0"/>
              <w:marBottom w:val="0"/>
              <w:divBdr>
                <w:top w:val="none" w:sz="0" w:space="0" w:color="auto"/>
                <w:left w:val="none" w:sz="0" w:space="0" w:color="auto"/>
                <w:bottom w:val="none" w:sz="0" w:space="0" w:color="auto"/>
                <w:right w:val="none" w:sz="0" w:space="0" w:color="auto"/>
              </w:divBdr>
            </w:div>
          </w:divsChild>
        </w:div>
        <w:div w:id="93551901">
          <w:marLeft w:val="0"/>
          <w:marRight w:val="0"/>
          <w:marTop w:val="0"/>
          <w:marBottom w:val="0"/>
          <w:divBdr>
            <w:top w:val="none" w:sz="0" w:space="0" w:color="auto"/>
            <w:left w:val="none" w:sz="0" w:space="0" w:color="auto"/>
            <w:bottom w:val="none" w:sz="0" w:space="0" w:color="auto"/>
            <w:right w:val="none" w:sz="0" w:space="0" w:color="auto"/>
          </w:divBdr>
          <w:divsChild>
            <w:div w:id="1495955972">
              <w:marLeft w:val="0"/>
              <w:marRight w:val="0"/>
              <w:marTop w:val="0"/>
              <w:marBottom w:val="0"/>
              <w:divBdr>
                <w:top w:val="none" w:sz="0" w:space="0" w:color="auto"/>
                <w:left w:val="none" w:sz="0" w:space="0" w:color="auto"/>
                <w:bottom w:val="none" w:sz="0" w:space="0" w:color="auto"/>
                <w:right w:val="none" w:sz="0" w:space="0" w:color="auto"/>
              </w:divBdr>
            </w:div>
          </w:divsChild>
        </w:div>
        <w:div w:id="159781201">
          <w:marLeft w:val="0"/>
          <w:marRight w:val="0"/>
          <w:marTop w:val="0"/>
          <w:marBottom w:val="0"/>
          <w:divBdr>
            <w:top w:val="none" w:sz="0" w:space="0" w:color="auto"/>
            <w:left w:val="none" w:sz="0" w:space="0" w:color="auto"/>
            <w:bottom w:val="none" w:sz="0" w:space="0" w:color="auto"/>
            <w:right w:val="none" w:sz="0" w:space="0" w:color="auto"/>
          </w:divBdr>
          <w:divsChild>
            <w:div w:id="2087337401">
              <w:marLeft w:val="0"/>
              <w:marRight w:val="0"/>
              <w:marTop w:val="0"/>
              <w:marBottom w:val="0"/>
              <w:divBdr>
                <w:top w:val="none" w:sz="0" w:space="0" w:color="auto"/>
                <w:left w:val="none" w:sz="0" w:space="0" w:color="auto"/>
                <w:bottom w:val="none" w:sz="0" w:space="0" w:color="auto"/>
                <w:right w:val="none" w:sz="0" w:space="0" w:color="auto"/>
              </w:divBdr>
            </w:div>
          </w:divsChild>
        </w:div>
        <w:div w:id="204218694">
          <w:marLeft w:val="0"/>
          <w:marRight w:val="0"/>
          <w:marTop w:val="0"/>
          <w:marBottom w:val="0"/>
          <w:divBdr>
            <w:top w:val="none" w:sz="0" w:space="0" w:color="auto"/>
            <w:left w:val="none" w:sz="0" w:space="0" w:color="auto"/>
            <w:bottom w:val="none" w:sz="0" w:space="0" w:color="auto"/>
            <w:right w:val="none" w:sz="0" w:space="0" w:color="auto"/>
          </w:divBdr>
          <w:divsChild>
            <w:div w:id="1043602144">
              <w:marLeft w:val="0"/>
              <w:marRight w:val="0"/>
              <w:marTop w:val="0"/>
              <w:marBottom w:val="0"/>
              <w:divBdr>
                <w:top w:val="none" w:sz="0" w:space="0" w:color="auto"/>
                <w:left w:val="none" w:sz="0" w:space="0" w:color="auto"/>
                <w:bottom w:val="none" w:sz="0" w:space="0" w:color="auto"/>
                <w:right w:val="none" w:sz="0" w:space="0" w:color="auto"/>
              </w:divBdr>
            </w:div>
          </w:divsChild>
        </w:div>
        <w:div w:id="221714089">
          <w:marLeft w:val="0"/>
          <w:marRight w:val="0"/>
          <w:marTop w:val="0"/>
          <w:marBottom w:val="0"/>
          <w:divBdr>
            <w:top w:val="none" w:sz="0" w:space="0" w:color="auto"/>
            <w:left w:val="none" w:sz="0" w:space="0" w:color="auto"/>
            <w:bottom w:val="none" w:sz="0" w:space="0" w:color="auto"/>
            <w:right w:val="none" w:sz="0" w:space="0" w:color="auto"/>
          </w:divBdr>
          <w:divsChild>
            <w:div w:id="2083260150">
              <w:marLeft w:val="0"/>
              <w:marRight w:val="0"/>
              <w:marTop w:val="0"/>
              <w:marBottom w:val="0"/>
              <w:divBdr>
                <w:top w:val="none" w:sz="0" w:space="0" w:color="auto"/>
                <w:left w:val="none" w:sz="0" w:space="0" w:color="auto"/>
                <w:bottom w:val="none" w:sz="0" w:space="0" w:color="auto"/>
                <w:right w:val="none" w:sz="0" w:space="0" w:color="auto"/>
              </w:divBdr>
            </w:div>
          </w:divsChild>
        </w:div>
        <w:div w:id="247158695">
          <w:marLeft w:val="0"/>
          <w:marRight w:val="0"/>
          <w:marTop w:val="0"/>
          <w:marBottom w:val="0"/>
          <w:divBdr>
            <w:top w:val="none" w:sz="0" w:space="0" w:color="auto"/>
            <w:left w:val="none" w:sz="0" w:space="0" w:color="auto"/>
            <w:bottom w:val="none" w:sz="0" w:space="0" w:color="auto"/>
            <w:right w:val="none" w:sz="0" w:space="0" w:color="auto"/>
          </w:divBdr>
          <w:divsChild>
            <w:div w:id="599486389">
              <w:marLeft w:val="0"/>
              <w:marRight w:val="0"/>
              <w:marTop w:val="0"/>
              <w:marBottom w:val="0"/>
              <w:divBdr>
                <w:top w:val="none" w:sz="0" w:space="0" w:color="auto"/>
                <w:left w:val="none" w:sz="0" w:space="0" w:color="auto"/>
                <w:bottom w:val="none" w:sz="0" w:space="0" w:color="auto"/>
                <w:right w:val="none" w:sz="0" w:space="0" w:color="auto"/>
              </w:divBdr>
            </w:div>
          </w:divsChild>
        </w:div>
        <w:div w:id="275255181">
          <w:marLeft w:val="0"/>
          <w:marRight w:val="0"/>
          <w:marTop w:val="0"/>
          <w:marBottom w:val="0"/>
          <w:divBdr>
            <w:top w:val="none" w:sz="0" w:space="0" w:color="auto"/>
            <w:left w:val="none" w:sz="0" w:space="0" w:color="auto"/>
            <w:bottom w:val="none" w:sz="0" w:space="0" w:color="auto"/>
            <w:right w:val="none" w:sz="0" w:space="0" w:color="auto"/>
          </w:divBdr>
          <w:divsChild>
            <w:div w:id="1559852945">
              <w:marLeft w:val="0"/>
              <w:marRight w:val="0"/>
              <w:marTop w:val="0"/>
              <w:marBottom w:val="0"/>
              <w:divBdr>
                <w:top w:val="none" w:sz="0" w:space="0" w:color="auto"/>
                <w:left w:val="none" w:sz="0" w:space="0" w:color="auto"/>
                <w:bottom w:val="none" w:sz="0" w:space="0" w:color="auto"/>
                <w:right w:val="none" w:sz="0" w:space="0" w:color="auto"/>
              </w:divBdr>
            </w:div>
          </w:divsChild>
        </w:div>
        <w:div w:id="276454171">
          <w:marLeft w:val="0"/>
          <w:marRight w:val="0"/>
          <w:marTop w:val="0"/>
          <w:marBottom w:val="0"/>
          <w:divBdr>
            <w:top w:val="none" w:sz="0" w:space="0" w:color="auto"/>
            <w:left w:val="none" w:sz="0" w:space="0" w:color="auto"/>
            <w:bottom w:val="none" w:sz="0" w:space="0" w:color="auto"/>
            <w:right w:val="none" w:sz="0" w:space="0" w:color="auto"/>
          </w:divBdr>
          <w:divsChild>
            <w:div w:id="1643535737">
              <w:marLeft w:val="0"/>
              <w:marRight w:val="0"/>
              <w:marTop w:val="0"/>
              <w:marBottom w:val="0"/>
              <w:divBdr>
                <w:top w:val="none" w:sz="0" w:space="0" w:color="auto"/>
                <w:left w:val="none" w:sz="0" w:space="0" w:color="auto"/>
                <w:bottom w:val="none" w:sz="0" w:space="0" w:color="auto"/>
                <w:right w:val="none" w:sz="0" w:space="0" w:color="auto"/>
              </w:divBdr>
            </w:div>
          </w:divsChild>
        </w:div>
        <w:div w:id="366150051">
          <w:marLeft w:val="0"/>
          <w:marRight w:val="0"/>
          <w:marTop w:val="0"/>
          <w:marBottom w:val="0"/>
          <w:divBdr>
            <w:top w:val="none" w:sz="0" w:space="0" w:color="auto"/>
            <w:left w:val="none" w:sz="0" w:space="0" w:color="auto"/>
            <w:bottom w:val="none" w:sz="0" w:space="0" w:color="auto"/>
            <w:right w:val="none" w:sz="0" w:space="0" w:color="auto"/>
          </w:divBdr>
          <w:divsChild>
            <w:div w:id="1672559687">
              <w:marLeft w:val="0"/>
              <w:marRight w:val="0"/>
              <w:marTop w:val="0"/>
              <w:marBottom w:val="0"/>
              <w:divBdr>
                <w:top w:val="none" w:sz="0" w:space="0" w:color="auto"/>
                <w:left w:val="none" w:sz="0" w:space="0" w:color="auto"/>
                <w:bottom w:val="none" w:sz="0" w:space="0" w:color="auto"/>
                <w:right w:val="none" w:sz="0" w:space="0" w:color="auto"/>
              </w:divBdr>
            </w:div>
            <w:div w:id="1782456391">
              <w:marLeft w:val="0"/>
              <w:marRight w:val="0"/>
              <w:marTop w:val="0"/>
              <w:marBottom w:val="0"/>
              <w:divBdr>
                <w:top w:val="none" w:sz="0" w:space="0" w:color="auto"/>
                <w:left w:val="none" w:sz="0" w:space="0" w:color="auto"/>
                <w:bottom w:val="none" w:sz="0" w:space="0" w:color="auto"/>
                <w:right w:val="none" w:sz="0" w:space="0" w:color="auto"/>
              </w:divBdr>
            </w:div>
          </w:divsChild>
        </w:div>
        <w:div w:id="400569412">
          <w:marLeft w:val="0"/>
          <w:marRight w:val="0"/>
          <w:marTop w:val="0"/>
          <w:marBottom w:val="0"/>
          <w:divBdr>
            <w:top w:val="none" w:sz="0" w:space="0" w:color="auto"/>
            <w:left w:val="none" w:sz="0" w:space="0" w:color="auto"/>
            <w:bottom w:val="none" w:sz="0" w:space="0" w:color="auto"/>
            <w:right w:val="none" w:sz="0" w:space="0" w:color="auto"/>
          </w:divBdr>
          <w:divsChild>
            <w:div w:id="1357579034">
              <w:marLeft w:val="0"/>
              <w:marRight w:val="0"/>
              <w:marTop w:val="0"/>
              <w:marBottom w:val="0"/>
              <w:divBdr>
                <w:top w:val="none" w:sz="0" w:space="0" w:color="auto"/>
                <w:left w:val="none" w:sz="0" w:space="0" w:color="auto"/>
                <w:bottom w:val="none" w:sz="0" w:space="0" w:color="auto"/>
                <w:right w:val="none" w:sz="0" w:space="0" w:color="auto"/>
              </w:divBdr>
            </w:div>
          </w:divsChild>
        </w:div>
        <w:div w:id="420952361">
          <w:marLeft w:val="0"/>
          <w:marRight w:val="0"/>
          <w:marTop w:val="0"/>
          <w:marBottom w:val="0"/>
          <w:divBdr>
            <w:top w:val="none" w:sz="0" w:space="0" w:color="auto"/>
            <w:left w:val="none" w:sz="0" w:space="0" w:color="auto"/>
            <w:bottom w:val="none" w:sz="0" w:space="0" w:color="auto"/>
            <w:right w:val="none" w:sz="0" w:space="0" w:color="auto"/>
          </w:divBdr>
          <w:divsChild>
            <w:div w:id="341277372">
              <w:marLeft w:val="0"/>
              <w:marRight w:val="0"/>
              <w:marTop w:val="0"/>
              <w:marBottom w:val="0"/>
              <w:divBdr>
                <w:top w:val="none" w:sz="0" w:space="0" w:color="auto"/>
                <w:left w:val="none" w:sz="0" w:space="0" w:color="auto"/>
                <w:bottom w:val="none" w:sz="0" w:space="0" w:color="auto"/>
                <w:right w:val="none" w:sz="0" w:space="0" w:color="auto"/>
              </w:divBdr>
            </w:div>
          </w:divsChild>
        </w:div>
        <w:div w:id="425882871">
          <w:marLeft w:val="0"/>
          <w:marRight w:val="0"/>
          <w:marTop w:val="0"/>
          <w:marBottom w:val="0"/>
          <w:divBdr>
            <w:top w:val="none" w:sz="0" w:space="0" w:color="auto"/>
            <w:left w:val="none" w:sz="0" w:space="0" w:color="auto"/>
            <w:bottom w:val="none" w:sz="0" w:space="0" w:color="auto"/>
            <w:right w:val="none" w:sz="0" w:space="0" w:color="auto"/>
          </w:divBdr>
          <w:divsChild>
            <w:div w:id="2101369553">
              <w:marLeft w:val="0"/>
              <w:marRight w:val="0"/>
              <w:marTop w:val="0"/>
              <w:marBottom w:val="0"/>
              <w:divBdr>
                <w:top w:val="none" w:sz="0" w:space="0" w:color="auto"/>
                <w:left w:val="none" w:sz="0" w:space="0" w:color="auto"/>
                <w:bottom w:val="none" w:sz="0" w:space="0" w:color="auto"/>
                <w:right w:val="none" w:sz="0" w:space="0" w:color="auto"/>
              </w:divBdr>
            </w:div>
          </w:divsChild>
        </w:div>
        <w:div w:id="460269386">
          <w:marLeft w:val="0"/>
          <w:marRight w:val="0"/>
          <w:marTop w:val="0"/>
          <w:marBottom w:val="0"/>
          <w:divBdr>
            <w:top w:val="none" w:sz="0" w:space="0" w:color="auto"/>
            <w:left w:val="none" w:sz="0" w:space="0" w:color="auto"/>
            <w:bottom w:val="none" w:sz="0" w:space="0" w:color="auto"/>
            <w:right w:val="none" w:sz="0" w:space="0" w:color="auto"/>
          </w:divBdr>
          <w:divsChild>
            <w:div w:id="482744472">
              <w:marLeft w:val="0"/>
              <w:marRight w:val="0"/>
              <w:marTop w:val="0"/>
              <w:marBottom w:val="0"/>
              <w:divBdr>
                <w:top w:val="none" w:sz="0" w:space="0" w:color="auto"/>
                <w:left w:val="none" w:sz="0" w:space="0" w:color="auto"/>
                <w:bottom w:val="none" w:sz="0" w:space="0" w:color="auto"/>
                <w:right w:val="none" w:sz="0" w:space="0" w:color="auto"/>
              </w:divBdr>
            </w:div>
          </w:divsChild>
        </w:div>
        <w:div w:id="467095251">
          <w:marLeft w:val="0"/>
          <w:marRight w:val="0"/>
          <w:marTop w:val="0"/>
          <w:marBottom w:val="0"/>
          <w:divBdr>
            <w:top w:val="none" w:sz="0" w:space="0" w:color="auto"/>
            <w:left w:val="none" w:sz="0" w:space="0" w:color="auto"/>
            <w:bottom w:val="none" w:sz="0" w:space="0" w:color="auto"/>
            <w:right w:val="none" w:sz="0" w:space="0" w:color="auto"/>
          </w:divBdr>
          <w:divsChild>
            <w:div w:id="182941041">
              <w:marLeft w:val="0"/>
              <w:marRight w:val="0"/>
              <w:marTop w:val="0"/>
              <w:marBottom w:val="0"/>
              <w:divBdr>
                <w:top w:val="none" w:sz="0" w:space="0" w:color="auto"/>
                <w:left w:val="none" w:sz="0" w:space="0" w:color="auto"/>
                <w:bottom w:val="none" w:sz="0" w:space="0" w:color="auto"/>
                <w:right w:val="none" w:sz="0" w:space="0" w:color="auto"/>
              </w:divBdr>
            </w:div>
          </w:divsChild>
        </w:div>
        <w:div w:id="568076961">
          <w:marLeft w:val="0"/>
          <w:marRight w:val="0"/>
          <w:marTop w:val="0"/>
          <w:marBottom w:val="0"/>
          <w:divBdr>
            <w:top w:val="none" w:sz="0" w:space="0" w:color="auto"/>
            <w:left w:val="none" w:sz="0" w:space="0" w:color="auto"/>
            <w:bottom w:val="none" w:sz="0" w:space="0" w:color="auto"/>
            <w:right w:val="none" w:sz="0" w:space="0" w:color="auto"/>
          </w:divBdr>
          <w:divsChild>
            <w:div w:id="1199859757">
              <w:marLeft w:val="0"/>
              <w:marRight w:val="0"/>
              <w:marTop w:val="0"/>
              <w:marBottom w:val="0"/>
              <w:divBdr>
                <w:top w:val="none" w:sz="0" w:space="0" w:color="auto"/>
                <w:left w:val="none" w:sz="0" w:space="0" w:color="auto"/>
                <w:bottom w:val="none" w:sz="0" w:space="0" w:color="auto"/>
                <w:right w:val="none" w:sz="0" w:space="0" w:color="auto"/>
              </w:divBdr>
            </w:div>
          </w:divsChild>
        </w:div>
        <w:div w:id="616525771">
          <w:marLeft w:val="0"/>
          <w:marRight w:val="0"/>
          <w:marTop w:val="0"/>
          <w:marBottom w:val="0"/>
          <w:divBdr>
            <w:top w:val="none" w:sz="0" w:space="0" w:color="auto"/>
            <w:left w:val="none" w:sz="0" w:space="0" w:color="auto"/>
            <w:bottom w:val="none" w:sz="0" w:space="0" w:color="auto"/>
            <w:right w:val="none" w:sz="0" w:space="0" w:color="auto"/>
          </w:divBdr>
          <w:divsChild>
            <w:div w:id="1057365228">
              <w:marLeft w:val="0"/>
              <w:marRight w:val="0"/>
              <w:marTop w:val="0"/>
              <w:marBottom w:val="0"/>
              <w:divBdr>
                <w:top w:val="none" w:sz="0" w:space="0" w:color="auto"/>
                <w:left w:val="none" w:sz="0" w:space="0" w:color="auto"/>
                <w:bottom w:val="none" w:sz="0" w:space="0" w:color="auto"/>
                <w:right w:val="none" w:sz="0" w:space="0" w:color="auto"/>
              </w:divBdr>
            </w:div>
          </w:divsChild>
        </w:div>
        <w:div w:id="623540875">
          <w:marLeft w:val="0"/>
          <w:marRight w:val="0"/>
          <w:marTop w:val="0"/>
          <w:marBottom w:val="0"/>
          <w:divBdr>
            <w:top w:val="none" w:sz="0" w:space="0" w:color="auto"/>
            <w:left w:val="none" w:sz="0" w:space="0" w:color="auto"/>
            <w:bottom w:val="none" w:sz="0" w:space="0" w:color="auto"/>
            <w:right w:val="none" w:sz="0" w:space="0" w:color="auto"/>
          </w:divBdr>
          <w:divsChild>
            <w:div w:id="1289242293">
              <w:marLeft w:val="0"/>
              <w:marRight w:val="0"/>
              <w:marTop w:val="0"/>
              <w:marBottom w:val="0"/>
              <w:divBdr>
                <w:top w:val="none" w:sz="0" w:space="0" w:color="auto"/>
                <w:left w:val="none" w:sz="0" w:space="0" w:color="auto"/>
                <w:bottom w:val="none" w:sz="0" w:space="0" w:color="auto"/>
                <w:right w:val="none" w:sz="0" w:space="0" w:color="auto"/>
              </w:divBdr>
            </w:div>
          </w:divsChild>
        </w:div>
        <w:div w:id="644704939">
          <w:marLeft w:val="0"/>
          <w:marRight w:val="0"/>
          <w:marTop w:val="0"/>
          <w:marBottom w:val="0"/>
          <w:divBdr>
            <w:top w:val="none" w:sz="0" w:space="0" w:color="auto"/>
            <w:left w:val="none" w:sz="0" w:space="0" w:color="auto"/>
            <w:bottom w:val="none" w:sz="0" w:space="0" w:color="auto"/>
            <w:right w:val="none" w:sz="0" w:space="0" w:color="auto"/>
          </w:divBdr>
          <w:divsChild>
            <w:div w:id="400906741">
              <w:marLeft w:val="0"/>
              <w:marRight w:val="0"/>
              <w:marTop w:val="0"/>
              <w:marBottom w:val="0"/>
              <w:divBdr>
                <w:top w:val="none" w:sz="0" w:space="0" w:color="auto"/>
                <w:left w:val="none" w:sz="0" w:space="0" w:color="auto"/>
                <w:bottom w:val="none" w:sz="0" w:space="0" w:color="auto"/>
                <w:right w:val="none" w:sz="0" w:space="0" w:color="auto"/>
              </w:divBdr>
            </w:div>
          </w:divsChild>
        </w:div>
        <w:div w:id="668291596">
          <w:marLeft w:val="0"/>
          <w:marRight w:val="0"/>
          <w:marTop w:val="0"/>
          <w:marBottom w:val="0"/>
          <w:divBdr>
            <w:top w:val="none" w:sz="0" w:space="0" w:color="auto"/>
            <w:left w:val="none" w:sz="0" w:space="0" w:color="auto"/>
            <w:bottom w:val="none" w:sz="0" w:space="0" w:color="auto"/>
            <w:right w:val="none" w:sz="0" w:space="0" w:color="auto"/>
          </w:divBdr>
          <w:divsChild>
            <w:div w:id="799111187">
              <w:marLeft w:val="0"/>
              <w:marRight w:val="0"/>
              <w:marTop w:val="0"/>
              <w:marBottom w:val="0"/>
              <w:divBdr>
                <w:top w:val="none" w:sz="0" w:space="0" w:color="auto"/>
                <w:left w:val="none" w:sz="0" w:space="0" w:color="auto"/>
                <w:bottom w:val="none" w:sz="0" w:space="0" w:color="auto"/>
                <w:right w:val="none" w:sz="0" w:space="0" w:color="auto"/>
              </w:divBdr>
            </w:div>
          </w:divsChild>
        </w:div>
        <w:div w:id="668487713">
          <w:marLeft w:val="0"/>
          <w:marRight w:val="0"/>
          <w:marTop w:val="0"/>
          <w:marBottom w:val="0"/>
          <w:divBdr>
            <w:top w:val="none" w:sz="0" w:space="0" w:color="auto"/>
            <w:left w:val="none" w:sz="0" w:space="0" w:color="auto"/>
            <w:bottom w:val="none" w:sz="0" w:space="0" w:color="auto"/>
            <w:right w:val="none" w:sz="0" w:space="0" w:color="auto"/>
          </w:divBdr>
          <w:divsChild>
            <w:div w:id="862481570">
              <w:marLeft w:val="0"/>
              <w:marRight w:val="0"/>
              <w:marTop w:val="0"/>
              <w:marBottom w:val="0"/>
              <w:divBdr>
                <w:top w:val="none" w:sz="0" w:space="0" w:color="auto"/>
                <w:left w:val="none" w:sz="0" w:space="0" w:color="auto"/>
                <w:bottom w:val="none" w:sz="0" w:space="0" w:color="auto"/>
                <w:right w:val="none" w:sz="0" w:space="0" w:color="auto"/>
              </w:divBdr>
            </w:div>
          </w:divsChild>
        </w:div>
        <w:div w:id="669866516">
          <w:marLeft w:val="0"/>
          <w:marRight w:val="0"/>
          <w:marTop w:val="0"/>
          <w:marBottom w:val="0"/>
          <w:divBdr>
            <w:top w:val="none" w:sz="0" w:space="0" w:color="auto"/>
            <w:left w:val="none" w:sz="0" w:space="0" w:color="auto"/>
            <w:bottom w:val="none" w:sz="0" w:space="0" w:color="auto"/>
            <w:right w:val="none" w:sz="0" w:space="0" w:color="auto"/>
          </w:divBdr>
          <w:divsChild>
            <w:div w:id="1148746688">
              <w:marLeft w:val="0"/>
              <w:marRight w:val="0"/>
              <w:marTop w:val="0"/>
              <w:marBottom w:val="0"/>
              <w:divBdr>
                <w:top w:val="none" w:sz="0" w:space="0" w:color="auto"/>
                <w:left w:val="none" w:sz="0" w:space="0" w:color="auto"/>
                <w:bottom w:val="none" w:sz="0" w:space="0" w:color="auto"/>
                <w:right w:val="none" w:sz="0" w:space="0" w:color="auto"/>
              </w:divBdr>
            </w:div>
          </w:divsChild>
        </w:div>
        <w:div w:id="685521892">
          <w:marLeft w:val="0"/>
          <w:marRight w:val="0"/>
          <w:marTop w:val="0"/>
          <w:marBottom w:val="0"/>
          <w:divBdr>
            <w:top w:val="none" w:sz="0" w:space="0" w:color="auto"/>
            <w:left w:val="none" w:sz="0" w:space="0" w:color="auto"/>
            <w:bottom w:val="none" w:sz="0" w:space="0" w:color="auto"/>
            <w:right w:val="none" w:sz="0" w:space="0" w:color="auto"/>
          </w:divBdr>
          <w:divsChild>
            <w:div w:id="146870040">
              <w:marLeft w:val="0"/>
              <w:marRight w:val="0"/>
              <w:marTop w:val="0"/>
              <w:marBottom w:val="0"/>
              <w:divBdr>
                <w:top w:val="none" w:sz="0" w:space="0" w:color="auto"/>
                <w:left w:val="none" w:sz="0" w:space="0" w:color="auto"/>
                <w:bottom w:val="none" w:sz="0" w:space="0" w:color="auto"/>
                <w:right w:val="none" w:sz="0" w:space="0" w:color="auto"/>
              </w:divBdr>
            </w:div>
          </w:divsChild>
        </w:div>
        <w:div w:id="695237319">
          <w:marLeft w:val="0"/>
          <w:marRight w:val="0"/>
          <w:marTop w:val="0"/>
          <w:marBottom w:val="0"/>
          <w:divBdr>
            <w:top w:val="none" w:sz="0" w:space="0" w:color="auto"/>
            <w:left w:val="none" w:sz="0" w:space="0" w:color="auto"/>
            <w:bottom w:val="none" w:sz="0" w:space="0" w:color="auto"/>
            <w:right w:val="none" w:sz="0" w:space="0" w:color="auto"/>
          </w:divBdr>
          <w:divsChild>
            <w:div w:id="1049233213">
              <w:marLeft w:val="0"/>
              <w:marRight w:val="0"/>
              <w:marTop w:val="0"/>
              <w:marBottom w:val="0"/>
              <w:divBdr>
                <w:top w:val="none" w:sz="0" w:space="0" w:color="auto"/>
                <w:left w:val="none" w:sz="0" w:space="0" w:color="auto"/>
                <w:bottom w:val="none" w:sz="0" w:space="0" w:color="auto"/>
                <w:right w:val="none" w:sz="0" w:space="0" w:color="auto"/>
              </w:divBdr>
            </w:div>
          </w:divsChild>
        </w:div>
        <w:div w:id="698973928">
          <w:marLeft w:val="0"/>
          <w:marRight w:val="0"/>
          <w:marTop w:val="0"/>
          <w:marBottom w:val="0"/>
          <w:divBdr>
            <w:top w:val="none" w:sz="0" w:space="0" w:color="auto"/>
            <w:left w:val="none" w:sz="0" w:space="0" w:color="auto"/>
            <w:bottom w:val="none" w:sz="0" w:space="0" w:color="auto"/>
            <w:right w:val="none" w:sz="0" w:space="0" w:color="auto"/>
          </w:divBdr>
          <w:divsChild>
            <w:div w:id="1743331785">
              <w:marLeft w:val="0"/>
              <w:marRight w:val="0"/>
              <w:marTop w:val="0"/>
              <w:marBottom w:val="0"/>
              <w:divBdr>
                <w:top w:val="none" w:sz="0" w:space="0" w:color="auto"/>
                <w:left w:val="none" w:sz="0" w:space="0" w:color="auto"/>
                <w:bottom w:val="none" w:sz="0" w:space="0" w:color="auto"/>
                <w:right w:val="none" w:sz="0" w:space="0" w:color="auto"/>
              </w:divBdr>
            </w:div>
          </w:divsChild>
        </w:div>
        <w:div w:id="721905230">
          <w:marLeft w:val="0"/>
          <w:marRight w:val="0"/>
          <w:marTop w:val="0"/>
          <w:marBottom w:val="0"/>
          <w:divBdr>
            <w:top w:val="none" w:sz="0" w:space="0" w:color="auto"/>
            <w:left w:val="none" w:sz="0" w:space="0" w:color="auto"/>
            <w:bottom w:val="none" w:sz="0" w:space="0" w:color="auto"/>
            <w:right w:val="none" w:sz="0" w:space="0" w:color="auto"/>
          </w:divBdr>
          <w:divsChild>
            <w:div w:id="1521317991">
              <w:marLeft w:val="0"/>
              <w:marRight w:val="0"/>
              <w:marTop w:val="0"/>
              <w:marBottom w:val="0"/>
              <w:divBdr>
                <w:top w:val="none" w:sz="0" w:space="0" w:color="auto"/>
                <w:left w:val="none" w:sz="0" w:space="0" w:color="auto"/>
                <w:bottom w:val="none" w:sz="0" w:space="0" w:color="auto"/>
                <w:right w:val="none" w:sz="0" w:space="0" w:color="auto"/>
              </w:divBdr>
            </w:div>
          </w:divsChild>
        </w:div>
        <w:div w:id="734360053">
          <w:marLeft w:val="0"/>
          <w:marRight w:val="0"/>
          <w:marTop w:val="0"/>
          <w:marBottom w:val="0"/>
          <w:divBdr>
            <w:top w:val="none" w:sz="0" w:space="0" w:color="auto"/>
            <w:left w:val="none" w:sz="0" w:space="0" w:color="auto"/>
            <w:bottom w:val="none" w:sz="0" w:space="0" w:color="auto"/>
            <w:right w:val="none" w:sz="0" w:space="0" w:color="auto"/>
          </w:divBdr>
          <w:divsChild>
            <w:div w:id="111018028">
              <w:marLeft w:val="0"/>
              <w:marRight w:val="0"/>
              <w:marTop w:val="0"/>
              <w:marBottom w:val="0"/>
              <w:divBdr>
                <w:top w:val="none" w:sz="0" w:space="0" w:color="auto"/>
                <w:left w:val="none" w:sz="0" w:space="0" w:color="auto"/>
                <w:bottom w:val="none" w:sz="0" w:space="0" w:color="auto"/>
                <w:right w:val="none" w:sz="0" w:space="0" w:color="auto"/>
              </w:divBdr>
            </w:div>
          </w:divsChild>
        </w:div>
        <w:div w:id="751008710">
          <w:marLeft w:val="0"/>
          <w:marRight w:val="0"/>
          <w:marTop w:val="0"/>
          <w:marBottom w:val="0"/>
          <w:divBdr>
            <w:top w:val="none" w:sz="0" w:space="0" w:color="auto"/>
            <w:left w:val="none" w:sz="0" w:space="0" w:color="auto"/>
            <w:bottom w:val="none" w:sz="0" w:space="0" w:color="auto"/>
            <w:right w:val="none" w:sz="0" w:space="0" w:color="auto"/>
          </w:divBdr>
          <w:divsChild>
            <w:div w:id="664090359">
              <w:marLeft w:val="0"/>
              <w:marRight w:val="0"/>
              <w:marTop w:val="0"/>
              <w:marBottom w:val="0"/>
              <w:divBdr>
                <w:top w:val="none" w:sz="0" w:space="0" w:color="auto"/>
                <w:left w:val="none" w:sz="0" w:space="0" w:color="auto"/>
                <w:bottom w:val="none" w:sz="0" w:space="0" w:color="auto"/>
                <w:right w:val="none" w:sz="0" w:space="0" w:color="auto"/>
              </w:divBdr>
            </w:div>
          </w:divsChild>
        </w:div>
        <w:div w:id="783691201">
          <w:marLeft w:val="0"/>
          <w:marRight w:val="0"/>
          <w:marTop w:val="0"/>
          <w:marBottom w:val="0"/>
          <w:divBdr>
            <w:top w:val="none" w:sz="0" w:space="0" w:color="auto"/>
            <w:left w:val="none" w:sz="0" w:space="0" w:color="auto"/>
            <w:bottom w:val="none" w:sz="0" w:space="0" w:color="auto"/>
            <w:right w:val="none" w:sz="0" w:space="0" w:color="auto"/>
          </w:divBdr>
          <w:divsChild>
            <w:div w:id="1619145182">
              <w:marLeft w:val="0"/>
              <w:marRight w:val="0"/>
              <w:marTop w:val="0"/>
              <w:marBottom w:val="0"/>
              <w:divBdr>
                <w:top w:val="none" w:sz="0" w:space="0" w:color="auto"/>
                <w:left w:val="none" w:sz="0" w:space="0" w:color="auto"/>
                <w:bottom w:val="none" w:sz="0" w:space="0" w:color="auto"/>
                <w:right w:val="none" w:sz="0" w:space="0" w:color="auto"/>
              </w:divBdr>
            </w:div>
          </w:divsChild>
        </w:div>
        <w:div w:id="786043343">
          <w:marLeft w:val="0"/>
          <w:marRight w:val="0"/>
          <w:marTop w:val="0"/>
          <w:marBottom w:val="0"/>
          <w:divBdr>
            <w:top w:val="none" w:sz="0" w:space="0" w:color="auto"/>
            <w:left w:val="none" w:sz="0" w:space="0" w:color="auto"/>
            <w:bottom w:val="none" w:sz="0" w:space="0" w:color="auto"/>
            <w:right w:val="none" w:sz="0" w:space="0" w:color="auto"/>
          </w:divBdr>
          <w:divsChild>
            <w:div w:id="2014066686">
              <w:marLeft w:val="0"/>
              <w:marRight w:val="0"/>
              <w:marTop w:val="0"/>
              <w:marBottom w:val="0"/>
              <w:divBdr>
                <w:top w:val="none" w:sz="0" w:space="0" w:color="auto"/>
                <w:left w:val="none" w:sz="0" w:space="0" w:color="auto"/>
                <w:bottom w:val="none" w:sz="0" w:space="0" w:color="auto"/>
                <w:right w:val="none" w:sz="0" w:space="0" w:color="auto"/>
              </w:divBdr>
            </w:div>
          </w:divsChild>
        </w:div>
        <w:div w:id="793672403">
          <w:marLeft w:val="0"/>
          <w:marRight w:val="0"/>
          <w:marTop w:val="0"/>
          <w:marBottom w:val="0"/>
          <w:divBdr>
            <w:top w:val="none" w:sz="0" w:space="0" w:color="auto"/>
            <w:left w:val="none" w:sz="0" w:space="0" w:color="auto"/>
            <w:bottom w:val="none" w:sz="0" w:space="0" w:color="auto"/>
            <w:right w:val="none" w:sz="0" w:space="0" w:color="auto"/>
          </w:divBdr>
          <w:divsChild>
            <w:div w:id="1933395891">
              <w:marLeft w:val="0"/>
              <w:marRight w:val="0"/>
              <w:marTop w:val="0"/>
              <w:marBottom w:val="0"/>
              <w:divBdr>
                <w:top w:val="none" w:sz="0" w:space="0" w:color="auto"/>
                <w:left w:val="none" w:sz="0" w:space="0" w:color="auto"/>
                <w:bottom w:val="none" w:sz="0" w:space="0" w:color="auto"/>
                <w:right w:val="none" w:sz="0" w:space="0" w:color="auto"/>
              </w:divBdr>
            </w:div>
          </w:divsChild>
        </w:div>
        <w:div w:id="817497058">
          <w:marLeft w:val="0"/>
          <w:marRight w:val="0"/>
          <w:marTop w:val="0"/>
          <w:marBottom w:val="0"/>
          <w:divBdr>
            <w:top w:val="none" w:sz="0" w:space="0" w:color="auto"/>
            <w:left w:val="none" w:sz="0" w:space="0" w:color="auto"/>
            <w:bottom w:val="none" w:sz="0" w:space="0" w:color="auto"/>
            <w:right w:val="none" w:sz="0" w:space="0" w:color="auto"/>
          </w:divBdr>
          <w:divsChild>
            <w:div w:id="2108772415">
              <w:marLeft w:val="0"/>
              <w:marRight w:val="0"/>
              <w:marTop w:val="0"/>
              <w:marBottom w:val="0"/>
              <w:divBdr>
                <w:top w:val="none" w:sz="0" w:space="0" w:color="auto"/>
                <w:left w:val="none" w:sz="0" w:space="0" w:color="auto"/>
                <w:bottom w:val="none" w:sz="0" w:space="0" w:color="auto"/>
                <w:right w:val="none" w:sz="0" w:space="0" w:color="auto"/>
              </w:divBdr>
            </w:div>
          </w:divsChild>
        </w:div>
        <w:div w:id="832111099">
          <w:marLeft w:val="0"/>
          <w:marRight w:val="0"/>
          <w:marTop w:val="0"/>
          <w:marBottom w:val="0"/>
          <w:divBdr>
            <w:top w:val="none" w:sz="0" w:space="0" w:color="auto"/>
            <w:left w:val="none" w:sz="0" w:space="0" w:color="auto"/>
            <w:bottom w:val="none" w:sz="0" w:space="0" w:color="auto"/>
            <w:right w:val="none" w:sz="0" w:space="0" w:color="auto"/>
          </w:divBdr>
          <w:divsChild>
            <w:div w:id="1556425158">
              <w:marLeft w:val="0"/>
              <w:marRight w:val="0"/>
              <w:marTop w:val="0"/>
              <w:marBottom w:val="0"/>
              <w:divBdr>
                <w:top w:val="none" w:sz="0" w:space="0" w:color="auto"/>
                <w:left w:val="none" w:sz="0" w:space="0" w:color="auto"/>
                <w:bottom w:val="none" w:sz="0" w:space="0" w:color="auto"/>
                <w:right w:val="none" w:sz="0" w:space="0" w:color="auto"/>
              </w:divBdr>
            </w:div>
          </w:divsChild>
        </w:div>
        <w:div w:id="891307673">
          <w:marLeft w:val="0"/>
          <w:marRight w:val="0"/>
          <w:marTop w:val="0"/>
          <w:marBottom w:val="0"/>
          <w:divBdr>
            <w:top w:val="none" w:sz="0" w:space="0" w:color="auto"/>
            <w:left w:val="none" w:sz="0" w:space="0" w:color="auto"/>
            <w:bottom w:val="none" w:sz="0" w:space="0" w:color="auto"/>
            <w:right w:val="none" w:sz="0" w:space="0" w:color="auto"/>
          </w:divBdr>
          <w:divsChild>
            <w:div w:id="56056499">
              <w:marLeft w:val="0"/>
              <w:marRight w:val="0"/>
              <w:marTop w:val="0"/>
              <w:marBottom w:val="0"/>
              <w:divBdr>
                <w:top w:val="none" w:sz="0" w:space="0" w:color="auto"/>
                <w:left w:val="none" w:sz="0" w:space="0" w:color="auto"/>
                <w:bottom w:val="none" w:sz="0" w:space="0" w:color="auto"/>
                <w:right w:val="none" w:sz="0" w:space="0" w:color="auto"/>
              </w:divBdr>
            </w:div>
          </w:divsChild>
        </w:div>
        <w:div w:id="910698058">
          <w:marLeft w:val="0"/>
          <w:marRight w:val="0"/>
          <w:marTop w:val="0"/>
          <w:marBottom w:val="0"/>
          <w:divBdr>
            <w:top w:val="none" w:sz="0" w:space="0" w:color="auto"/>
            <w:left w:val="none" w:sz="0" w:space="0" w:color="auto"/>
            <w:bottom w:val="none" w:sz="0" w:space="0" w:color="auto"/>
            <w:right w:val="none" w:sz="0" w:space="0" w:color="auto"/>
          </w:divBdr>
          <w:divsChild>
            <w:div w:id="617222133">
              <w:marLeft w:val="0"/>
              <w:marRight w:val="0"/>
              <w:marTop w:val="0"/>
              <w:marBottom w:val="0"/>
              <w:divBdr>
                <w:top w:val="none" w:sz="0" w:space="0" w:color="auto"/>
                <w:left w:val="none" w:sz="0" w:space="0" w:color="auto"/>
                <w:bottom w:val="none" w:sz="0" w:space="0" w:color="auto"/>
                <w:right w:val="none" w:sz="0" w:space="0" w:color="auto"/>
              </w:divBdr>
            </w:div>
          </w:divsChild>
        </w:div>
        <w:div w:id="936250135">
          <w:marLeft w:val="0"/>
          <w:marRight w:val="0"/>
          <w:marTop w:val="0"/>
          <w:marBottom w:val="0"/>
          <w:divBdr>
            <w:top w:val="none" w:sz="0" w:space="0" w:color="auto"/>
            <w:left w:val="none" w:sz="0" w:space="0" w:color="auto"/>
            <w:bottom w:val="none" w:sz="0" w:space="0" w:color="auto"/>
            <w:right w:val="none" w:sz="0" w:space="0" w:color="auto"/>
          </w:divBdr>
          <w:divsChild>
            <w:div w:id="1389456583">
              <w:marLeft w:val="0"/>
              <w:marRight w:val="0"/>
              <w:marTop w:val="0"/>
              <w:marBottom w:val="0"/>
              <w:divBdr>
                <w:top w:val="none" w:sz="0" w:space="0" w:color="auto"/>
                <w:left w:val="none" w:sz="0" w:space="0" w:color="auto"/>
                <w:bottom w:val="none" w:sz="0" w:space="0" w:color="auto"/>
                <w:right w:val="none" w:sz="0" w:space="0" w:color="auto"/>
              </w:divBdr>
            </w:div>
          </w:divsChild>
        </w:div>
        <w:div w:id="944309190">
          <w:marLeft w:val="0"/>
          <w:marRight w:val="0"/>
          <w:marTop w:val="0"/>
          <w:marBottom w:val="0"/>
          <w:divBdr>
            <w:top w:val="none" w:sz="0" w:space="0" w:color="auto"/>
            <w:left w:val="none" w:sz="0" w:space="0" w:color="auto"/>
            <w:bottom w:val="none" w:sz="0" w:space="0" w:color="auto"/>
            <w:right w:val="none" w:sz="0" w:space="0" w:color="auto"/>
          </w:divBdr>
          <w:divsChild>
            <w:div w:id="558900495">
              <w:marLeft w:val="0"/>
              <w:marRight w:val="0"/>
              <w:marTop w:val="0"/>
              <w:marBottom w:val="0"/>
              <w:divBdr>
                <w:top w:val="none" w:sz="0" w:space="0" w:color="auto"/>
                <w:left w:val="none" w:sz="0" w:space="0" w:color="auto"/>
                <w:bottom w:val="none" w:sz="0" w:space="0" w:color="auto"/>
                <w:right w:val="none" w:sz="0" w:space="0" w:color="auto"/>
              </w:divBdr>
            </w:div>
          </w:divsChild>
        </w:div>
        <w:div w:id="959996945">
          <w:marLeft w:val="0"/>
          <w:marRight w:val="0"/>
          <w:marTop w:val="0"/>
          <w:marBottom w:val="0"/>
          <w:divBdr>
            <w:top w:val="none" w:sz="0" w:space="0" w:color="auto"/>
            <w:left w:val="none" w:sz="0" w:space="0" w:color="auto"/>
            <w:bottom w:val="none" w:sz="0" w:space="0" w:color="auto"/>
            <w:right w:val="none" w:sz="0" w:space="0" w:color="auto"/>
          </w:divBdr>
          <w:divsChild>
            <w:div w:id="1573999737">
              <w:marLeft w:val="0"/>
              <w:marRight w:val="0"/>
              <w:marTop w:val="0"/>
              <w:marBottom w:val="0"/>
              <w:divBdr>
                <w:top w:val="none" w:sz="0" w:space="0" w:color="auto"/>
                <w:left w:val="none" w:sz="0" w:space="0" w:color="auto"/>
                <w:bottom w:val="none" w:sz="0" w:space="0" w:color="auto"/>
                <w:right w:val="none" w:sz="0" w:space="0" w:color="auto"/>
              </w:divBdr>
            </w:div>
          </w:divsChild>
        </w:div>
        <w:div w:id="1031027665">
          <w:marLeft w:val="0"/>
          <w:marRight w:val="0"/>
          <w:marTop w:val="0"/>
          <w:marBottom w:val="0"/>
          <w:divBdr>
            <w:top w:val="none" w:sz="0" w:space="0" w:color="auto"/>
            <w:left w:val="none" w:sz="0" w:space="0" w:color="auto"/>
            <w:bottom w:val="none" w:sz="0" w:space="0" w:color="auto"/>
            <w:right w:val="none" w:sz="0" w:space="0" w:color="auto"/>
          </w:divBdr>
          <w:divsChild>
            <w:div w:id="1499809492">
              <w:marLeft w:val="0"/>
              <w:marRight w:val="0"/>
              <w:marTop w:val="0"/>
              <w:marBottom w:val="0"/>
              <w:divBdr>
                <w:top w:val="none" w:sz="0" w:space="0" w:color="auto"/>
                <w:left w:val="none" w:sz="0" w:space="0" w:color="auto"/>
                <w:bottom w:val="none" w:sz="0" w:space="0" w:color="auto"/>
                <w:right w:val="none" w:sz="0" w:space="0" w:color="auto"/>
              </w:divBdr>
            </w:div>
          </w:divsChild>
        </w:div>
        <w:div w:id="1034311323">
          <w:marLeft w:val="0"/>
          <w:marRight w:val="0"/>
          <w:marTop w:val="0"/>
          <w:marBottom w:val="0"/>
          <w:divBdr>
            <w:top w:val="none" w:sz="0" w:space="0" w:color="auto"/>
            <w:left w:val="none" w:sz="0" w:space="0" w:color="auto"/>
            <w:bottom w:val="none" w:sz="0" w:space="0" w:color="auto"/>
            <w:right w:val="none" w:sz="0" w:space="0" w:color="auto"/>
          </w:divBdr>
          <w:divsChild>
            <w:div w:id="957180754">
              <w:marLeft w:val="0"/>
              <w:marRight w:val="0"/>
              <w:marTop w:val="0"/>
              <w:marBottom w:val="0"/>
              <w:divBdr>
                <w:top w:val="none" w:sz="0" w:space="0" w:color="auto"/>
                <w:left w:val="none" w:sz="0" w:space="0" w:color="auto"/>
                <w:bottom w:val="none" w:sz="0" w:space="0" w:color="auto"/>
                <w:right w:val="none" w:sz="0" w:space="0" w:color="auto"/>
              </w:divBdr>
            </w:div>
          </w:divsChild>
        </w:div>
        <w:div w:id="1069763143">
          <w:marLeft w:val="0"/>
          <w:marRight w:val="0"/>
          <w:marTop w:val="0"/>
          <w:marBottom w:val="0"/>
          <w:divBdr>
            <w:top w:val="none" w:sz="0" w:space="0" w:color="auto"/>
            <w:left w:val="none" w:sz="0" w:space="0" w:color="auto"/>
            <w:bottom w:val="none" w:sz="0" w:space="0" w:color="auto"/>
            <w:right w:val="none" w:sz="0" w:space="0" w:color="auto"/>
          </w:divBdr>
          <w:divsChild>
            <w:div w:id="1063337543">
              <w:marLeft w:val="0"/>
              <w:marRight w:val="0"/>
              <w:marTop w:val="0"/>
              <w:marBottom w:val="0"/>
              <w:divBdr>
                <w:top w:val="none" w:sz="0" w:space="0" w:color="auto"/>
                <w:left w:val="none" w:sz="0" w:space="0" w:color="auto"/>
                <w:bottom w:val="none" w:sz="0" w:space="0" w:color="auto"/>
                <w:right w:val="none" w:sz="0" w:space="0" w:color="auto"/>
              </w:divBdr>
            </w:div>
          </w:divsChild>
        </w:div>
        <w:div w:id="1119760104">
          <w:marLeft w:val="0"/>
          <w:marRight w:val="0"/>
          <w:marTop w:val="0"/>
          <w:marBottom w:val="0"/>
          <w:divBdr>
            <w:top w:val="none" w:sz="0" w:space="0" w:color="auto"/>
            <w:left w:val="none" w:sz="0" w:space="0" w:color="auto"/>
            <w:bottom w:val="none" w:sz="0" w:space="0" w:color="auto"/>
            <w:right w:val="none" w:sz="0" w:space="0" w:color="auto"/>
          </w:divBdr>
          <w:divsChild>
            <w:div w:id="1585070857">
              <w:marLeft w:val="0"/>
              <w:marRight w:val="0"/>
              <w:marTop w:val="0"/>
              <w:marBottom w:val="0"/>
              <w:divBdr>
                <w:top w:val="none" w:sz="0" w:space="0" w:color="auto"/>
                <w:left w:val="none" w:sz="0" w:space="0" w:color="auto"/>
                <w:bottom w:val="none" w:sz="0" w:space="0" w:color="auto"/>
                <w:right w:val="none" w:sz="0" w:space="0" w:color="auto"/>
              </w:divBdr>
            </w:div>
          </w:divsChild>
        </w:div>
        <w:div w:id="1137799487">
          <w:marLeft w:val="0"/>
          <w:marRight w:val="0"/>
          <w:marTop w:val="0"/>
          <w:marBottom w:val="0"/>
          <w:divBdr>
            <w:top w:val="none" w:sz="0" w:space="0" w:color="auto"/>
            <w:left w:val="none" w:sz="0" w:space="0" w:color="auto"/>
            <w:bottom w:val="none" w:sz="0" w:space="0" w:color="auto"/>
            <w:right w:val="none" w:sz="0" w:space="0" w:color="auto"/>
          </w:divBdr>
          <w:divsChild>
            <w:div w:id="1917470747">
              <w:marLeft w:val="0"/>
              <w:marRight w:val="0"/>
              <w:marTop w:val="0"/>
              <w:marBottom w:val="0"/>
              <w:divBdr>
                <w:top w:val="none" w:sz="0" w:space="0" w:color="auto"/>
                <w:left w:val="none" w:sz="0" w:space="0" w:color="auto"/>
                <w:bottom w:val="none" w:sz="0" w:space="0" w:color="auto"/>
                <w:right w:val="none" w:sz="0" w:space="0" w:color="auto"/>
              </w:divBdr>
            </w:div>
          </w:divsChild>
        </w:div>
        <w:div w:id="1155535026">
          <w:marLeft w:val="0"/>
          <w:marRight w:val="0"/>
          <w:marTop w:val="0"/>
          <w:marBottom w:val="0"/>
          <w:divBdr>
            <w:top w:val="none" w:sz="0" w:space="0" w:color="auto"/>
            <w:left w:val="none" w:sz="0" w:space="0" w:color="auto"/>
            <w:bottom w:val="none" w:sz="0" w:space="0" w:color="auto"/>
            <w:right w:val="none" w:sz="0" w:space="0" w:color="auto"/>
          </w:divBdr>
          <w:divsChild>
            <w:div w:id="832646082">
              <w:marLeft w:val="0"/>
              <w:marRight w:val="0"/>
              <w:marTop w:val="0"/>
              <w:marBottom w:val="0"/>
              <w:divBdr>
                <w:top w:val="none" w:sz="0" w:space="0" w:color="auto"/>
                <w:left w:val="none" w:sz="0" w:space="0" w:color="auto"/>
                <w:bottom w:val="none" w:sz="0" w:space="0" w:color="auto"/>
                <w:right w:val="none" w:sz="0" w:space="0" w:color="auto"/>
              </w:divBdr>
            </w:div>
          </w:divsChild>
        </w:div>
        <w:div w:id="1156725686">
          <w:marLeft w:val="0"/>
          <w:marRight w:val="0"/>
          <w:marTop w:val="0"/>
          <w:marBottom w:val="0"/>
          <w:divBdr>
            <w:top w:val="none" w:sz="0" w:space="0" w:color="auto"/>
            <w:left w:val="none" w:sz="0" w:space="0" w:color="auto"/>
            <w:bottom w:val="none" w:sz="0" w:space="0" w:color="auto"/>
            <w:right w:val="none" w:sz="0" w:space="0" w:color="auto"/>
          </w:divBdr>
          <w:divsChild>
            <w:div w:id="1940023542">
              <w:marLeft w:val="0"/>
              <w:marRight w:val="0"/>
              <w:marTop w:val="0"/>
              <w:marBottom w:val="0"/>
              <w:divBdr>
                <w:top w:val="none" w:sz="0" w:space="0" w:color="auto"/>
                <w:left w:val="none" w:sz="0" w:space="0" w:color="auto"/>
                <w:bottom w:val="none" w:sz="0" w:space="0" w:color="auto"/>
                <w:right w:val="none" w:sz="0" w:space="0" w:color="auto"/>
              </w:divBdr>
            </w:div>
          </w:divsChild>
        </w:div>
        <w:div w:id="1164971667">
          <w:marLeft w:val="0"/>
          <w:marRight w:val="0"/>
          <w:marTop w:val="0"/>
          <w:marBottom w:val="0"/>
          <w:divBdr>
            <w:top w:val="none" w:sz="0" w:space="0" w:color="auto"/>
            <w:left w:val="none" w:sz="0" w:space="0" w:color="auto"/>
            <w:bottom w:val="none" w:sz="0" w:space="0" w:color="auto"/>
            <w:right w:val="none" w:sz="0" w:space="0" w:color="auto"/>
          </w:divBdr>
          <w:divsChild>
            <w:div w:id="1279722084">
              <w:marLeft w:val="0"/>
              <w:marRight w:val="0"/>
              <w:marTop w:val="0"/>
              <w:marBottom w:val="0"/>
              <w:divBdr>
                <w:top w:val="none" w:sz="0" w:space="0" w:color="auto"/>
                <w:left w:val="none" w:sz="0" w:space="0" w:color="auto"/>
                <w:bottom w:val="none" w:sz="0" w:space="0" w:color="auto"/>
                <w:right w:val="none" w:sz="0" w:space="0" w:color="auto"/>
              </w:divBdr>
            </w:div>
          </w:divsChild>
        </w:div>
        <w:div w:id="1173108850">
          <w:marLeft w:val="0"/>
          <w:marRight w:val="0"/>
          <w:marTop w:val="0"/>
          <w:marBottom w:val="0"/>
          <w:divBdr>
            <w:top w:val="none" w:sz="0" w:space="0" w:color="auto"/>
            <w:left w:val="none" w:sz="0" w:space="0" w:color="auto"/>
            <w:bottom w:val="none" w:sz="0" w:space="0" w:color="auto"/>
            <w:right w:val="none" w:sz="0" w:space="0" w:color="auto"/>
          </w:divBdr>
          <w:divsChild>
            <w:div w:id="387799498">
              <w:marLeft w:val="0"/>
              <w:marRight w:val="0"/>
              <w:marTop w:val="0"/>
              <w:marBottom w:val="0"/>
              <w:divBdr>
                <w:top w:val="none" w:sz="0" w:space="0" w:color="auto"/>
                <w:left w:val="none" w:sz="0" w:space="0" w:color="auto"/>
                <w:bottom w:val="none" w:sz="0" w:space="0" w:color="auto"/>
                <w:right w:val="none" w:sz="0" w:space="0" w:color="auto"/>
              </w:divBdr>
            </w:div>
          </w:divsChild>
        </w:div>
        <w:div w:id="1191844713">
          <w:marLeft w:val="0"/>
          <w:marRight w:val="0"/>
          <w:marTop w:val="0"/>
          <w:marBottom w:val="0"/>
          <w:divBdr>
            <w:top w:val="none" w:sz="0" w:space="0" w:color="auto"/>
            <w:left w:val="none" w:sz="0" w:space="0" w:color="auto"/>
            <w:bottom w:val="none" w:sz="0" w:space="0" w:color="auto"/>
            <w:right w:val="none" w:sz="0" w:space="0" w:color="auto"/>
          </w:divBdr>
          <w:divsChild>
            <w:div w:id="1760519450">
              <w:marLeft w:val="0"/>
              <w:marRight w:val="0"/>
              <w:marTop w:val="0"/>
              <w:marBottom w:val="0"/>
              <w:divBdr>
                <w:top w:val="none" w:sz="0" w:space="0" w:color="auto"/>
                <w:left w:val="none" w:sz="0" w:space="0" w:color="auto"/>
                <w:bottom w:val="none" w:sz="0" w:space="0" w:color="auto"/>
                <w:right w:val="none" w:sz="0" w:space="0" w:color="auto"/>
              </w:divBdr>
            </w:div>
          </w:divsChild>
        </w:div>
        <w:div w:id="1305626616">
          <w:marLeft w:val="0"/>
          <w:marRight w:val="0"/>
          <w:marTop w:val="0"/>
          <w:marBottom w:val="0"/>
          <w:divBdr>
            <w:top w:val="none" w:sz="0" w:space="0" w:color="auto"/>
            <w:left w:val="none" w:sz="0" w:space="0" w:color="auto"/>
            <w:bottom w:val="none" w:sz="0" w:space="0" w:color="auto"/>
            <w:right w:val="none" w:sz="0" w:space="0" w:color="auto"/>
          </w:divBdr>
          <w:divsChild>
            <w:div w:id="154079337">
              <w:marLeft w:val="0"/>
              <w:marRight w:val="0"/>
              <w:marTop w:val="0"/>
              <w:marBottom w:val="0"/>
              <w:divBdr>
                <w:top w:val="none" w:sz="0" w:space="0" w:color="auto"/>
                <w:left w:val="none" w:sz="0" w:space="0" w:color="auto"/>
                <w:bottom w:val="none" w:sz="0" w:space="0" w:color="auto"/>
                <w:right w:val="none" w:sz="0" w:space="0" w:color="auto"/>
              </w:divBdr>
            </w:div>
            <w:div w:id="738215890">
              <w:marLeft w:val="0"/>
              <w:marRight w:val="0"/>
              <w:marTop w:val="0"/>
              <w:marBottom w:val="0"/>
              <w:divBdr>
                <w:top w:val="none" w:sz="0" w:space="0" w:color="auto"/>
                <w:left w:val="none" w:sz="0" w:space="0" w:color="auto"/>
                <w:bottom w:val="none" w:sz="0" w:space="0" w:color="auto"/>
                <w:right w:val="none" w:sz="0" w:space="0" w:color="auto"/>
              </w:divBdr>
            </w:div>
            <w:div w:id="1112283124">
              <w:marLeft w:val="0"/>
              <w:marRight w:val="0"/>
              <w:marTop w:val="0"/>
              <w:marBottom w:val="0"/>
              <w:divBdr>
                <w:top w:val="none" w:sz="0" w:space="0" w:color="auto"/>
                <w:left w:val="none" w:sz="0" w:space="0" w:color="auto"/>
                <w:bottom w:val="none" w:sz="0" w:space="0" w:color="auto"/>
                <w:right w:val="none" w:sz="0" w:space="0" w:color="auto"/>
              </w:divBdr>
            </w:div>
          </w:divsChild>
        </w:div>
        <w:div w:id="1323124729">
          <w:marLeft w:val="0"/>
          <w:marRight w:val="0"/>
          <w:marTop w:val="0"/>
          <w:marBottom w:val="0"/>
          <w:divBdr>
            <w:top w:val="none" w:sz="0" w:space="0" w:color="auto"/>
            <w:left w:val="none" w:sz="0" w:space="0" w:color="auto"/>
            <w:bottom w:val="none" w:sz="0" w:space="0" w:color="auto"/>
            <w:right w:val="none" w:sz="0" w:space="0" w:color="auto"/>
          </w:divBdr>
          <w:divsChild>
            <w:div w:id="910508716">
              <w:marLeft w:val="0"/>
              <w:marRight w:val="0"/>
              <w:marTop w:val="0"/>
              <w:marBottom w:val="0"/>
              <w:divBdr>
                <w:top w:val="none" w:sz="0" w:space="0" w:color="auto"/>
                <w:left w:val="none" w:sz="0" w:space="0" w:color="auto"/>
                <w:bottom w:val="none" w:sz="0" w:space="0" w:color="auto"/>
                <w:right w:val="none" w:sz="0" w:space="0" w:color="auto"/>
              </w:divBdr>
            </w:div>
          </w:divsChild>
        </w:div>
        <w:div w:id="1331106441">
          <w:marLeft w:val="0"/>
          <w:marRight w:val="0"/>
          <w:marTop w:val="0"/>
          <w:marBottom w:val="0"/>
          <w:divBdr>
            <w:top w:val="none" w:sz="0" w:space="0" w:color="auto"/>
            <w:left w:val="none" w:sz="0" w:space="0" w:color="auto"/>
            <w:bottom w:val="none" w:sz="0" w:space="0" w:color="auto"/>
            <w:right w:val="none" w:sz="0" w:space="0" w:color="auto"/>
          </w:divBdr>
          <w:divsChild>
            <w:div w:id="147289035">
              <w:marLeft w:val="0"/>
              <w:marRight w:val="0"/>
              <w:marTop w:val="0"/>
              <w:marBottom w:val="0"/>
              <w:divBdr>
                <w:top w:val="none" w:sz="0" w:space="0" w:color="auto"/>
                <w:left w:val="none" w:sz="0" w:space="0" w:color="auto"/>
                <w:bottom w:val="none" w:sz="0" w:space="0" w:color="auto"/>
                <w:right w:val="none" w:sz="0" w:space="0" w:color="auto"/>
              </w:divBdr>
            </w:div>
          </w:divsChild>
        </w:div>
        <w:div w:id="1344086183">
          <w:marLeft w:val="0"/>
          <w:marRight w:val="0"/>
          <w:marTop w:val="0"/>
          <w:marBottom w:val="0"/>
          <w:divBdr>
            <w:top w:val="none" w:sz="0" w:space="0" w:color="auto"/>
            <w:left w:val="none" w:sz="0" w:space="0" w:color="auto"/>
            <w:bottom w:val="none" w:sz="0" w:space="0" w:color="auto"/>
            <w:right w:val="none" w:sz="0" w:space="0" w:color="auto"/>
          </w:divBdr>
          <w:divsChild>
            <w:div w:id="1781878321">
              <w:marLeft w:val="0"/>
              <w:marRight w:val="0"/>
              <w:marTop w:val="0"/>
              <w:marBottom w:val="0"/>
              <w:divBdr>
                <w:top w:val="none" w:sz="0" w:space="0" w:color="auto"/>
                <w:left w:val="none" w:sz="0" w:space="0" w:color="auto"/>
                <w:bottom w:val="none" w:sz="0" w:space="0" w:color="auto"/>
                <w:right w:val="none" w:sz="0" w:space="0" w:color="auto"/>
              </w:divBdr>
            </w:div>
          </w:divsChild>
        </w:div>
        <w:div w:id="1351107518">
          <w:marLeft w:val="0"/>
          <w:marRight w:val="0"/>
          <w:marTop w:val="0"/>
          <w:marBottom w:val="0"/>
          <w:divBdr>
            <w:top w:val="none" w:sz="0" w:space="0" w:color="auto"/>
            <w:left w:val="none" w:sz="0" w:space="0" w:color="auto"/>
            <w:bottom w:val="none" w:sz="0" w:space="0" w:color="auto"/>
            <w:right w:val="none" w:sz="0" w:space="0" w:color="auto"/>
          </w:divBdr>
          <w:divsChild>
            <w:div w:id="1410034107">
              <w:marLeft w:val="0"/>
              <w:marRight w:val="0"/>
              <w:marTop w:val="0"/>
              <w:marBottom w:val="0"/>
              <w:divBdr>
                <w:top w:val="none" w:sz="0" w:space="0" w:color="auto"/>
                <w:left w:val="none" w:sz="0" w:space="0" w:color="auto"/>
                <w:bottom w:val="none" w:sz="0" w:space="0" w:color="auto"/>
                <w:right w:val="none" w:sz="0" w:space="0" w:color="auto"/>
              </w:divBdr>
            </w:div>
          </w:divsChild>
        </w:div>
        <w:div w:id="1354498765">
          <w:marLeft w:val="0"/>
          <w:marRight w:val="0"/>
          <w:marTop w:val="0"/>
          <w:marBottom w:val="0"/>
          <w:divBdr>
            <w:top w:val="none" w:sz="0" w:space="0" w:color="auto"/>
            <w:left w:val="none" w:sz="0" w:space="0" w:color="auto"/>
            <w:bottom w:val="none" w:sz="0" w:space="0" w:color="auto"/>
            <w:right w:val="none" w:sz="0" w:space="0" w:color="auto"/>
          </w:divBdr>
          <w:divsChild>
            <w:div w:id="395470363">
              <w:marLeft w:val="0"/>
              <w:marRight w:val="0"/>
              <w:marTop w:val="0"/>
              <w:marBottom w:val="0"/>
              <w:divBdr>
                <w:top w:val="none" w:sz="0" w:space="0" w:color="auto"/>
                <w:left w:val="none" w:sz="0" w:space="0" w:color="auto"/>
                <w:bottom w:val="none" w:sz="0" w:space="0" w:color="auto"/>
                <w:right w:val="none" w:sz="0" w:space="0" w:color="auto"/>
              </w:divBdr>
            </w:div>
          </w:divsChild>
        </w:div>
        <w:div w:id="1416126059">
          <w:marLeft w:val="0"/>
          <w:marRight w:val="0"/>
          <w:marTop w:val="0"/>
          <w:marBottom w:val="0"/>
          <w:divBdr>
            <w:top w:val="none" w:sz="0" w:space="0" w:color="auto"/>
            <w:left w:val="none" w:sz="0" w:space="0" w:color="auto"/>
            <w:bottom w:val="none" w:sz="0" w:space="0" w:color="auto"/>
            <w:right w:val="none" w:sz="0" w:space="0" w:color="auto"/>
          </w:divBdr>
          <w:divsChild>
            <w:div w:id="706376054">
              <w:marLeft w:val="0"/>
              <w:marRight w:val="0"/>
              <w:marTop w:val="0"/>
              <w:marBottom w:val="0"/>
              <w:divBdr>
                <w:top w:val="none" w:sz="0" w:space="0" w:color="auto"/>
                <w:left w:val="none" w:sz="0" w:space="0" w:color="auto"/>
                <w:bottom w:val="none" w:sz="0" w:space="0" w:color="auto"/>
                <w:right w:val="none" w:sz="0" w:space="0" w:color="auto"/>
              </w:divBdr>
            </w:div>
          </w:divsChild>
        </w:div>
        <w:div w:id="1518038461">
          <w:marLeft w:val="0"/>
          <w:marRight w:val="0"/>
          <w:marTop w:val="0"/>
          <w:marBottom w:val="0"/>
          <w:divBdr>
            <w:top w:val="none" w:sz="0" w:space="0" w:color="auto"/>
            <w:left w:val="none" w:sz="0" w:space="0" w:color="auto"/>
            <w:bottom w:val="none" w:sz="0" w:space="0" w:color="auto"/>
            <w:right w:val="none" w:sz="0" w:space="0" w:color="auto"/>
          </w:divBdr>
          <w:divsChild>
            <w:div w:id="924650155">
              <w:marLeft w:val="0"/>
              <w:marRight w:val="0"/>
              <w:marTop w:val="0"/>
              <w:marBottom w:val="0"/>
              <w:divBdr>
                <w:top w:val="none" w:sz="0" w:space="0" w:color="auto"/>
                <w:left w:val="none" w:sz="0" w:space="0" w:color="auto"/>
                <w:bottom w:val="none" w:sz="0" w:space="0" w:color="auto"/>
                <w:right w:val="none" w:sz="0" w:space="0" w:color="auto"/>
              </w:divBdr>
            </w:div>
          </w:divsChild>
        </w:div>
        <w:div w:id="1617982184">
          <w:marLeft w:val="0"/>
          <w:marRight w:val="0"/>
          <w:marTop w:val="0"/>
          <w:marBottom w:val="0"/>
          <w:divBdr>
            <w:top w:val="none" w:sz="0" w:space="0" w:color="auto"/>
            <w:left w:val="none" w:sz="0" w:space="0" w:color="auto"/>
            <w:bottom w:val="none" w:sz="0" w:space="0" w:color="auto"/>
            <w:right w:val="none" w:sz="0" w:space="0" w:color="auto"/>
          </w:divBdr>
          <w:divsChild>
            <w:div w:id="1621839730">
              <w:marLeft w:val="0"/>
              <w:marRight w:val="0"/>
              <w:marTop w:val="0"/>
              <w:marBottom w:val="0"/>
              <w:divBdr>
                <w:top w:val="none" w:sz="0" w:space="0" w:color="auto"/>
                <w:left w:val="none" w:sz="0" w:space="0" w:color="auto"/>
                <w:bottom w:val="none" w:sz="0" w:space="0" w:color="auto"/>
                <w:right w:val="none" w:sz="0" w:space="0" w:color="auto"/>
              </w:divBdr>
            </w:div>
          </w:divsChild>
        </w:div>
        <w:div w:id="1678658426">
          <w:marLeft w:val="0"/>
          <w:marRight w:val="0"/>
          <w:marTop w:val="0"/>
          <w:marBottom w:val="0"/>
          <w:divBdr>
            <w:top w:val="none" w:sz="0" w:space="0" w:color="auto"/>
            <w:left w:val="none" w:sz="0" w:space="0" w:color="auto"/>
            <w:bottom w:val="none" w:sz="0" w:space="0" w:color="auto"/>
            <w:right w:val="none" w:sz="0" w:space="0" w:color="auto"/>
          </w:divBdr>
          <w:divsChild>
            <w:div w:id="1698265252">
              <w:marLeft w:val="0"/>
              <w:marRight w:val="0"/>
              <w:marTop w:val="0"/>
              <w:marBottom w:val="0"/>
              <w:divBdr>
                <w:top w:val="none" w:sz="0" w:space="0" w:color="auto"/>
                <w:left w:val="none" w:sz="0" w:space="0" w:color="auto"/>
                <w:bottom w:val="none" w:sz="0" w:space="0" w:color="auto"/>
                <w:right w:val="none" w:sz="0" w:space="0" w:color="auto"/>
              </w:divBdr>
            </w:div>
          </w:divsChild>
        </w:div>
        <w:div w:id="1697148805">
          <w:marLeft w:val="0"/>
          <w:marRight w:val="0"/>
          <w:marTop w:val="0"/>
          <w:marBottom w:val="0"/>
          <w:divBdr>
            <w:top w:val="none" w:sz="0" w:space="0" w:color="auto"/>
            <w:left w:val="none" w:sz="0" w:space="0" w:color="auto"/>
            <w:bottom w:val="none" w:sz="0" w:space="0" w:color="auto"/>
            <w:right w:val="none" w:sz="0" w:space="0" w:color="auto"/>
          </w:divBdr>
          <w:divsChild>
            <w:div w:id="1973899426">
              <w:marLeft w:val="0"/>
              <w:marRight w:val="0"/>
              <w:marTop w:val="0"/>
              <w:marBottom w:val="0"/>
              <w:divBdr>
                <w:top w:val="none" w:sz="0" w:space="0" w:color="auto"/>
                <w:left w:val="none" w:sz="0" w:space="0" w:color="auto"/>
                <w:bottom w:val="none" w:sz="0" w:space="0" w:color="auto"/>
                <w:right w:val="none" w:sz="0" w:space="0" w:color="auto"/>
              </w:divBdr>
            </w:div>
          </w:divsChild>
        </w:div>
        <w:div w:id="1702590473">
          <w:marLeft w:val="0"/>
          <w:marRight w:val="0"/>
          <w:marTop w:val="0"/>
          <w:marBottom w:val="0"/>
          <w:divBdr>
            <w:top w:val="none" w:sz="0" w:space="0" w:color="auto"/>
            <w:left w:val="none" w:sz="0" w:space="0" w:color="auto"/>
            <w:bottom w:val="none" w:sz="0" w:space="0" w:color="auto"/>
            <w:right w:val="none" w:sz="0" w:space="0" w:color="auto"/>
          </w:divBdr>
          <w:divsChild>
            <w:div w:id="296179560">
              <w:marLeft w:val="0"/>
              <w:marRight w:val="0"/>
              <w:marTop w:val="0"/>
              <w:marBottom w:val="0"/>
              <w:divBdr>
                <w:top w:val="none" w:sz="0" w:space="0" w:color="auto"/>
                <w:left w:val="none" w:sz="0" w:space="0" w:color="auto"/>
                <w:bottom w:val="none" w:sz="0" w:space="0" w:color="auto"/>
                <w:right w:val="none" w:sz="0" w:space="0" w:color="auto"/>
              </w:divBdr>
            </w:div>
            <w:div w:id="1666518997">
              <w:marLeft w:val="0"/>
              <w:marRight w:val="0"/>
              <w:marTop w:val="0"/>
              <w:marBottom w:val="0"/>
              <w:divBdr>
                <w:top w:val="none" w:sz="0" w:space="0" w:color="auto"/>
                <w:left w:val="none" w:sz="0" w:space="0" w:color="auto"/>
                <w:bottom w:val="none" w:sz="0" w:space="0" w:color="auto"/>
                <w:right w:val="none" w:sz="0" w:space="0" w:color="auto"/>
              </w:divBdr>
            </w:div>
          </w:divsChild>
        </w:div>
        <w:div w:id="1736858031">
          <w:marLeft w:val="0"/>
          <w:marRight w:val="0"/>
          <w:marTop w:val="0"/>
          <w:marBottom w:val="0"/>
          <w:divBdr>
            <w:top w:val="none" w:sz="0" w:space="0" w:color="auto"/>
            <w:left w:val="none" w:sz="0" w:space="0" w:color="auto"/>
            <w:bottom w:val="none" w:sz="0" w:space="0" w:color="auto"/>
            <w:right w:val="none" w:sz="0" w:space="0" w:color="auto"/>
          </w:divBdr>
          <w:divsChild>
            <w:div w:id="548883277">
              <w:marLeft w:val="0"/>
              <w:marRight w:val="0"/>
              <w:marTop w:val="0"/>
              <w:marBottom w:val="0"/>
              <w:divBdr>
                <w:top w:val="none" w:sz="0" w:space="0" w:color="auto"/>
                <w:left w:val="none" w:sz="0" w:space="0" w:color="auto"/>
                <w:bottom w:val="none" w:sz="0" w:space="0" w:color="auto"/>
                <w:right w:val="none" w:sz="0" w:space="0" w:color="auto"/>
              </w:divBdr>
            </w:div>
          </w:divsChild>
        </w:div>
        <w:div w:id="1814252139">
          <w:marLeft w:val="0"/>
          <w:marRight w:val="0"/>
          <w:marTop w:val="0"/>
          <w:marBottom w:val="0"/>
          <w:divBdr>
            <w:top w:val="none" w:sz="0" w:space="0" w:color="auto"/>
            <w:left w:val="none" w:sz="0" w:space="0" w:color="auto"/>
            <w:bottom w:val="none" w:sz="0" w:space="0" w:color="auto"/>
            <w:right w:val="none" w:sz="0" w:space="0" w:color="auto"/>
          </w:divBdr>
          <w:divsChild>
            <w:div w:id="1192571286">
              <w:marLeft w:val="0"/>
              <w:marRight w:val="0"/>
              <w:marTop w:val="0"/>
              <w:marBottom w:val="0"/>
              <w:divBdr>
                <w:top w:val="none" w:sz="0" w:space="0" w:color="auto"/>
                <w:left w:val="none" w:sz="0" w:space="0" w:color="auto"/>
                <w:bottom w:val="none" w:sz="0" w:space="0" w:color="auto"/>
                <w:right w:val="none" w:sz="0" w:space="0" w:color="auto"/>
              </w:divBdr>
            </w:div>
          </w:divsChild>
        </w:div>
        <w:div w:id="1842349185">
          <w:marLeft w:val="0"/>
          <w:marRight w:val="0"/>
          <w:marTop w:val="0"/>
          <w:marBottom w:val="0"/>
          <w:divBdr>
            <w:top w:val="none" w:sz="0" w:space="0" w:color="auto"/>
            <w:left w:val="none" w:sz="0" w:space="0" w:color="auto"/>
            <w:bottom w:val="none" w:sz="0" w:space="0" w:color="auto"/>
            <w:right w:val="none" w:sz="0" w:space="0" w:color="auto"/>
          </w:divBdr>
          <w:divsChild>
            <w:div w:id="1008101082">
              <w:marLeft w:val="0"/>
              <w:marRight w:val="0"/>
              <w:marTop w:val="0"/>
              <w:marBottom w:val="0"/>
              <w:divBdr>
                <w:top w:val="none" w:sz="0" w:space="0" w:color="auto"/>
                <w:left w:val="none" w:sz="0" w:space="0" w:color="auto"/>
                <w:bottom w:val="none" w:sz="0" w:space="0" w:color="auto"/>
                <w:right w:val="none" w:sz="0" w:space="0" w:color="auto"/>
              </w:divBdr>
            </w:div>
          </w:divsChild>
        </w:div>
        <w:div w:id="1860848038">
          <w:marLeft w:val="0"/>
          <w:marRight w:val="0"/>
          <w:marTop w:val="0"/>
          <w:marBottom w:val="0"/>
          <w:divBdr>
            <w:top w:val="none" w:sz="0" w:space="0" w:color="auto"/>
            <w:left w:val="none" w:sz="0" w:space="0" w:color="auto"/>
            <w:bottom w:val="none" w:sz="0" w:space="0" w:color="auto"/>
            <w:right w:val="none" w:sz="0" w:space="0" w:color="auto"/>
          </w:divBdr>
          <w:divsChild>
            <w:div w:id="842352631">
              <w:marLeft w:val="0"/>
              <w:marRight w:val="0"/>
              <w:marTop w:val="0"/>
              <w:marBottom w:val="0"/>
              <w:divBdr>
                <w:top w:val="none" w:sz="0" w:space="0" w:color="auto"/>
                <w:left w:val="none" w:sz="0" w:space="0" w:color="auto"/>
                <w:bottom w:val="none" w:sz="0" w:space="0" w:color="auto"/>
                <w:right w:val="none" w:sz="0" w:space="0" w:color="auto"/>
              </w:divBdr>
            </w:div>
          </w:divsChild>
        </w:div>
        <w:div w:id="1885678863">
          <w:marLeft w:val="0"/>
          <w:marRight w:val="0"/>
          <w:marTop w:val="0"/>
          <w:marBottom w:val="0"/>
          <w:divBdr>
            <w:top w:val="none" w:sz="0" w:space="0" w:color="auto"/>
            <w:left w:val="none" w:sz="0" w:space="0" w:color="auto"/>
            <w:bottom w:val="none" w:sz="0" w:space="0" w:color="auto"/>
            <w:right w:val="none" w:sz="0" w:space="0" w:color="auto"/>
          </w:divBdr>
          <w:divsChild>
            <w:div w:id="278683194">
              <w:marLeft w:val="0"/>
              <w:marRight w:val="0"/>
              <w:marTop w:val="0"/>
              <w:marBottom w:val="0"/>
              <w:divBdr>
                <w:top w:val="none" w:sz="0" w:space="0" w:color="auto"/>
                <w:left w:val="none" w:sz="0" w:space="0" w:color="auto"/>
                <w:bottom w:val="none" w:sz="0" w:space="0" w:color="auto"/>
                <w:right w:val="none" w:sz="0" w:space="0" w:color="auto"/>
              </w:divBdr>
            </w:div>
          </w:divsChild>
        </w:div>
        <w:div w:id="1898203424">
          <w:marLeft w:val="0"/>
          <w:marRight w:val="0"/>
          <w:marTop w:val="0"/>
          <w:marBottom w:val="0"/>
          <w:divBdr>
            <w:top w:val="none" w:sz="0" w:space="0" w:color="auto"/>
            <w:left w:val="none" w:sz="0" w:space="0" w:color="auto"/>
            <w:bottom w:val="none" w:sz="0" w:space="0" w:color="auto"/>
            <w:right w:val="none" w:sz="0" w:space="0" w:color="auto"/>
          </w:divBdr>
          <w:divsChild>
            <w:div w:id="451940089">
              <w:marLeft w:val="0"/>
              <w:marRight w:val="0"/>
              <w:marTop w:val="0"/>
              <w:marBottom w:val="0"/>
              <w:divBdr>
                <w:top w:val="none" w:sz="0" w:space="0" w:color="auto"/>
                <w:left w:val="none" w:sz="0" w:space="0" w:color="auto"/>
                <w:bottom w:val="none" w:sz="0" w:space="0" w:color="auto"/>
                <w:right w:val="none" w:sz="0" w:space="0" w:color="auto"/>
              </w:divBdr>
            </w:div>
          </w:divsChild>
        </w:div>
        <w:div w:id="1920601194">
          <w:marLeft w:val="0"/>
          <w:marRight w:val="0"/>
          <w:marTop w:val="0"/>
          <w:marBottom w:val="0"/>
          <w:divBdr>
            <w:top w:val="none" w:sz="0" w:space="0" w:color="auto"/>
            <w:left w:val="none" w:sz="0" w:space="0" w:color="auto"/>
            <w:bottom w:val="none" w:sz="0" w:space="0" w:color="auto"/>
            <w:right w:val="none" w:sz="0" w:space="0" w:color="auto"/>
          </w:divBdr>
          <w:divsChild>
            <w:div w:id="1282803865">
              <w:marLeft w:val="0"/>
              <w:marRight w:val="0"/>
              <w:marTop w:val="0"/>
              <w:marBottom w:val="0"/>
              <w:divBdr>
                <w:top w:val="none" w:sz="0" w:space="0" w:color="auto"/>
                <w:left w:val="none" w:sz="0" w:space="0" w:color="auto"/>
                <w:bottom w:val="none" w:sz="0" w:space="0" w:color="auto"/>
                <w:right w:val="none" w:sz="0" w:space="0" w:color="auto"/>
              </w:divBdr>
            </w:div>
            <w:div w:id="1722945823">
              <w:marLeft w:val="0"/>
              <w:marRight w:val="0"/>
              <w:marTop w:val="0"/>
              <w:marBottom w:val="0"/>
              <w:divBdr>
                <w:top w:val="none" w:sz="0" w:space="0" w:color="auto"/>
                <w:left w:val="none" w:sz="0" w:space="0" w:color="auto"/>
                <w:bottom w:val="none" w:sz="0" w:space="0" w:color="auto"/>
                <w:right w:val="none" w:sz="0" w:space="0" w:color="auto"/>
              </w:divBdr>
            </w:div>
          </w:divsChild>
        </w:div>
        <w:div w:id="1925214138">
          <w:marLeft w:val="0"/>
          <w:marRight w:val="0"/>
          <w:marTop w:val="0"/>
          <w:marBottom w:val="0"/>
          <w:divBdr>
            <w:top w:val="none" w:sz="0" w:space="0" w:color="auto"/>
            <w:left w:val="none" w:sz="0" w:space="0" w:color="auto"/>
            <w:bottom w:val="none" w:sz="0" w:space="0" w:color="auto"/>
            <w:right w:val="none" w:sz="0" w:space="0" w:color="auto"/>
          </w:divBdr>
          <w:divsChild>
            <w:div w:id="1587030275">
              <w:marLeft w:val="0"/>
              <w:marRight w:val="0"/>
              <w:marTop w:val="0"/>
              <w:marBottom w:val="0"/>
              <w:divBdr>
                <w:top w:val="none" w:sz="0" w:space="0" w:color="auto"/>
                <w:left w:val="none" w:sz="0" w:space="0" w:color="auto"/>
                <w:bottom w:val="none" w:sz="0" w:space="0" w:color="auto"/>
                <w:right w:val="none" w:sz="0" w:space="0" w:color="auto"/>
              </w:divBdr>
            </w:div>
          </w:divsChild>
        </w:div>
        <w:div w:id="1934360977">
          <w:marLeft w:val="0"/>
          <w:marRight w:val="0"/>
          <w:marTop w:val="0"/>
          <w:marBottom w:val="0"/>
          <w:divBdr>
            <w:top w:val="none" w:sz="0" w:space="0" w:color="auto"/>
            <w:left w:val="none" w:sz="0" w:space="0" w:color="auto"/>
            <w:bottom w:val="none" w:sz="0" w:space="0" w:color="auto"/>
            <w:right w:val="none" w:sz="0" w:space="0" w:color="auto"/>
          </w:divBdr>
          <w:divsChild>
            <w:div w:id="41637373">
              <w:marLeft w:val="0"/>
              <w:marRight w:val="0"/>
              <w:marTop w:val="0"/>
              <w:marBottom w:val="0"/>
              <w:divBdr>
                <w:top w:val="none" w:sz="0" w:space="0" w:color="auto"/>
                <w:left w:val="none" w:sz="0" w:space="0" w:color="auto"/>
                <w:bottom w:val="none" w:sz="0" w:space="0" w:color="auto"/>
                <w:right w:val="none" w:sz="0" w:space="0" w:color="auto"/>
              </w:divBdr>
            </w:div>
          </w:divsChild>
        </w:div>
        <w:div w:id="1953247749">
          <w:marLeft w:val="0"/>
          <w:marRight w:val="0"/>
          <w:marTop w:val="0"/>
          <w:marBottom w:val="0"/>
          <w:divBdr>
            <w:top w:val="none" w:sz="0" w:space="0" w:color="auto"/>
            <w:left w:val="none" w:sz="0" w:space="0" w:color="auto"/>
            <w:bottom w:val="none" w:sz="0" w:space="0" w:color="auto"/>
            <w:right w:val="none" w:sz="0" w:space="0" w:color="auto"/>
          </w:divBdr>
          <w:divsChild>
            <w:div w:id="778178888">
              <w:marLeft w:val="0"/>
              <w:marRight w:val="0"/>
              <w:marTop w:val="0"/>
              <w:marBottom w:val="0"/>
              <w:divBdr>
                <w:top w:val="none" w:sz="0" w:space="0" w:color="auto"/>
                <w:left w:val="none" w:sz="0" w:space="0" w:color="auto"/>
                <w:bottom w:val="none" w:sz="0" w:space="0" w:color="auto"/>
                <w:right w:val="none" w:sz="0" w:space="0" w:color="auto"/>
              </w:divBdr>
            </w:div>
          </w:divsChild>
        </w:div>
        <w:div w:id="1989505470">
          <w:marLeft w:val="0"/>
          <w:marRight w:val="0"/>
          <w:marTop w:val="0"/>
          <w:marBottom w:val="0"/>
          <w:divBdr>
            <w:top w:val="none" w:sz="0" w:space="0" w:color="auto"/>
            <w:left w:val="none" w:sz="0" w:space="0" w:color="auto"/>
            <w:bottom w:val="none" w:sz="0" w:space="0" w:color="auto"/>
            <w:right w:val="none" w:sz="0" w:space="0" w:color="auto"/>
          </w:divBdr>
          <w:divsChild>
            <w:div w:id="279532236">
              <w:marLeft w:val="0"/>
              <w:marRight w:val="0"/>
              <w:marTop w:val="0"/>
              <w:marBottom w:val="0"/>
              <w:divBdr>
                <w:top w:val="none" w:sz="0" w:space="0" w:color="auto"/>
                <w:left w:val="none" w:sz="0" w:space="0" w:color="auto"/>
                <w:bottom w:val="none" w:sz="0" w:space="0" w:color="auto"/>
                <w:right w:val="none" w:sz="0" w:space="0" w:color="auto"/>
              </w:divBdr>
            </w:div>
          </w:divsChild>
        </w:div>
        <w:div w:id="2034570457">
          <w:marLeft w:val="0"/>
          <w:marRight w:val="0"/>
          <w:marTop w:val="0"/>
          <w:marBottom w:val="0"/>
          <w:divBdr>
            <w:top w:val="none" w:sz="0" w:space="0" w:color="auto"/>
            <w:left w:val="none" w:sz="0" w:space="0" w:color="auto"/>
            <w:bottom w:val="none" w:sz="0" w:space="0" w:color="auto"/>
            <w:right w:val="none" w:sz="0" w:space="0" w:color="auto"/>
          </w:divBdr>
          <w:divsChild>
            <w:div w:id="991105158">
              <w:marLeft w:val="0"/>
              <w:marRight w:val="0"/>
              <w:marTop w:val="0"/>
              <w:marBottom w:val="0"/>
              <w:divBdr>
                <w:top w:val="none" w:sz="0" w:space="0" w:color="auto"/>
                <w:left w:val="none" w:sz="0" w:space="0" w:color="auto"/>
                <w:bottom w:val="none" w:sz="0" w:space="0" w:color="auto"/>
                <w:right w:val="none" w:sz="0" w:space="0" w:color="auto"/>
              </w:divBdr>
            </w:div>
          </w:divsChild>
        </w:div>
        <w:div w:id="2123958489">
          <w:marLeft w:val="0"/>
          <w:marRight w:val="0"/>
          <w:marTop w:val="0"/>
          <w:marBottom w:val="0"/>
          <w:divBdr>
            <w:top w:val="none" w:sz="0" w:space="0" w:color="auto"/>
            <w:left w:val="none" w:sz="0" w:space="0" w:color="auto"/>
            <w:bottom w:val="none" w:sz="0" w:space="0" w:color="auto"/>
            <w:right w:val="none" w:sz="0" w:space="0" w:color="auto"/>
          </w:divBdr>
          <w:divsChild>
            <w:div w:id="79720703">
              <w:marLeft w:val="0"/>
              <w:marRight w:val="0"/>
              <w:marTop w:val="0"/>
              <w:marBottom w:val="0"/>
              <w:divBdr>
                <w:top w:val="none" w:sz="0" w:space="0" w:color="auto"/>
                <w:left w:val="none" w:sz="0" w:space="0" w:color="auto"/>
                <w:bottom w:val="none" w:sz="0" w:space="0" w:color="auto"/>
                <w:right w:val="none" w:sz="0" w:space="0" w:color="auto"/>
              </w:divBdr>
            </w:div>
          </w:divsChild>
        </w:div>
        <w:div w:id="2147235815">
          <w:marLeft w:val="0"/>
          <w:marRight w:val="0"/>
          <w:marTop w:val="0"/>
          <w:marBottom w:val="0"/>
          <w:divBdr>
            <w:top w:val="none" w:sz="0" w:space="0" w:color="auto"/>
            <w:left w:val="none" w:sz="0" w:space="0" w:color="auto"/>
            <w:bottom w:val="none" w:sz="0" w:space="0" w:color="auto"/>
            <w:right w:val="none" w:sz="0" w:space="0" w:color="auto"/>
          </w:divBdr>
          <w:divsChild>
            <w:div w:id="429010904">
              <w:marLeft w:val="0"/>
              <w:marRight w:val="0"/>
              <w:marTop w:val="0"/>
              <w:marBottom w:val="0"/>
              <w:divBdr>
                <w:top w:val="none" w:sz="0" w:space="0" w:color="auto"/>
                <w:left w:val="none" w:sz="0" w:space="0" w:color="auto"/>
                <w:bottom w:val="none" w:sz="0" w:space="0" w:color="auto"/>
                <w:right w:val="none" w:sz="0" w:space="0" w:color="auto"/>
              </w:divBdr>
            </w:div>
            <w:div w:id="1136492212">
              <w:marLeft w:val="0"/>
              <w:marRight w:val="0"/>
              <w:marTop w:val="0"/>
              <w:marBottom w:val="0"/>
              <w:divBdr>
                <w:top w:val="none" w:sz="0" w:space="0" w:color="auto"/>
                <w:left w:val="none" w:sz="0" w:space="0" w:color="auto"/>
                <w:bottom w:val="none" w:sz="0" w:space="0" w:color="auto"/>
                <w:right w:val="none" w:sz="0" w:space="0" w:color="auto"/>
              </w:divBdr>
            </w:div>
            <w:div w:id="1702053330">
              <w:marLeft w:val="0"/>
              <w:marRight w:val="0"/>
              <w:marTop w:val="0"/>
              <w:marBottom w:val="0"/>
              <w:divBdr>
                <w:top w:val="none" w:sz="0" w:space="0" w:color="auto"/>
                <w:left w:val="none" w:sz="0" w:space="0" w:color="auto"/>
                <w:bottom w:val="none" w:sz="0" w:space="0" w:color="auto"/>
                <w:right w:val="none" w:sz="0" w:space="0" w:color="auto"/>
              </w:divBdr>
            </w:div>
            <w:div w:id="20721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3227">
      <w:bodyDiv w:val="1"/>
      <w:marLeft w:val="0"/>
      <w:marRight w:val="0"/>
      <w:marTop w:val="0"/>
      <w:marBottom w:val="0"/>
      <w:divBdr>
        <w:top w:val="none" w:sz="0" w:space="0" w:color="auto"/>
        <w:left w:val="none" w:sz="0" w:space="0" w:color="auto"/>
        <w:bottom w:val="none" w:sz="0" w:space="0" w:color="auto"/>
        <w:right w:val="none" w:sz="0" w:space="0" w:color="auto"/>
      </w:divBdr>
      <w:divsChild>
        <w:div w:id="1781994686">
          <w:marLeft w:val="0"/>
          <w:marRight w:val="0"/>
          <w:marTop w:val="0"/>
          <w:marBottom w:val="0"/>
          <w:divBdr>
            <w:top w:val="none" w:sz="0" w:space="0" w:color="auto"/>
            <w:left w:val="none" w:sz="0" w:space="0" w:color="auto"/>
            <w:bottom w:val="none" w:sz="0" w:space="0" w:color="auto"/>
            <w:right w:val="none" w:sz="0" w:space="0" w:color="auto"/>
          </w:divBdr>
        </w:div>
      </w:divsChild>
    </w:div>
    <w:div w:id="1887599558">
      <w:bodyDiv w:val="1"/>
      <w:marLeft w:val="0"/>
      <w:marRight w:val="0"/>
      <w:marTop w:val="0"/>
      <w:marBottom w:val="0"/>
      <w:divBdr>
        <w:top w:val="none" w:sz="0" w:space="0" w:color="auto"/>
        <w:left w:val="none" w:sz="0" w:space="0" w:color="auto"/>
        <w:bottom w:val="none" w:sz="0" w:space="0" w:color="auto"/>
        <w:right w:val="none" w:sz="0" w:space="0" w:color="auto"/>
      </w:divBdr>
      <w:divsChild>
        <w:div w:id="28574913">
          <w:marLeft w:val="0"/>
          <w:marRight w:val="0"/>
          <w:marTop w:val="0"/>
          <w:marBottom w:val="0"/>
          <w:divBdr>
            <w:top w:val="none" w:sz="0" w:space="0" w:color="auto"/>
            <w:left w:val="none" w:sz="0" w:space="0" w:color="auto"/>
            <w:bottom w:val="none" w:sz="0" w:space="0" w:color="auto"/>
            <w:right w:val="none" w:sz="0" w:space="0" w:color="auto"/>
          </w:divBdr>
          <w:divsChild>
            <w:div w:id="1142848664">
              <w:marLeft w:val="0"/>
              <w:marRight w:val="0"/>
              <w:marTop w:val="0"/>
              <w:marBottom w:val="0"/>
              <w:divBdr>
                <w:top w:val="none" w:sz="0" w:space="0" w:color="auto"/>
                <w:left w:val="none" w:sz="0" w:space="0" w:color="auto"/>
                <w:bottom w:val="none" w:sz="0" w:space="0" w:color="auto"/>
                <w:right w:val="none" w:sz="0" w:space="0" w:color="auto"/>
              </w:divBdr>
            </w:div>
          </w:divsChild>
        </w:div>
        <w:div w:id="58525530">
          <w:marLeft w:val="0"/>
          <w:marRight w:val="0"/>
          <w:marTop w:val="0"/>
          <w:marBottom w:val="0"/>
          <w:divBdr>
            <w:top w:val="none" w:sz="0" w:space="0" w:color="auto"/>
            <w:left w:val="none" w:sz="0" w:space="0" w:color="auto"/>
            <w:bottom w:val="none" w:sz="0" w:space="0" w:color="auto"/>
            <w:right w:val="none" w:sz="0" w:space="0" w:color="auto"/>
          </w:divBdr>
          <w:divsChild>
            <w:div w:id="1440222803">
              <w:marLeft w:val="0"/>
              <w:marRight w:val="0"/>
              <w:marTop w:val="0"/>
              <w:marBottom w:val="0"/>
              <w:divBdr>
                <w:top w:val="none" w:sz="0" w:space="0" w:color="auto"/>
                <w:left w:val="none" w:sz="0" w:space="0" w:color="auto"/>
                <w:bottom w:val="none" w:sz="0" w:space="0" w:color="auto"/>
                <w:right w:val="none" w:sz="0" w:space="0" w:color="auto"/>
              </w:divBdr>
            </w:div>
          </w:divsChild>
        </w:div>
        <w:div w:id="68579085">
          <w:marLeft w:val="0"/>
          <w:marRight w:val="0"/>
          <w:marTop w:val="0"/>
          <w:marBottom w:val="0"/>
          <w:divBdr>
            <w:top w:val="none" w:sz="0" w:space="0" w:color="auto"/>
            <w:left w:val="none" w:sz="0" w:space="0" w:color="auto"/>
            <w:bottom w:val="none" w:sz="0" w:space="0" w:color="auto"/>
            <w:right w:val="none" w:sz="0" w:space="0" w:color="auto"/>
          </w:divBdr>
          <w:divsChild>
            <w:div w:id="474836760">
              <w:marLeft w:val="0"/>
              <w:marRight w:val="0"/>
              <w:marTop w:val="0"/>
              <w:marBottom w:val="0"/>
              <w:divBdr>
                <w:top w:val="none" w:sz="0" w:space="0" w:color="auto"/>
                <w:left w:val="none" w:sz="0" w:space="0" w:color="auto"/>
                <w:bottom w:val="none" w:sz="0" w:space="0" w:color="auto"/>
                <w:right w:val="none" w:sz="0" w:space="0" w:color="auto"/>
              </w:divBdr>
            </w:div>
          </w:divsChild>
        </w:div>
        <w:div w:id="88505298">
          <w:marLeft w:val="0"/>
          <w:marRight w:val="0"/>
          <w:marTop w:val="0"/>
          <w:marBottom w:val="0"/>
          <w:divBdr>
            <w:top w:val="none" w:sz="0" w:space="0" w:color="auto"/>
            <w:left w:val="none" w:sz="0" w:space="0" w:color="auto"/>
            <w:bottom w:val="none" w:sz="0" w:space="0" w:color="auto"/>
            <w:right w:val="none" w:sz="0" w:space="0" w:color="auto"/>
          </w:divBdr>
          <w:divsChild>
            <w:div w:id="2005624686">
              <w:marLeft w:val="0"/>
              <w:marRight w:val="0"/>
              <w:marTop w:val="0"/>
              <w:marBottom w:val="0"/>
              <w:divBdr>
                <w:top w:val="none" w:sz="0" w:space="0" w:color="auto"/>
                <w:left w:val="none" w:sz="0" w:space="0" w:color="auto"/>
                <w:bottom w:val="none" w:sz="0" w:space="0" w:color="auto"/>
                <w:right w:val="none" w:sz="0" w:space="0" w:color="auto"/>
              </w:divBdr>
            </w:div>
          </w:divsChild>
        </w:div>
        <w:div w:id="182786658">
          <w:marLeft w:val="0"/>
          <w:marRight w:val="0"/>
          <w:marTop w:val="0"/>
          <w:marBottom w:val="0"/>
          <w:divBdr>
            <w:top w:val="none" w:sz="0" w:space="0" w:color="auto"/>
            <w:left w:val="none" w:sz="0" w:space="0" w:color="auto"/>
            <w:bottom w:val="none" w:sz="0" w:space="0" w:color="auto"/>
            <w:right w:val="none" w:sz="0" w:space="0" w:color="auto"/>
          </w:divBdr>
          <w:divsChild>
            <w:div w:id="571623749">
              <w:marLeft w:val="0"/>
              <w:marRight w:val="0"/>
              <w:marTop w:val="0"/>
              <w:marBottom w:val="0"/>
              <w:divBdr>
                <w:top w:val="none" w:sz="0" w:space="0" w:color="auto"/>
                <w:left w:val="none" w:sz="0" w:space="0" w:color="auto"/>
                <w:bottom w:val="none" w:sz="0" w:space="0" w:color="auto"/>
                <w:right w:val="none" w:sz="0" w:space="0" w:color="auto"/>
              </w:divBdr>
            </w:div>
          </w:divsChild>
        </w:div>
        <w:div w:id="236132820">
          <w:marLeft w:val="0"/>
          <w:marRight w:val="0"/>
          <w:marTop w:val="0"/>
          <w:marBottom w:val="0"/>
          <w:divBdr>
            <w:top w:val="none" w:sz="0" w:space="0" w:color="auto"/>
            <w:left w:val="none" w:sz="0" w:space="0" w:color="auto"/>
            <w:bottom w:val="none" w:sz="0" w:space="0" w:color="auto"/>
            <w:right w:val="none" w:sz="0" w:space="0" w:color="auto"/>
          </w:divBdr>
          <w:divsChild>
            <w:div w:id="1157068261">
              <w:marLeft w:val="0"/>
              <w:marRight w:val="0"/>
              <w:marTop w:val="0"/>
              <w:marBottom w:val="0"/>
              <w:divBdr>
                <w:top w:val="none" w:sz="0" w:space="0" w:color="auto"/>
                <w:left w:val="none" w:sz="0" w:space="0" w:color="auto"/>
                <w:bottom w:val="none" w:sz="0" w:space="0" w:color="auto"/>
                <w:right w:val="none" w:sz="0" w:space="0" w:color="auto"/>
              </w:divBdr>
            </w:div>
          </w:divsChild>
        </w:div>
        <w:div w:id="239755521">
          <w:marLeft w:val="0"/>
          <w:marRight w:val="0"/>
          <w:marTop w:val="0"/>
          <w:marBottom w:val="0"/>
          <w:divBdr>
            <w:top w:val="none" w:sz="0" w:space="0" w:color="auto"/>
            <w:left w:val="none" w:sz="0" w:space="0" w:color="auto"/>
            <w:bottom w:val="none" w:sz="0" w:space="0" w:color="auto"/>
            <w:right w:val="none" w:sz="0" w:space="0" w:color="auto"/>
          </w:divBdr>
          <w:divsChild>
            <w:div w:id="2013222628">
              <w:marLeft w:val="0"/>
              <w:marRight w:val="0"/>
              <w:marTop w:val="0"/>
              <w:marBottom w:val="0"/>
              <w:divBdr>
                <w:top w:val="none" w:sz="0" w:space="0" w:color="auto"/>
                <w:left w:val="none" w:sz="0" w:space="0" w:color="auto"/>
                <w:bottom w:val="none" w:sz="0" w:space="0" w:color="auto"/>
                <w:right w:val="none" w:sz="0" w:space="0" w:color="auto"/>
              </w:divBdr>
            </w:div>
          </w:divsChild>
        </w:div>
        <w:div w:id="259872697">
          <w:marLeft w:val="0"/>
          <w:marRight w:val="0"/>
          <w:marTop w:val="0"/>
          <w:marBottom w:val="0"/>
          <w:divBdr>
            <w:top w:val="none" w:sz="0" w:space="0" w:color="auto"/>
            <w:left w:val="none" w:sz="0" w:space="0" w:color="auto"/>
            <w:bottom w:val="none" w:sz="0" w:space="0" w:color="auto"/>
            <w:right w:val="none" w:sz="0" w:space="0" w:color="auto"/>
          </w:divBdr>
          <w:divsChild>
            <w:div w:id="1298950282">
              <w:marLeft w:val="0"/>
              <w:marRight w:val="0"/>
              <w:marTop w:val="0"/>
              <w:marBottom w:val="0"/>
              <w:divBdr>
                <w:top w:val="none" w:sz="0" w:space="0" w:color="auto"/>
                <w:left w:val="none" w:sz="0" w:space="0" w:color="auto"/>
                <w:bottom w:val="none" w:sz="0" w:space="0" w:color="auto"/>
                <w:right w:val="none" w:sz="0" w:space="0" w:color="auto"/>
              </w:divBdr>
            </w:div>
          </w:divsChild>
        </w:div>
        <w:div w:id="321664963">
          <w:marLeft w:val="0"/>
          <w:marRight w:val="0"/>
          <w:marTop w:val="0"/>
          <w:marBottom w:val="0"/>
          <w:divBdr>
            <w:top w:val="none" w:sz="0" w:space="0" w:color="auto"/>
            <w:left w:val="none" w:sz="0" w:space="0" w:color="auto"/>
            <w:bottom w:val="none" w:sz="0" w:space="0" w:color="auto"/>
            <w:right w:val="none" w:sz="0" w:space="0" w:color="auto"/>
          </w:divBdr>
          <w:divsChild>
            <w:div w:id="506016835">
              <w:marLeft w:val="0"/>
              <w:marRight w:val="0"/>
              <w:marTop w:val="0"/>
              <w:marBottom w:val="0"/>
              <w:divBdr>
                <w:top w:val="none" w:sz="0" w:space="0" w:color="auto"/>
                <w:left w:val="none" w:sz="0" w:space="0" w:color="auto"/>
                <w:bottom w:val="none" w:sz="0" w:space="0" w:color="auto"/>
                <w:right w:val="none" w:sz="0" w:space="0" w:color="auto"/>
              </w:divBdr>
            </w:div>
          </w:divsChild>
        </w:div>
        <w:div w:id="328288464">
          <w:marLeft w:val="0"/>
          <w:marRight w:val="0"/>
          <w:marTop w:val="0"/>
          <w:marBottom w:val="0"/>
          <w:divBdr>
            <w:top w:val="none" w:sz="0" w:space="0" w:color="auto"/>
            <w:left w:val="none" w:sz="0" w:space="0" w:color="auto"/>
            <w:bottom w:val="none" w:sz="0" w:space="0" w:color="auto"/>
            <w:right w:val="none" w:sz="0" w:space="0" w:color="auto"/>
          </w:divBdr>
          <w:divsChild>
            <w:div w:id="1025592593">
              <w:marLeft w:val="0"/>
              <w:marRight w:val="0"/>
              <w:marTop w:val="0"/>
              <w:marBottom w:val="0"/>
              <w:divBdr>
                <w:top w:val="none" w:sz="0" w:space="0" w:color="auto"/>
                <w:left w:val="none" w:sz="0" w:space="0" w:color="auto"/>
                <w:bottom w:val="none" w:sz="0" w:space="0" w:color="auto"/>
                <w:right w:val="none" w:sz="0" w:space="0" w:color="auto"/>
              </w:divBdr>
            </w:div>
          </w:divsChild>
        </w:div>
        <w:div w:id="418717613">
          <w:marLeft w:val="0"/>
          <w:marRight w:val="0"/>
          <w:marTop w:val="0"/>
          <w:marBottom w:val="0"/>
          <w:divBdr>
            <w:top w:val="none" w:sz="0" w:space="0" w:color="auto"/>
            <w:left w:val="none" w:sz="0" w:space="0" w:color="auto"/>
            <w:bottom w:val="none" w:sz="0" w:space="0" w:color="auto"/>
            <w:right w:val="none" w:sz="0" w:space="0" w:color="auto"/>
          </w:divBdr>
          <w:divsChild>
            <w:div w:id="2093425777">
              <w:marLeft w:val="0"/>
              <w:marRight w:val="0"/>
              <w:marTop w:val="0"/>
              <w:marBottom w:val="0"/>
              <w:divBdr>
                <w:top w:val="none" w:sz="0" w:space="0" w:color="auto"/>
                <w:left w:val="none" w:sz="0" w:space="0" w:color="auto"/>
                <w:bottom w:val="none" w:sz="0" w:space="0" w:color="auto"/>
                <w:right w:val="none" w:sz="0" w:space="0" w:color="auto"/>
              </w:divBdr>
            </w:div>
          </w:divsChild>
        </w:div>
        <w:div w:id="434834241">
          <w:marLeft w:val="0"/>
          <w:marRight w:val="0"/>
          <w:marTop w:val="0"/>
          <w:marBottom w:val="0"/>
          <w:divBdr>
            <w:top w:val="none" w:sz="0" w:space="0" w:color="auto"/>
            <w:left w:val="none" w:sz="0" w:space="0" w:color="auto"/>
            <w:bottom w:val="none" w:sz="0" w:space="0" w:color="auto"/>
            <w:right w:val="none" w:sz="0" w:space="0" w:color="auto"/>
          </w:divBdr>
          <w:divsChild>
            <w:div w:id="1270502830">
              <w:marLeft w:val="0"/>
              <w:marRight w:val="0"/>
              <w:marTop w:val="0"/>
              <w:marBottom w:val="0"/>
              <w:divBdr>
                <w:top w:val="none" w:sz="0" w:space="0" w:color="auto"/>
                <w:left w:val="none" w:sz="0" w:space="0" w:color="auto"/>
                <w:bottom w:val="none" w:sz="0" w:space="0" w:color="auto"/>
                <w:right w:val="none" w:sz="0" w:space="0" w:color="auto"/>
              </w:divBdr>
            </w:div>
          </w:divsChild>
        </w:div>
        <w:div w:id="484055664">
          <w:marLeft w:val="0"/>
          <w:marRight w:val="0"/>
          <w:marTop w:val="0"/>
          <w:marBottom w:val="0"/>
          <w:divBdr>
            <w:top w:val="none" w:sz="0" w:space="0" w:color="auto"/>
            <w:left w:val="none" w:sz="0" w:space="0" w:color="auto"/>
            <w:bottom w:val="none" w:sz="0" w:space="0" w:color="auto"/>
            <w:right w:val="none" w:sz="0" w:space="0" w:color="auto"/>
          </w:divBdr>
          <w:divsChild>
            <w:div w:id="446241418">
              <w:marLeft w:val="0"/>
              <w:marRight w:val="0"/>
              <w:marTop w:val="0"/>
              <w:marBottom w:val="0"/>
              <w:divBdr>
                <w:top w:val="none" w:sz="0" w:space="0" w:color="auto"/>
                <w:left w:val="none" w:sz="0" w:space="0" w:color="auto"/>
                <w:bottom w:val="none" w:sz="0" w:space="0" w:color="auto"/>
                <w:right w:val="none" w:sz="0" w:space="0" w:color="auto"/>
              </w:divBdr>
            </w:div>
          </w:divsChild>
        </w:div>
        <w:div w:id="500776880">
          <w:marLeft w:val="0"/>
          <w:marRight w:val="0"/>
          <w:marTop w:val="0"/>
          <w:marBottom w:val="0"/>
          <w:divBdr>
            <w:top w:val="none" w:sz="0" w:space="0" w:color="auto"/>
            <w:left w:val="none" w:sz="0" w:space="0" w:color="auto"/>
            <w:bottom w:val="none" w:sz="0" w:space="0" w:color="auto"/>
            <w:right w:val="none" w:sz="0" w:space="0" w:color="auto"/>
          </w:divBdr>
          <w:divsChild>
            <w:div w:id="132061767">
              <w:marLeft w:val="0"/>
              <w:marRight w:val="0"/>
              <w:marTop w:val="0"/>
              <w:marBottom w:val="0"/>
              <w:divBdr>
                <w:top w:val="none" w:sz="0" w:space="0" w:color="auto"/>
                <w:left w:val="none" w:sz="0" w:space="0" w:color="auto"/>
                <w:bottom w:val="none" w:sz="0" w:space="0" w:color="auto"/>
                <w:right w:val="none" w:sz="0" w:space="0" w:color="auto"/>
              </w:divBdr>
            </w:div>
          </w:divsChild>
        </w:div>
        <w:div w:id="524904784">
          <w:marLeft w:val="0"/>
          <w:marRight w:val="0"/>
          <w:marTop w:val="0"/>
          <w:marBottom w:val="0"/>
          <w:divBdr>
            <w:top w:val="none" w:sz="0" w:space="0" w:color="auto"/>
            <w:left w:val="none" w:sz="0" w:space="0" w:color="auto"/>
            <w:bottom w:val="none" w:sz="0" w:space="0" w:color="auto"/>
            <w:right w:val="none" w:sz="0" w:space="0" w:color="auto"/>
          </w:divBdr>
          <w:divsChild>
            <w:div w:id="1597900097">
              <w:marLeft w:val="0"/>
              <w:marRight w:val="0"/>
              <w:marTop w:val="0"/>
              <w:marBottom w:val="0"/>
              <w:divBdr>
                <w:top w:val="none" w:sz="0" w:space="0" w:color="auto"/>
                <w:left w:val="none" w:sz="0" w:space="0" w:color="auto"/>
                <w:bottom w:val="none" w:sz="0" w:space="0" w:color="auto"/>
                <w:right w:val="none" w:sz="0" w:space="0" w:color="auto"/>
              </w:divBdr>
            </w:div>
          </w:divsChild>
        </w:div>
        <w:div w:id="530656227">
          <w:marLeft w:val="0"/>
          <w:marRight w:val="0"/>
          <w:marTop w:val="0"/>
          <w:marBottom w:val="0"/>
          <w:divBdr>
            <w:top w:val="none" w:sz="0" w:space="0" w:color="auto"/>
            <w:left w:val="none" w:sz="0" w:space="0" w:color="auto"/>
            <w:bottom w:val="none" w:sz="0" w:space="0" w:color="auto"/>
            <w:right w:val="none" w:sz="0" w:space="0" w:color="auto"/>
          </w:divBdr>
          <w:divsChild>
            <w:div w:id="2060933190">
              <w:marLeft w:val="0"/>
              <w:marRight w:val="0"/>
              <w:marTop w:val="0"/>
              <w:marBottom w:val="0"/>
              <w:divBdr>
                <w:top w:val="none" w:sz="0" w:space="0" w:color="auto"/>
                <w:left w:val="none" w:sz="0" w:space="0" w:color="auto"/>
                <w:bottom w:val="none" w:sz="0" w:space="0" w:color="auto"/>
                <w:right w:val="none" w:sz="0" w:space="0" w:color="auto"/>
              </w:divBdr>
            </w:div>
          </w:divsChild>
        </w:div>
        <w:div w:id="567114672">
          <w:marLeft w:val="0"/>
          <w:marRight w:val="0"/>
          <w:marTop w:val="0"/>
          <w:marBottom w:val="0"/>
          <w:divBdr>
            <w:top w:val="none" w:sz="0" w:space="0" w:color="auto"/>
            <w:left w:val="none" w:sz="0" w:space="0" w:color="auto"/>
            <w:bottom w:val="none" w:sz="0" w:space="0" w:color="auto"/>
            <w:right w:val="none" w:sz="0" w:space="0" w:color="auto"/>
          </w:divBdr>
          <w:divsChild>
            <w:div w:id="1713115602">
              <w:marLeft w:val="0"/>
              <w:marRight w:val="0"/>
              <w:marTop w:val="0"/>
              <w:marBottom w:val="0"/>
              <w:divBdr>
                <w:top w:val="none" w:sz="0" w:space="0" w:color="auto"/>
                <w:left w:val="none" w:sz="0" w:space="0" w:color="auto"/>
                <w:bottom w:val="none" w:sz="0" w:space="0" w:color="auto"/>
                <w:right w:val="none" w:sz="0" w:space="0" w:color="auto"/>
              </w:divBdr>
            </w:div>
          </w:divsChild>
        </w:div>
        <w:div w:id="572203877">
          <w:marLeft w:val="0"/>
          <w:marRight w:val="0"/>
          <w:marTop w:val="0"/>
          <w:marBottom w:val="0"/>
          <w:divBdr>
            <w:top w:val="none" w:sz="0" w:space="0" w:color="auto"/>
            <w:left w:val="none" w:sz="0" w:space="0" w:color="auto"/>
            <w:bottom w:val="none" w:sz="0" w:space="0" w:color="auto"/>
            <w:right w:val="none" w:sz="0" w:space="0" w:color="auto"/>
          </w:divBdr>
          <w:divsChild>
            <w:div w:id="2028016952">
              <w:marLeft w:val="0"/>
              <w:marRight w:val="0"/>
              <w:marTop w:val="0"/>
              <w:marBottom w:val="0"/>
              <w:divBdr>
                <w:top w:val="none" w:sz="0" w:space="0" w:color="auto"/>
                <w:left w:val="none" w:sz="0" w:space="0" w:color="auto"/>
                <w:bottom w:val="none" w:sz="0" w:space="0" w:color="auto"/>
                <w:right w:val="none" w:sz="0" w:space="0" w:color="auto"/>
              </w:divBdr>
            </w:div>
          </w:divsChild>
        </w:div>
        <w:div w:id="575669237">
          <w:marLeft w:val="0"/>
          <w:marRight w:val="0"/>
          <w:marTop w:val="0"/>
          <w:marBottom w:val="0"/>
          <w:divBdr>
            <w:top w:val="none" w:sz="0" w:space="0" w:color="auto"/>
            <w:left w:val="none" w:sz="0" w:space="0" w:color="auto"/>
            <w:bottom w:val="none" w:sz="0" w:space="0" w:color="auto"/>
            <w:right w:val="none" w:sz="0" w:space="0" w:color="auto"/>
          </w:divBdr>
          <w:divsChild>
            <w:div w:id="147869869">
              <w:marLeft w:val="0"/>
              <w:marRight w:val="0"/>
              <w:marTop w:val="0"/>
              <w:marBottom w:val="0"/>
              <w:divBdr>
                <w:top w:val="none" w:sz="0" w:space="0" w:color="auto"/>
                <w:left w:val="none" w:sz="0" w:space="0" w:color="auto"/>
                <w:bottom w:val="none" w:sz="0" w:space="0" w:color="auto"/>
                <w:right w:val="none" w:sz="0" w:space="0" w:color="auto"/>
              </w:divBdr>
            </w:div>
          </w:divsChild>
        </w:div>
        <w:div w:id="594021970">
          <w:marLeft w:val="0"/>
          <w:marRight w:val="0"/>
          <w:marTop w:val="0"/>
          <w:marBottom w:val="0"/>
          <w:divBdr>
            <w:top w:val="none" w:sz="0" w:space="0" w:color="auto"/>
            <w:left w:val="none" w:sz="0" w:space="0" w:color="auto"/>
            <w:bottom w:val="none" w:sz="0" w:space="0" w:color="auto"/>
            <w:right w:val="none" w:sz="0" w:space="0" w:color="auto"/>
          </w:divBdr>
          <w:divsChild>
            <w:div w:id="564222172">
              <w:marLeft w:val="0"/>
              <w:marRight w:val="0"/>
              <w:marTop w:val="0"/>
              <w:marBottom w:val="0"/>
              <w:divBdr>
                <w:top w:val="none" w:sz="0" w:space="0" w:color="auto"/>
                <w:left w:val="none" w:sz="0" w:space="0" w:color="auto"/>
                <w:bottom w:val="none" w:sz="0" w:space="0" w:color="auto"/>
                <w:right w:val="none" w:sz="0" w:space="0" w:color="auto"/>
              </w:divBdr>
            </w:div>
          </w:divsChild>
        </w:div>
        <w:div w:id="688680357">
          <w:marLeft w:val="0"/>
          <w:marRight w:val="0"/>
          <w:marTop w:val="0"/>
          <w:marBottom w:val="0"/>
          <w:divBdr>
            <w:top w:val="none" w:sz="0" w:space="0" w:color="auto"/>
            <w:left w:val="none" w:sz="0" w:space="0" w:color="auto"/>
            <w:bottom w:val="none" w:sz="0" w:space="0" w:color="auto"/>
            <w:right w:val="none" w:sz="0" w:space="0" w:color="auto"/>
          </w:divBdr>
          <w:divsChild>
            <w:div w:id="339893219">
              <w:marLeft w:val="0"/>
              <w:marRight w:val="0"/>
              <w:marTop w:val="0"/>
              <w:marBottom w:val="0"/>
              <w:divBdr>
                <w:top w:val="none" w:sz="0" w:space="0" w:color="auto"/>
                <w:left w:val="none" w:sz="0" w:space="0" w:color="auto"/>
                <w:bottom w:val="none" w:sz="0" w:space="0" w:color="auto"/>
                <w:right w:val="none" w:sz="0" w:space="0" w:color="auto"/>
              </w:divBdr>
            </w:div>
            <w:div w:id="911817052">
              <w:marLeft w:val="0"/>
              <w:marRight w:val="0"/>
              <w:marTop w:val="0"/>
              <w:marBottom w:val="0"/>
              <w:divBdr>
                <w:top w:val="none" w:sz="0" w:space="0" w:color="auto"/>
                <w:left w:val="none" w:sz="0" w:space="0" w:color="auto"/>
                <w:bottom w:val="none" w:sz="0" w:space="0" w:color="auto"/>
                <w:right w:val="none" w:sz="0" w:space="0" w:color="auto"/>
              </w:divBdr>
            </w:div>
            <w:div w:id="984968358">
              <w:marLeft w:val="0"/>
              <w:marRight w:val="0"/>
              <w:marTop w:val="0"/>
              <w:marBottom w:val="0"/>
              <w:divBdr>
                <w:top w:val="none" w:sz="0" w:space="0" w:color="auto"/>
                <w:left w:val="none" w:sz="0" w:space="0" w:color="auto"/>
                <w:bottom w:val="none" w:sz="0" w:space="0" w:color="auto"/>
                <w:right w:val="none" w:sz="0" w:space="0" w:color="auto"/>
              </w:divBdr>
            </w:div>
            <w:div w:id="1868592714">
              <w:marLeft w:val="0"/>
              <w:marRight w:val="0"/>
              <w:marTop w:val="0"/>
              <w:marBottom w:val="0"/>
              <w:divBdr>
                <w:top w:val="none" w:sz="0" w:space="0" w:color="auto"/>
                <w:left w:val="none" w:sz="0" w:space="0" w:color="auto"/>
                <w:bottom w:val="none" w:sz="0" w:space="0" w:color="auto"/>
                <w:right w:val="none" w:sz="0" w:space="0" w:color="auto"/>
              </w:divBdr>
            </w:div>
          </w:divsChild>
        </w:div>
        <w:div w:id="709498898">
          <w:marLeft w:val="0"/>
          <w:marRight w:val="0"/>
          <w:marTop w:val="0"/>
          <w:marBottom w:val="0"/>
          <w:divBdr>
            <w:top w:val="none" w:sz="0" w:space="0" w:color="auto"/>
            <w:left w:val="none" w:sz="0" w:space="0" w:color="auto"/>
            <w:bottom w:val="none" w:sz="0" w:space="0" w:color="auto"/>
            <w:right w:val="none" w:sz="0" w:space="0" w:color="auto"/>
          </w:divBdr>
          <w:divsChild>
            <w:div w:id="465272748">
              <w:marLeft w:val="0"/>
              <w:marRight w:val="0"/>
              <w:marTop w:val="0"/>
              <w:marBottom w:val="0"/>
              <w:divBdr>
                <w:top w:val="none" w:sz="0" w:space="0" w:color="auto"/>
                <w:left w:val="none" w:sz="0" w:space="0" w:color="auto"/>
                <w:bottom w:val="none" w:sz="0" w:space="0" w:color="auto"/>
                <w:right w:val="none" w:sz="0" w:space="0" w:color="auto"/>
              </w:divBdr>
            </w:div>
          </w:divsChild>
        </w:div>
        <w:div w:id="818308484">
          <w:marLeft w:val="0"/>
          <w:marRight w:val="0"/>
          <w:marTop w:val="0"/>
          <w:marBottom w:val="0"/>
          <w:divBdr>
            <w:top w:val="none" w:sz="0" w:space="0" w:color="auto"/>
            <w:left w:val="none" w:sz="0" w:space="0" w:color="auto"/>
            <w:bottom w:val="none" w:sz="0" w:space="0" w:color="auto"/>
            <w:right w:val="none" w:sz="0" w:space="0" w:color="auto"/>
          </w:divBdr>
          <w:divsChild>
            <w:div w:id="831800676">
              <w:marLeft w:val="0"/>
              <w:marRight w:val="0"/>
              <w:marTop w:val="0"/>
              <w:marBottom w:val="0"/>
              <w:divBdr>
                <w:top w:val="none" w:sz="0" w:space="0" w:color="auto"/>
                <w:left w:val="none" w:sz="0" w:space="0" w:color="auto"/>
                <w:bottom w:val="none" w:sz="0" w:space="0" w:color="auto"/>
                <w:right w:val="none" w:sz="0" w:space="0" w:color="auto"/>
              </w:divBdr>
            </w:div>
          </w:divsChild>
        </w:div>
        <w:div w:id="858011036">
          <w:marLeft w:val="0"/>
          <w:marRight w:val="0"/>
          <w:marTop w:val="0"/>
          <w:marBottom w:val="0"/>
          <w:divBdr>
            <w:top w:val="none" w:sz="0" w:space="0" w:color="auto"/>
            <w:left w:val="none" w:sz="0" w:space="0" w:color="auto"/>
            <w:bottom w:val="none" w:sz="0" w:space="0" w:color="auto"/>
            <w:right w:val="none" w:sz="0" w:space="0" w:color="auto"/>
          </w:divBdr>
          <w:divsChild>
            <w:div w:id="740562560">
              <w:marLeft w:val="0"/>
              <w:marRight w:val="0"/>
              <w:marTop w:val="0"/>
              <w:marBottom w:val="0"/>
              <w:divBdr>
                <w:top w:val="none" w:sz="0" w:space="0" w:color="auto"/>
                <w:left w:val="none" w:sz="0" w:space="0" w:color="auto"/>
                <w:bottom w:val="none" w:sz="0" w:space="0" w:color="auto"/>
                <w:right w:val="none" w:sz="0" w:space="0" w:color="auto"/>
              </w:divBdr>
            </w:div>
          </w:divsChild>
        </w:div>
        <w:div w:id="860775702">
          <w:marLeft w:val="0"/>
          <w:marRight w:val="0"/>
          <w:marTop w:val="0"/>
          <w:marBottom w:val="0"/>
          <w:divBdr>
            <w:top w:val="none" w:sz="0" w:space="0" w:color="auto"/>
            <w:left w:val="none" w:sz="0" w:space="0" w:color="auto"/>
            <w:bottom w:val="none" w:sz="0" w:space="0" w:color="auto"/>
            <w:right w:val="none" w:sz="0" w:space="0" w:color="auto"/>
          </w:divBdr>
          <w:divsChild>
            <w:div w:id="1152865310">
              <w:marLeft w:val="0"/>
              <w:marRight w:val="0"/>
              <w:marTop w:val="0"/>
              <w:marBottom w:val="0"/>
              <w:divBdr>
                <w:top w:val="none" w:sz="0" w:space="0" w:color="auto"/>
                <w:left w:val="none" w:sz="0" w:space="0" w:color="auto"/>
                <w:bottom w:val="none" w:sz="0" w:space="0" w:color="auto"/>
                <w:right w:val="none" w:sz="0" w:space="0" w:color="auto"/>
              </w:divBdr>
            </w:div>
          </w:divsChild>
        </w:div>
        <w:div w:id="861237354">
          <w:marLeft w:val="0"/>
          <w:marRight w:val="0"/>
          <w:marTop w:val="0"/>
          <w:marBottom w:val="0"/>
          <w:divBdr>
            <w:top w:val="none" w:sz="0" w:space="0" w:color="auto"/>
            <w:left w:val="none" w:sz="0" w:space="0" w:color="auto"/>
            <w:bottom w:val="none" w:sz="0" w:space="0" w:color="auto"/>
            <w:right w:val="none" w:sz="0" w:space="0" w:color="auto"/>
          </w:divBdr>
          <w:divsChild>
            <w:div w:id="1248345500">
              <w:marLeft w:val="0"/>
              <w:marRight w:val="0"/>
              <w:marTop w:val="0"/>
              <w:marBottom w:val="0"/>
              <w:divBdr>
                <w:top w:val="none" w:sz="0" w:space="0" w:color="auto"/>
                <w:left w:val="none" w:sz="0" w:space="0" w:color="auto"/>
                <w:bottom w:val="none" w:sz="0" w:space="0" w:color="auto"/>
                <w:right w:val="none" w:sz="0" w:space="0" w:color="auto"/>
              </w:divBdr>
            </w:div>
          </w:divsChild>
        </w:div>
        <w:div w:id="881481157">
          <w:marLeft w:val="0"/>
          <w:marRight w:val="0"/>
          <w:marTop w:val="0"/>
          <w:marBottom w:val="0"/>
          <w:divBdr>
            <w:top w:val="none" w:sz="0" w:space="0" w:color="auto"/>
            <w:left w:val="none" w:sz="0" w:space="0" w:color="auto"/>
            <w:bottom w:val="none" w:sz="0" w:space="0" w:color="auto"/>
            <w:right w:val="none" w:sz="0" w:space="0" w:color="auto"/>
          </w:divBdr>
          <w:divsChild>
            <w:div w:id="1292370767">
              <w:marLeft w:val="0"/>
              <w:marRight w:val="0"/>
              <w:marTop w:val="0"/>
              <w:marBottom w:val="0"/>
              <w:divBdr>
                <w:top w:val="none" w:sz="0" w:space="0" w:color="auto"/>
                <w:left w:val="none" w:sz="0" w:space="0" w:color="auto"/>
                <w:bottom w:val="none" w:sz="0" w:space="0" w:color="auto"/>
                <w:right w:val="none" w:sz="0" w:space="0" w:color="auto"/>
              </w:divBdr>
            </w:div>
            <w:div w:id="1773235456">
              <w:marLeft w:val="0"/>
              <w:marRight w:val="0"/>
              <w:marTop w:val="0"/>
              <w:marBottom w:val="0"/>
              <w:divBdr>
                <w:top w:val="none" w:sz="0" w:space="0" w:color="auto"/>
                <w:left w:val="none" w:sz="0" w:space="0" w:color="auto"/>
                <w:bottom w:val="none" w:sz="0" w:space="0" w:color="auto"/>
                <w:right w:val="none" w:sz="0" w:space="0" w:color="auto"/>
              </w:divBdr>
            </w:div>
            <w:div w:id="2007778361">
              <w:marLeft w:val="0"/>
              <w:marRight w:val="0"/>
              <w:marTop w:val="0"/>
              <w:marBottom w:val="0"/>
              <w:divBdr>
                <w:top w:val="none" w:sz="0" w:space="0" w:color="auto"/>
                <w:left w:val="none" w:sz="0" w:space="0" w:color="auto"/>
                <w:bottom w:val="none" w:sz="0" w:space="0" w:color="auto"/>
                <w:right w:val="none" w:sz="0" w:space="0" w:color="auto"/>
              </w:divBdr>
            </w:div>
          </w:divsChild>
        </w:div>
        <w:div w:id="906767553">
          <w:marLeft w:val="0"/>
          <w:marRight w:val="0"/>
          <w:marTop w:val="0"/>
          <w:marBottom w:val="0"/>
          <w:divBdr>
            <w:top w:val="none" w:sz="0" w:space="0" w:color="auto"/>
            <w:left w:val="none" w:sz="0" w:space="0" w:color="auto"/>
            <w:bottom w:val="none" w:sz="0" w:space="0" w:color="auto"/>
            <w:right w:val="none" w:sz="0" w:space="0" w:color="auto"/>
          </w:divBdr>
          <w:divsChild>
            <w:div w:id="1824351457">
              <w:marLeft w:val="0"/>
              <w:marRight w:val="0"/>
              <w:marTop w:val="0"/>
              <w:marBottom w:val="0"/>
              <w:divBdr>
                <w:top w:val="none" w:sz="0" w:space="0" w:color="auto"/>
                <w:left w:val="none" w:sz="0" w:space="0" w:color="auto"/>
                <w:bottom w:val="none" w:sz="0" w:space="0" w:color="auto"/>
                <w:right w:val="none" w:sz="0" w:space="0" w:color="auto"/>
              </w:divBdr>
            </w:div>
          </w:divsChild>
        </w:div>
        <w:div w:id="939023842">
          <w:marLeft w:val="0"/>
          <w:marRight w:val="0"/>
          <w:marTop w:val="0"/>
          <w:marBottom w:val="0"/>
          <w:divBdr>
            <w:top w:val="none" w:sz="0" w:space="0" w:color="auto"/>
            <w:left w:val="none" w:sz="0" w:space="0" w:color="auto"/>
            <w:bottom w:val="none" w:sz="0" w:space="0" w:color="auto"/>
            <w:right w:val="none" w:sz="0" w:space="0" w:color="auto"/>
          </w:divBdr>
          <w:divsChild>
            <w:div w:id="978801538">
              <w:marLeft w:val="0"/>
              <w:marRight w:val="0"/>
              <w:marTop w:val="0"/>
              <w:marBottom w:val="0"/>
              <w:divBdr>
                <w:top w:val="none" w:sz="0" w:space="0" w:color="auto"/>
                <w:left w:val="none" w:sz="0" w:space="0" w:color="auto"/>
                <w:bottom w:val="none" w:sz="0" w:space="0" w:color="auto"/>
                <w:right w:val="none" w:sz="0" w:space="0" w:color="auto"/>
              </w:divBdr>
            </w:div>
          </w:divsChild>
        </w:div>
        <w:div w:id="967051068">
          <w:marLeft w:val="0"/>
          <w:marRight w:val="0"/>
          <w:marTop w:val="0"/>
          <w:marBottom w:val="0"/>
          <w:divBdr>
            <w:top w:val="none" w:sz="0" w:space="0" w:color="auto"/>
            <w:left w:val="none" w:sz="0" w:space="0" w:color="auto"/>
            <w:bottom w:val="none" w:sz="0" w:space="0" w:color="auto"/>
            <w:right w:val="none" w:sz="0" w:space="0" w:color="auto"/>
          </w:divBdr>
          <w:divsChild>
            <w:div w:id="1207988720">
              <w:marLeft w:val="0"/>
              <w:marRight w:val="0"/>
              <w:marTop w:val="0"/>
              <w:marBottom w:val="0"/>
              <w:divBdr>
                <w:top w:val="none" w:sz="0" w:space="0" w:color="auto"/>
                <w:left w:val="none" w:sz="0" w:space="0" w:color="auto"/>
                <w:bottom w:val="none" w:sz="0" w:space="0" w:color="auto"/>
                <w:right w:val="none" w:sz="0" w:space="0" w:color="auto"/>
              </w:divBdr>
            </w:div>
          </w:divsChild>
        </w:div>
        <w:div w:id="992492703">
          <w:marLeft w:val="0"/>
          <w:marRight w:val="0"/>
          <w:marTop w:val="0"/>
          <w:marBottom w:val="0"/>
          <w:divBdr>
            <w:top w:val="none" w:sz="0" w:space="0" w:color="auto"/>
            <w:left w:val="none" w:sz="0" w:space="0" w:color="auto"/>
            <w:bottom w:val="none" w:sz="0" w:space="0" w:color="auto"/>
            <w:right w:val="none" w:sz="0" w:space="0" w:color="auto"/>
          </w:divBdr>
          <w:divsChild>
            <w:div w:id="808865832">
              <w:marLeft w:val="0"/>
              <w:marRight w:val="0"/>
              <w:marTop w:val="0"/>
              <w:marBottom w:val="0"/>
              <w:divBdr>
                <w:top w:val="none" w:sz="0" w:space="0" w:color="auto"/>
                <w:left w:val="none" w:sz="0" w:space="0" w:color="auto"/>
                <w:bottom w:val="none" w:sz="0" w:space="0" w:color="auto"/>
                <w:right w:val="none" w:sz="0" w:space="0" w:color="auto"/>
              </w:divBdr>
            </w:div>
          </w:divsChild>
        </w:div>
        <w:div w:id="992610252">
          <w:marLeft w:val="0"/>
          <w:marRight w:val="0"/>
          <w:marTop w:val="0"/>
          <w:marBottom w:val="0"/>
          <w:divBdr>
            <w:top w:val="none" w:sz="0" w:space="0" w:color="auto"/>
            <w:left w:val="none" w:sz="0" w:space="0" w:color="auto"/>
            <w:bottom w:val="none" w:sz="0" w:space="0" w:color="auto"/>
            <w:right w:val="none" w:sz="0" w:space="0" w:color="auto"/>
          </w:divBdr>
          <w:divsChild>
            <w:div w:id="661130472">
              <w:marLeft w:val="0"/>
              <w:marRight w:val="0"/>
              <w:marTop w:val="0"/>
              <w:marBottom w:val="0"/>
              <w:divBdr>
                <w:top w:val="none" w:sz="0" w:space="0" w:color="auto"/>
                <w:left w:val="none" w:sz="0" w:space="0" w:color="auto"/>
                <w:bottom w:val="none" w:sz="0" w:space="0" w:color="auto"/>
                <w:right w:val="none" w:sz="0" w:space="0" w:color="auto"/>
              </w:divBdr>
            </w:div>
            <w:div w:id="761682701">
              <w:marLeft w:val="0"/>
              <w:marRight w:val="0"/>
              <w:marTop w:val="0"/>
              <w:marBottom w:val="0"/>
              <w:divBdr>
                <w:top w:val="none" w:sz="0" w:space="0" w:color="auto"/>
                <w:left w:val="none" w:sz="0" w:space="0" w:color="auto"/>
                <w:bottom w:val="none" w:sz="0" w:space="0" w:color="auto"/>
                <w:right w:val="none" w:sz="0" w:space="0" w:color="auto"/>
              </w:divBdr>
            </w:div>
          </w:divsChild>
        </w:div>
        <w:div w:id="1056127454">
          <w:marLeft w:val="0"/>
          <w:marRight w:val="0"/>
          <w:marTop w:val="0"/>
          <w:marBottom w:val="0"/>
          <w:divBdr>
            <w:top w:val="none" w:sz="0" w:space="0" w:color="auto"/>
            <w:left w:val="none" w:sz="0" w:space="0" w:color="auto"/>
            <w:bottom w:val="none" w:sz="0" w:space="0" w:color="auto"/>
            <w:right w:val="none" w:sz="0" w:space="0" w:color="auto"/>
          </w:divBdr>
          <w:divsChild>
            <w:div w:id="951280001">
              <w:marLeft w:val="0"/>
              <w:marRight w:val="0"/>
              <w:marTop w:val="0"/>
              <w:marBottom w:val="0"/>
              <w:divBdr>
                <w:top w:val="none" w:sz="0" w:space="0" w:color="auto"/>
                <w:left w:val="none" w:sz="0" w:space="0" w:color="auto"/>
                <w:bottom w:val="none" w:sz="0" w:space="0" w:color="auto"/>
                <w:right w:val="none" w:sz="0" w:space="0" w:color="auto"/>
              </w:divBdr>
            </w:div>
          </w:divsChild>
        </w:div>
        <w:div w:id="1066536949">
          <w:marLeft w:val="0"/>
          <w:marRight w:val="0"/>
          <w:marTop w:val="0"/>
          <w:marBottom w:val="0"/>
          <w:divBdr>
            <w:top w:val="none" w:sz="0" w:space="0" w:color="auto"/>
            <w:left w:val="none" w:sz="0" w:space="0" w:color="auto"/>
            <w:bottom w:val="none" w:sz="0" w:space="0" w:color="auto"/>
            <w:right w:val="none" w:sz="0" w:space="0" w:color="auto"/>
          </w:divBdr>
          <w:divsChild>
            <w:div w:id="705906838">
              <w:marLeft w:val="0"/>
              <w:marRight w:val="0"/>
              <w:marTop w:val="0"/>
              <w:marBottom w:val="0"/>
              <w:divBdr>
                <w:top w:val="none" w:sz="0" w:space="0" w:color="auto"/>
                <w:left w:val="none" w:sz="0" w:space="0" w:color="auto"/>
                <w:bottom w:val="none" w:sz="0" w:space="0" w:color="auto"/>
                <w:right w:val="none" w:sz="0" w:space="0" w:color="auto"/>
              </w:divBdr>
            </w:div>
          </w:divsChild>
        </w:div>
        <w:div w:id="1078333435">
          <w:marLeft w:val="0"/>
          <w:marRight w:val="0"/>
          <w:marTop w:val="0"/>
          <w:marBottom w:val="0"/>
          <w:divBdr>
            <w:top w:val="none" w:sz="0" w:space="0" w:color="auto"/>
            <w:left w:val="none" w:sz="0" w:space="0" w:color="auto"/>
            <w:bottom w:val="none" w:sz="0" w:space="0" w:color="auto"/>
            <w:right w:val="none" w:sz="0" w:space="0" w:color="auto"/>
          </w:divBdr>
          <w:divsChild>
            <w:div w:id="1718430251">
              <w:marLeft w:val="0"/>
              <w:marRight w:val="0"/>
              <w:marTop w:val="0"/>
              <w:marBottom w:val="0"/>
              <w:divBdr>
                <w:top w:val="none" w:sz="0" w:space="0" w:color="auto"/>
                <w:left w:val="none" w:sz="0" w:space="0" w:color="auto"/>
                <w:bottom w:val="none" w:sz="0" w:space="0" w:color="auto"/>
                <w:right w:val="none" w:sz="0" w:space="0" w:color="auto"/>
              </w:divBdr>
            </w:div>
          </w:divsChild>
        </w:div>
        <w:div w:id="1082142399">
          <w:marLeft w:val="0"/>
          <w:marRight w:val="0"/>
          <w:marTop w:val="0"/>
          <w:marBottom w:val="0"/>
          <w:divBdr>
            <w:top w:val="none" w:sz="0" w:space="0" w:color="auto"/>
            <w:left w:val="none" w:sz="0" w:space="0" w:color="auto"/>
            <w:bottom w:val="none" w:sz="0" w:space="0" w:color="auto"/>
            <w:right w:val="none" w:sz="0" w:space="0" w:color="auto"/>
          </w:divBdr>
          <w:divsChild>
            <w:div w:id="1165512674">
              <w:marLeft w:val="0"/>
              <w:marRight w:val="0"/>
              <w:marTop w:val="0"/>
              <w:marBottom w:val="0"/>
              <w:divBdr>
                <w:top w:val="none" w:sz="0" w:space="0" w:color="auto"/>
                <w:left w:val="none" w:sz="0" w:space="0" w:color="auto"/>
                <w:bottom w:val="none" w:sz="0" w:space="0" w:color="auto"/>
                <w:right w:val="none" w:sz="0" w:space="0" w:color="auto"/>
              </w:divBdr>
            </w:div>
          </w:divsChild>
        </w:div>
        <w:div w:id="1108544318">
          <w:marLeft w:val="0"/>
          <w:marRight w:val="0"/>
          <w:marTop w:val="0"/>
          <w:marBottom w:val="0"/>
          <w:divBdr>
            <w:top w:val="none" w:sz="0" w:space="0" w:color="auto"/>
            <w:left w:val="none" w:sz="0" w:space="0" w:color="auto"/>
            <w:bottom w:val="none" w:sz="0" w:space="0" w:color="auto"/>
            <w:right w:val="none" w:sz="0" w:space="0" w:color="auto"/>
          </w:divBdr>
          <w:divsChild>
            <w:div w:id="1015225187">
              <w:marLeft w:val="0"/>
              <w:marRight w:val="0"/>
              <w:marTop w:val="0"/>
              <w:marBottom w:val="0"/>
              <w:divBdr>
                <w:top w:val="none" w:sz="0" w:space="0" w:color="auto"/>
                <w:left w:val="none" w:sz="0" w:space="0" w:color="auto"/>
                <w:bottom w:val="none" w:sz="0" w:space="0" w:color="auto"/>
                <w:right w:val="none" w:sz="0" w:space="0" w:color="auto"/>
              </w:divBdr>
            </w:div>
          </w:divsChild>
        </w:div>
        <w:div w:id="1119572191">
          <w:marLeft w:val="0"/>
          <w:marRight w:val="0"/>
          <w:marTop w:val="0"/>
          <w:marBottom w:val="0"/>
          <w:divBdr>
            <w:top w:val="none" w:sz="0" w:space="0" w:color="auto"/>
            <w:left w:val="none" w:sz="0" w:space="0" w:color="auto"/>
            <w:bottom w:val="none" w:sz="0" w:space="0" w:color="auto"/>
            <w:right w:val="none" w:sz="0" w:space="0" w:color="auto"/>
          </w:divBdr>
          <w:divsChild>
            <w:div w:id="1632050463">
              <w:marLeft w:val="0"/>
              <w:marRight w:val="0"/>
              <w:marTop w:val="0"/>
              <w:marBottom w:val="0"/>
              <w:divBdr>
                <w:top w:val="none" w:sz="0" w:space="0" w:color="auto"/>
                <w:left w:val="none" w:sz="0" w:space="0" w:color="auto"/>
                <w:bottom w:val="none" w:sz="0" w:space="0" w:color="auto"/>
                <w:right w:val="none" w:sz="0" w:space="0" w:color="auto"/>
              </w:divBdr>
            </w:div>
          </w:divsChild>
        </w:div>
        <w:div w:id="1137062829">
          <w:marLeft w:val="0"/>
          <w:marRight w:val="0"/>
          <w:marTop w:val="0"/>
          <w:marBottom w:val="0"/>
          <w:divBdr>
            <w:top w:val="none" w:sz="0" w:space="0" w:color="auto"/>
            <w:left w:val="none" w:sz="0" w:space="0" w:color="auto"/>
            <w:bottom w:val="none" w:sz="0" w:space="0" w:color="auto"/>
            <w:right w:val="none" w:sz="0" w:space="0" w:color="auto"/>
          </w:divBdr>
          <w:divsChild>
            <w:div w:id="980233888">
              <w:marLeft w:val="0"/>
              <w:marRight w:val="0"/>
              <w:marTop w:val="0"/>
              <w:marBottom w:val="0"/>
              <w:divBdr>
                <w:top w:val="none" w:sz="0" w:space="0" w:color="auto"/>
                <w:left w:val="none" w:sz="0" w:space="0" w:color="auto"/>
                <w:bottom w:val="none" w:sz="0" w:space="0" w:color="auto"/>
                <w:right w:val="none" w:sz="0" w:space="0" w:color="auto"/>
              </w:divBdr>
            </w:div>
          </w:divsChild>
        </w:div>
        <w:div w:id="1160073506">
          <w:marLeft w:val="0"/>
          <w:marRight w:val="0"/>
          <w:marTop w:val="0"/>
          <w:marBottom w:val="0"/>
          <w:divBdr>
            <w:top w:val="none" w:sz="0" w:space="0" w:color="auto"/>
            <w:left w:val="none" w:sz="0" w:space="0" w:color="auto"/>
            <w:bottom w:val="none" w:sz="0" w:space="0" w:color="auto"/>
            <w:right w:val="none" w:sz="0" w:space="0" w:color="auto"/>
          </w:divBdr>
          <w:divsChild>
            <w:div w:id="1785463059">
              <w:marLeft w:val="0"/>
              <w:marRight w:val="0"/>
              <w:marTop w:val="0"/>
              <w:marBottom w:val="0"/>
              <w:divBdr>
                <w:top w:val="none" w:sz="0" w:space="0" w:color="auto"/>
                <w:left w:val="none" w:sz="0" w:space="0" w:color="auto"/>
                <w:bottom w:val="none" w:sz="0" w:space="0" w:color="auto"/>
                <w:right w:val="none" w:sz="0" w:space="0" w:color="auto"/>
              </w:divBdr>
            </w:div>
          </w:divsChild>
        </w:div>
        <w:div w:id="1260336491">
          <w:marLeft w:val="0"/>
          <w:marRight w:val="0"/>
          <w:marTop w:val="0"/>
          <w:marBottom w:val="0"/>
          <w:divBdr>
            <w:top w:val="none" w:sz="0" w:space="0" w:color="auto"/>
            <w:left w:val="none" w:sz="0" w:space="0" w:color="auto"/>
            <w:bottom w:val="none" w:sz="0" w:space="0" w:color="auto"/>
            <w:right w:val="none" w:sz="0" w:space="0" w:color="auto"/>
          </w:divBdr>
          <w:divsChild>
            <w:div w:id="2012369064">
              <w:marLeft w:val="0"/>
              <w:marRight w:val="0"/>
              <w:marTop w:val="0"/>
              <w:marBottom w:val="0"/>
              <w:divBdr>
                <w:top w:val="none" w:sz="0" w:space="0" w:color="auto"/>
                <w:left w:val="none" w:sz="0" w:space="0" w:color="auto"/>
                <w:bottom w:val="none" w:sz="0" w:space="0" w:color="auto"/>
                <w:right w:val="none" w:sz="0" w:space="0" w:color="auto"/>
              </w:divBdr>
            </w:div>
          </w:divsChild>
        </w:div>
        <w:div w:id="1274896498">
          <w:marLeft w:val="0"/>
          <w:marRight w:val="0"/>
          <w:marTop w:val="0"/>
          <w:marBottom w:val="0"/>
          <w:divBdr>
            <w:top w:val="none" w:sz="0" w:space="0" w:color="auto"/>
            <w:left w:val="none" w:sz="0" w:space="0" w:color="auto"/>
            <w:bottom w:val="none" w:sz="0" w:space="0" w:color="auto"/>
            <w:right w:val="none" w:sz="0" w:space="0" w:color="auto"/>
          </w:divBdr>
          <w:divsChild>
            <w:div w:id="920408795">
              <w:marLeft w:val="0"/>
              <w:marRight w:val="0"/>
              <w:marTop w:val="0"/>
              <w:marBottom w:val="0"/>
              <w:divBdr>
                <w:top w:val="none" w:sz="0" w:space="0" w:color="auto"/>
                <w:left w:val="none" w:sz="0" w:space="0" w:color="auto"/>
                <w:bottom w:val="none" w:sz="0" w:space="0" w:color="auto"/>
                <w:right w:val="none" w:sz="0" w:space="0" w:color="auto"/>
              </w:divBdr>
            </w:div>
          </w:divsChild>
        </w:div>
        <w:div w:id="1292832574">
          <w:marLeft w:val="0"/>
          <w:marRight w:val="0"/>
          <w:marTop w:val="0"/>
          <w:marBottom w:val="0"/>
          <w:divBdr>
            <w:top w:val="none" w:sz="0" w:space="0" w:color="auto"/>
            <w:left w:val="none" w:sz="0" w:space="0" w:color="auto"/>
            <w:bottom w:val="none" w:sz="0" w:space="0" w:color="auto"/>
            <w:right w:val="none" w:sz="0" w:space="0" w:color="auto"/>
          </w:divBdr>
          <w:divsChild>
            <w:div w:id="1269317001">
              <w:marLeft w:val="0"/>
              <w:marRight w:val="0"/>
              <w:marTop w:val="0"/>
              <w:marBottom w:val="0"/>
              <w:divBdr>
                <w:top w:val="none" w:sz="0" w:space="0" w:color="auto"/>
                <w:left w:val="none" w:sz="0" w:space="0" w:color="auto"/>
                <w:bottom w:val="none" w:sz="0" w:space="0" w:color="auto"/>
                <w:right w:val="none" w:sz="0" w:space="0" w:color="auto"/>
              </w:divBdr>
            </w:div>
          </w:divsChild>
        </w:div>
        <w:div w:id="1293096343">
          <w:marLeft w:val="0"/>
          <w:marRight w:val="0"/>
          <w:marTop w:val="0"/>
          <w:marBottom w:val="0"/>
          <w:divBdr>
            <w:top w:val="none" w:sz="0" w:space="0" w:color="auto"/>
            <w:left w:val="none" w:sz="0" w:space="0" w:color="auto"/>
            <w:bottom w:val="none" w:sz="0" w:space="0" w:color="auto"/>
            <w:right w:val="none" w:sz="0" w:space="0" w:color="auto"/>
          </w:divBdr>
          <w:divsChild>
            <w:div w:id="1330525520">
              <w:marLeft w:val="0"/>
              <w:marRight w:val="0"/>
              <w:marTop w:val="0"/>
              <w:marBottom w:val="0"/>
              <w:divBdr>
                <w:top w:val="none" w:sz="0" w:space="0" w:color="auto"/>
                <w:left w:val="none" w:sz="0" w:space="0" w:color="auto"/>
                <w:bottom w:val="none" w:sz="0" w:space="0" w:color="auto"/>
                <w:right w:val="none" w:sz="0" w:space="0" w:color="auto"/>
              </w:divBdr>
            </w:div>
          </w:divsChild>
        </w:div>
        <w:div w:id="1420099899">
          <w:marLeft w:val="0"/>
          <w:marRight w:val="0"/>
          <w:marTop w:val="0"/>
          <w:marBottom w:val="0"/>
          <w:divBdr>
            <w:top w:val="none" w:sz="0" w:space="0" w:color="auto"/>
            <w:left w:val="none" w:sz="0" w:space="0" w:color="auto"/>
            <w:bottom w:val="none" w:sz="0" w:space="0" w:color="auto"/>
            <w:right w:val="none" w:sz="0" w:space="0" w:color="auto"/>
          </w:divBdr>
          <w:divsChild>
            <w:div w:id="605386319">
              <w:marLeft w:val="0"/>
              <w:marRight w:val="0"/>
              <w:marTop w:val="0"/>
              <w:marBottom w:val="0"/>
              <w:divBdr>
                <w:top w:val="none" w:sz="0" w:space="0" w:color="auto"/>
                <w:left w:val="none" w:sz="0" w:space="0" w:color="auto"/>
                <w:bottom w:val="none" w:sz="0" w:space="0" w:color="auto"/>
                <w:right w:val="none" w:sz="0" w:space="0" w:color="auto"/>
              </w:divBdr>
            </w:div>
          </w:divsChild>
        </w:div>
        <w:div w:id="1434596936">
          <w:marLeft w:val="0"/>
          <w:marRight w:val="0"/>
          <w:marTop w:val="0"/>
          <w:marBottom w:val="0"/>
          <w:divBdr>
            <w:top w:val="none" w:sz="0" w:space="0" w:color="auto"/>
            <w:left w:val="none" w:sz="0" w:space="0" w:color="auto"/>
            <w:bottom w:val="none" w:sz="0" w:space="0" w:color="auto"/>
            <w:right w:val="none" w:sz="0" w:space="0" w:color="auto"/>
          </w:divBdr>
          <w:divsChild>
            <w:div w:id="133746">
              <w:marLeft w:val="0"/>
              <w:marRight w:val="0"/>
              <w:marTop w:val="0"/>
              <w:marBottom w:val="0"/>
              <w:divBdr>
                <w:top w:val="none" w:sz="0" w:space="0" w:color="auto"/>
                <w:left w:val="none" w:sz="0" w:space="0" w:color="auto"/>
                <w:bottom w:val="none" w:sz="0" w:space="0" w:color="auto"/>
                <w:right w:val="none" w:sz="0" w:space="0" w:color="auto"/>
              </w:divBdr>
            </w:div>
          </w:divsChild>
        </w:div>
        <w:div w:id="1440224986">
          <w:marLeft w:val="0"/>
          <w:marRight w:val="0"/>
          <w:marTop w:val="0"/>
          <w:marBottom w:val="0"/>
          <w:divBdr>
            <w:top w:val="none" w:sz="0" w:space="0" w:color="auto"/>
            <w:left w:val="none" w:sz="0" w:space="0" w:color="auto"/>
            <w:bottom w:val="none" w:sz="0" w:space="0" w:color="auto"/>
            <w:right w:val="none" w:sz="0" w:space="0" w:color="auto"/>
          </w:divBdr>
          <w:divsChild>
            <w:div w:id="790630610">
              <w:marLeft w:val="0"/>
              <w:marRight w:val="0"/>
              <w:marTop w:val="0"/>
              <w:marBottom w:val="0"/>
              <w:divBdr>
                <w:top w:val="none" w:sz="0" w:space="0" w:color="auto"/>
                <w:left w:val="none" w:sz="0" w:space="0" w:color="auto"/>
                <w:bottom w:val="none" w:sz="0" w:space="0" w:color="auto"/>
                <w:right w:val="none" w:sz="0" w:space="0" w:color="auto"/>
              </w:divBdr>
            </w:div>
          </w:divsChild>
        </w:div>
        <w:div w:id="1810897590">
          <w:marLeft w:val="0"/>
          <w:marRight w:val="0"/>
          <w:marTop w:val="0"/>
          <w:marBottom w:val="0"/>
          <w:divBdr>
            <w:top w:val="none" w:sz="0" w:space="0" w:color="auto"/>
            <w:left w:val="none" w:sz="0" w:space="0" w:color="auto"/>
            <w:bottom w:val="none" w:sz="0" w:space="0" w:color="auto"/>
            <w:right w:val="none" w:sz="0" w:space="0" w:color="auto"/>
          </w:divBdr>
          <w:divsChild>
            <w:div w:id="1240016504">
              <w:marLeft w:val="0"/>
              <w:marRight w:val="0"/>
              <w:marTop w:val="0"/>
              <w:marBottom w:val="0"/>
              <w:divBdr>
                <w:top w:val="none" w:sz="0" w:space="0" w:color="auto"/>
                <w:left w:val="none" w:sz="0" w:space="0" w:color="auto"/>
                <w:bottom w:val="none" w:sz="0" w:space="0" w:color="auto"/>
                <w:right w:val="none" w:sz="0" w:space="0" w:color="auto"/>
              </w:divBdr>
            </w:div>
            <w:div w:id="1377312556">
              <w:marLeft w:val="0"/>
              <w:marRight w:val="0"/>
              <w:marTop w:val="0"/>
              <w:marBottom w:val="0"/>
              <w:divBdr>
                <w:top w:val="none" w:sz="0" w:space="0" w:color="auto"/>
                <w:left w:val="none" w:sz="0" w:space="0" w:color="auto"/>
                <w:bottom w:val="none" w:sz="0" w:space="0" w:color="auto"/>
                <w:right w:val="none" w:sz="0" w:space="0" w:color="auto"/>
              </w:divBdr>
            </w:div>
          </w:divsChild>
        </w:div>
        <w:div w:id="1849639867">
          <w:marLeft w:val="0"/>
          <w:marRight w:val="0"/>
          <w:marTop w:val="0"/>
          <w:marBottom w:val="0"/>
          <w:divBdr>
            <w:top w:val="none" w:sz="0" w:space="0" w:color="auto"/>
            <w:left w:val="none" w:sz="0" w:space="0" w:color="auto"/>
            <w:bottom w:val="none" w:sz="0" w:space="0" w:color="auto"/>
            <w:right w:val="none" w:sz="0" w:space="0" w:color="auto"/>
          </w:divBdr>
          <w:divsChild>
            <w:div w:id="89011960">
              <w:marLeft w:val="0"/>
              <w:marRight w:val="0"/>
              <w:marTop w:val="0"/>
              <w:marBottom w:val="0"/>
              <w:divBdr>
                <w:top w:val="none" w:sz="0" w:space="0" w:color="auto"/>
                <w:left w:val="none" w:sz="0" w:space="0" w:color="auto"/>
                <w:bottom w:val="none" w:sz="0" w:space="0" w:color="auto"/>
                <w:right w:val="none" w:sz="0" w:space="0" w:color="auto"/>
              </w:divBdr>
            </w:div>
          </w:divsChild>
        </w:div>
        <w:div w:id="1875577084">
          <w:marLeft w:val="0"/>
          <w:marRight w:val="0"/>
          <w:marTop w:val="0"/>
          <w:marBottom w:val="0"/>
          <w:divBdr>
            <w:top w:val="none" w:sz="0" w:space="0" w:color="auto"/>
            <w:left w:val="none" w:sz="0" w:space="0" w:color="auto"/>
            <w:bottom w:val="none" w:sz="0" w:space="0" w:color="auto"/>
            <w:right w:val="none" w:sz="0" w:space="0" w:color="auto"/>
          </w:divBdr>
          <w:divsChild>
            <w:div w:id="571549473">
              <w:marLeft w:val="0"/>
              <w:marRight w:val="0"/>
              <w:marTop w:val="0"/>
              <w:marBottom w:val="0"/>
              <w:divBdr>
                <w:top w:val="none" w:sz="0" w:space="0" w:color="auto"/>
                <w:left w:val="none" w:sz="0" w:space="0" w:color="auto"/>
                <w:bottom w:val="none" w:sz="0" w:space="0" w:color="auto"/>
                <w:right w:val="none" w:sz="0" w:space="0" w:color="auto"/>
              </w:divBdr>
            </w:div>
            <w:div w:id="826088936">
              <w:marLeft w:val="0"/>
              <w:marRight w:val="0"/>
              <w:marTop w:val="0"/>
              <w:marBottom w:val="0"/>
              <w:divBdr>
                <w:top w:val="none" w:sz="0" w:space="0" w:color="auto"/>
                <w:left w:val="none" w:sz="0" w:space="0" w:color="auto"/>
                <w:bottom w:val="none" w:sz="0" w:space="0" w:color="auto"/>
                <w:right w:val="none" w:sz="0" w:space="0" w:color="auto"/>
              </w:divBdr>
            </w:div>
            <w:div w:id="1065713559">
              <w:marLeft w:val="0"/>
              <w:marRight w:val="0"/>
              <w:marTop w:val="0"/>
              <w:marBottom w:val="0"/>
              <w:divBdr>
                <w:top w:val="none" w:sz="0" w:space="0" w:color="auto"/>
                <w:left w:val="none" w:sz="0" w:space="0" w:color="auto"/>
                <w:bottom w:val="none" w:sz="0" w:space="0" w:color="auto"/>
                <w:right w:val="none" w:sz="0" w:space="0" w:color="auto"/>
              </w:divBdr>
            </w:div>
            <w:div w:id="1605335277">
              <w:marLeft w:val="0"/>
              <w:marRight w:val="0"/>
              <w:marTop w:val="0"/>
              <w:marBottom w:val="0"/>
              <w:divBdr>
                <w:top w:val="none" w:sz="0" w:space="0" w:color="auto"/>
                <w:left w:val="none" w:sz="0" w:space="0" w:color="auto"/>
                <w:bottom w:val="none" w:sz="0" w:space="0" w:color="auto"/>
                <w:right w:val="none" w:sz="0" w:space="0" w:color="auto"/>
              </w:divBdr>
            </w:div>
          </w:divsChild>
        </w:div>
        <w:div w:id="2018073854">
          <w:marLeft w:val="0"/>
          <w:marRight w:val="0"/>
          <w:marTop w:val="0"/>
          <w:marBottom w:val="0"/>
          <w:divBdr>
            <w:top w:val="none" w:sz="0" w:space="0" w:color="auto"/>
            <w:left w:val="none" w:sz="0" w:space="0" w:color="auto"/>
            <w:bottom w:val="none" w:sz="0" w:space="0" w:color="auto"/>
            <w:right w:val="none" w:sz="0" w:space="0" w:color="auto"/>
          </w:divBdr>
          <w:divsChild>
            <w:div w:id="638071541">
              <w:marLeft w:val="0"/>
              <w:marRight w:val="0"/>
              <w:marTop w:val="0"/>
              <w:marBottom w:val="0"/>
              <w:divBdr>
                <w:top w:val="none" w:sz="0" w:space="0" w:color="auto"/>
                <w:left w:val="none" w:sz="0" w:space="0" w:color="auto"/>
                <w:bottom w:val="none" w:sz="0" w:space="0" w:color="auto"/>
                <w:right w:val="none" w:sz="0" w:space="0" w:color="auto"/>
              </w:divBdr>
            </w:div>
          </w:divsChild>
        </w:div>
        <w:div w:id="2112623862">
          <w:marLeft w:val="0"/>
          <w:marRight w:val="0"/>
          <w:marTop w:val="0"/>
          <w:marBottom w:val="0"/>
          <w:divBdr>
            <w:top w:val="none" w:sz="0" w:space="0" w:color="auto"/>
            <w:left w:val="none" w:sz="0" w:space="0" w:color="auto"/>
            <w:bottom w:val="none" w:sz="0" w:space="0" w:color="auto"/>
            <w:right w:val="none" w:sz="0" w:space="0" w:color="auto"/>
          </w:divBdr>
          <w:divsChild>
            <w:div w:id="1981222839">
              <w:marLeft w:val="0"/>
              <w:marRight w:val="0"/>
              <w:marTop w:val="0"/>
              <w:marBottom w:val="0"/>
              <w:divBdr>
                <w:top w:val="none" w:sz="0" w:space="0" w:color="auto"/>
                <w:left w:val="none" w:sz="0" w:space="0" w:color="auto"/>
                <w:bottom w:val="none" w:sz="0" w:space="0" w:color="auto"/>
                <w:right w:val="none" w:sz="0" w:space="0" w:color="auto"/>
              </w:divBdr>
            </w:div>
          </w:divsChild>
        </w:div>
        <w:div w:id="2114007132">
          <w:marLeft w:val="0"/>
          <w:marRight w:val="0"/>
          <w:marTop w:val="0"/>
          <w:marBottom w:val="0"/>
          <w:divBdr>
            <w:top w:val="none" w:sz="0" w:space="0" w:color="auto"/>
            <w:left w:val="none" w:sz="0" w:space="0" w:color="auto"/>
            <w:bottom w:val="none" w:sz="0" w:space="0" w:color="auto"/>
            <w:right w:val="none" w:sz="0" w:space="0" w:color="auto"/>
          </w:divBdr>
          <w:divsChild>
            <w:div w:id="248924782">
              <w:marLeft w:val="0"/>
              <w:marRight w:val="0"/>
              <w:marTop w:val="0"/>
              <w:marBottom w:val="0"/>
              <w:divBdr>
                <w:top w:val="none" w:sz="0" w:space="0" w:color="auto"/>
                <w:left w:val="none" w:sz="0" w:space="0" w:color="auto"/>
                <w:bottom w:val="none" w:sz="0" w:space="0" w:color="auto"/>
                <w:right w:val="none" w:sz="0" w:space="0" w:color="auto"/>
              </w:divBdr>
            </w:div>
          </w:divsChild>
        </w:div>
        <w:div w:id="2129080984">
          <w:marLeft w:val="0"/>
          <w:marRight w:val="0"/>
          <w:marTop w:val="0"/>
          <w:marBottom w:val="0"/>
          <w:divBdr>
            <w:top w:val="none" w:sz="0" w:space="0" w:color="auto"/>
            <w:left w:val="none" w:sz="0" w:space="0" w:color="auto"/>
            <w:bottom w:val="none" w:sz="0" w:space="0" w:color="auto"/>
            <w:right w:val="none" w:sz="0" w:space="0" w:color="auto"/>
          </w:divBdr>
          <w:divsChild>
            <w:div w:id="1883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26C5034DEF31469D687DC74110F0C4" ma:contentTypeVersion="15" ma:contentTypeDescription="Crear nuevo documento." ma:contentTypeScope="" ma:versionID="624ba073da7bf5ef6710c153922bfe2a">
  <xsd:schema xmlns:xsd="http://www.w3.org/2001/XMLSchema" xmlns:xs="http://www.w3.org/2001/XMLSchema" xmlns:p="http://schemas.microsoft.com/office/2006/metadata/properties" xmlns:ns2="fab0e02d-7b70-4413-b572-d44f1292ffc6" xmlns:ns3="328b14d6-6e2c-4870-bd3d-20a4f0e49c9e" targetNamespace="http://schemas.microsoft.com/office/2006/metadata/properties" ma:root="true" ma:fieldsID="d27818411709e7aaf384ab0585117f59" ns2:_="" ns3:_="">
    <xsd:import namespace="fab0e02d-7b70-4413-b572-d44f1292ffc6"/>
    <xsd:import namespace="328b14d6-6e2c-4870-bd3d-20a4f0e49c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0e02d-7b70-4413-b572-d44f1292f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8748ed3-a044-4069-afca-14a5a74919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b14d6-6e2c-4870-bd3d-20a4f0e49c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84c96b-0302-40db-b824-a3a76ee72efe}" ma:internalName="TaxCatchAll" ma:showField="CatchAllData" ma:web="328b14d6-6e2c-4870-bd3d-20a4f0e49c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b0e02d-7b70-4413-b572-d44f1292ffc6">
      <Terms xmlns="http://schemas.microsoft.com/office/infopath/2007/PartnerControls"/>
    </lcf76f155ced4ddcb4097134ff3c332f>
    <TaxCatchAll xmlns="328b14d6-6e2c-4870-bd3d-20a4f0e49c9e" xsi:nil="true"/>
  </documentManagement>
</p:properties>
</file>

<file path=customXml/itemProps1.xml><?xml version="1.0" encoding="utf-8"?>
<ds:datastoreItem xmlns:ds="http://schemas.openxmlformats.org/officeDocument/2006/customXml" ds:itemID="{002FD4D1-8FBF-49E2-A1D6-3B83F52B294B}"/>
</file>

<file path=customXml/itemProps2.xml><?xml version="1.0" encoding="utf-8"?>
<ds:datastoreItem xmlns:ds="http://schemas.openxmlformats.org/officeDocument/2006/customXml" ds:itemID="{540126B5-EA7F-448E-8B3B-3A7B6C73AAA5}">
  <ds:schemaRefs>
    <ds:schemaRef ds:uri="http://schemas.microsoft.com/sharepoint/v3/contenttype/forms"/>
  </ds:schemaRefs>
</ds:datastoreItem>
</file>

<file path=customXml/itemProps3.xml><?xml version="1.0" encoding="utf-8"?>
<ds:datastoreItem xmlns:ds="http://schemas.openxmlformats.org/officeDocument/2006/customXml" ds:itemID="{6C7E89CC-BC6D-440D-9BF9-48076083121E}">
  <ds:schemaRefs>
    <ds:schemaRef ds:uri="http://schemas.microsoft.com/office/2006/metadata/properties"/>
    <ds:schemaRef ds:uri="http://www.w3.org/2000/xmlns/"/>
    <ds:schemaRef ds:uri="fab0e02d-7b70-4413-b572-d44f1292ffc6"/>
    <ds:schemaRef ds:uri="http://schemas.microsoft.com/office/infopath/2007/PartnerControls"/>
    <ds:schemaRef ds:uri="328b14d6-6e2c-4870-bd3d-20a4f0e49c9e"/>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Iñigo Araiztegui</dc:creator>
  <cp:keywords/>
  <dc:description/>
  <cp:lastModifiedBy>JuanCar Molinero</cp:lastModifiedBy>
  <cp:revision>18</cp:revision>
  <dcterms:created xsi:type="dcterms:W3CDTF">2022-09-15T04:12:00Z</dcterms:created>
  <dcterms:modified xsi:type="dcterms:W3CDTF">2022-09-22T07:11:15Z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0x010100B026C5034DEF31469D687DC74110F0C4</vt:lpwstr>
  </property>
  <property fmtid="{D5CDD505-2E9C-101B-9397-08002B2CF9AE}" pid="3" name="MediaServiceImageTags">
    <vt:lpwstr/>
  </property>
</Properties>
</file>